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E2F" w:rsidRPr="007903D5" w:rsidRDefault="00EF28C1" w:rsidP="00EF28C1">
      <w:pPr>
        <w:jc w:val="center"/>
        <w:rPr>
          <w:rFonts w:cs="DecoType Naskh Variants"/>
          <w:b/>
          <w:bCs/>
          <w:sz w:val="52"/>
          <w:szCs w:val="52"/>
          <w:rtl/>
        </w:rPr>
      </w:pPr>
      <w:r w:rsidRPr="007903D5">
        <w:rPr>
          <w:rFonts w:cs="DecoType Naskh Variants" w:hint="cs"/>
          <w:b/>
          <w:bCs/>
          <w:sz w:val="52"/>
          <w:szCs w:val="52"/>
          <w:rtl/>
        </w:rPr>
        <w:t>الدنيا مقابل الآخرة</w:t>
      </w:r>
    </w:p>
    <w:p w:rsidR="00754FAC" w:rsidRDefault="00754FAC" w:rsidP="00EF28C1">
      <w:pPr>
        <w:jc w:val="center"/>
        <w:rPr>
          <w:rFonts w:cs="DecoType Naskh Variants"/>
          <w:b/>
          <w:bCs/>
          <w:sz w:val="44"/>
          <w:szCs w:val="44"/>
          <w:rtl/>
        </w:rPr>
      </w:pPr>
      <w:r w:rsidRPr="007903D5">
        <w:rPr>
          <w:rFonts w:cs="DecoType Naskh Variants" w:hint="cs"/>
          <w:b/>
          <w:bCs/>
          <w:sz w:val="44"/>
          <w:szCs w:val="44"/>
          <w:rtl/>
        </w:rPr>
        <w:t>عرض لعلة البناء والتقدم</w:t>
      </w:r>
    </w:p>
    <w:p w:rsidR="007903D5" w:rsidRPr="007903D5" w:rsidRDefault="007903D5" w:rsidP="00EF28C1">
      <w:pPr>
        <w:jc w:val="center"/>
        <w:rPr>
          <w:rFonts w:cs="DecoType Naskh Variants"/>
          <w:b/>
          <w:bCs/>
          <w:sz w:val="44"/>
          <w:szCs w:val="44"/>
          <w:rtl/>
        </w:rPr>
      </w:pPr>
    </w:p>
    <w:p w:rsidR="00A44251" w:rsidRDefault="00A44251" w:rsidP="00A44251">
      <w:pPr>
        <w:jc w:val="center"/>
        <w:rPr>
          <w:rFonts w:cs="DecoType Naskh Variants"/>
          <w:b/>
          <w:bCs/>
          <w:sz w:val="32"/>
          <w:szCs w:val="32"/>
        </w:rPr>
      </w:pPr>
      <w:r>
        <w:rPr>
          <w:rFonts w:cs="DecoType Naskh Variants" w:hint="cs"/>
          <w:b/>
          <w:bCs/>
          <w:sz w:val="44"/>
          <w:szCs w:val="44"/>
          <w:rtl/>
        </w:rPr>
        <w:t>د. لطف الله بن ملا عبد العظيم خوجه</w:t>
      </w:r>
    </w:p>
    <w:p w:rsidR="007903D5" w:rsidRDefault="007903D5" w:rsidP="007903D5">
      <w:pPr>
        <w:rPr>
          <w:rFonts w:cs="DecoType Naskh Variants"/>
          <w:b/>
          <w:bCs/>
          <w:sz w:val="32"/>
          <w:szCs w:val="32"/>
          <w:rtl/>
        </w:rPr>
      </w:pPr>
    </w:p>
    <w:p w:rsidR="007903D5" w:rsidRDefault="007903D5">
      <w:pPr>
        <w:bidi w:val="0"/>
        <w:rPr>
          <w:rFonts w:cs="DecoType Naskh Variants"/>
          <w:b/>
          <w:bCs/>
          <w:sz w:val="32"/>
          <w:szCs w:val="32"/>
          <w:rtl/>
        </w:rPr>
      </w:pPr>
      <w:r>
        <w:rPr>
          <w:rFonts w:cs="DecoType Naskh Variants"/>
          <w:b/>
          <w:bCs/>
          <w:sz w:val="32"/>
          <w:szCs w:val="32"/>
          <w:rtl/>
        </w:rPr>
        <w:br w:type="page"/>
      </w:r>
    </w:p>
    <w:p w:rsidR="00754FAC" w:rsidRPr="00754FAC" w:rsidRDefault="00754FAC" w:rsidP="00754FAC">
      <w:pPr>
        <w:rPr>
          <w:rFonts w:cs="DecoType Naskh Variants"/>
          <w:b/>
          <w:bCs/>
          <w:sz w:val="32"/>
          <w:szCs w:val="32"/>
          <w:rtl/>
        </w:rPr>
      </w:pPr>
      <w:r w:rsidRPr="00754FAC">
        <w:rPr>
          <w:rFonts w:cs="DecoType Naskh Variants" w:hint="cs"/>
          <w:b/>
          <w:bCs/>
          <w:sz w:val="32"/>
          <w:szCs w:val="32"/>
          <w:rtl/>
        </w:rPr>
        <w:lastRenderedPageBreak/>
        <w:t>خريطة الموضوع:</w:t>
      </w:r>
    </w:p>
    <w:p w:rsidR="00754FAC" w:rsidRPr="00754FAC" w:rsidRDefault="00754FAC" w:rsidP="00754FAC">
      <w:pPr>
        <w:pStyle w:val="a3"/>
        <w:numPr>
          <w:ilvl w:val="0"/>
          <w:numId w:val="15"/>
        </w:numPr>
        <w:rPr>
          <w:rFonts w:cs="DecoType Naskh Variants"/>
          <w:b/>
          <w:bCs/>
          <w:sz w:val="32"/>
          <w:szCs w:val="32"/>
        </w:rPr>
      </w:pPr>
      <w:r w:rsidRPr="00754FAC">
        <w:rPr>
          <w:rFonts w:cs="DecoType Naskh Variants" w:hint="cs"/>
          <w:b/>
          <w:bCs/>
          <w:sz w:val="32"/>
          <w:szCs w:val="32"/>
          <w:rtl/>
        </w:rPr>
        <w:t>المقاب</w:t>
      </w:r>
      <w:r w:rsidR="001F0D9B">
        <w:rPr>
          <w:rFonts w:cs="DecoType Naskh Variants" w:hint="cs"/>
          <w:b/>
          <w:bCs/>
          <w:sz w:val="32"/>
          <w:szCs w:val="32"/>
          <w:rtl/>
        </w:rPr>
        <w:t>لة</w:t>
      </w:r>
      <w:r w:rsidR="00755001">
        <w:rPr>
          <w:rFonts w:cs="DecoType Naskh Variants" w:hint="cs"/>
          <w:b/>
          <w:bCs/>
          <w:sz w:val="32"/>
          <w:szCs w:val="32"/>
          <w:rtl/>
        </w:rPr>
        <w:t xml:space="preserve"> ما بين الدنيا والآخرة</w:t>
      </w:r>
      <w:r w:rsidRPr="00754FAC">
        <w:rPr>
          <w:rFonts w:cs="DecoType Naskh Variants" w:hint="cs"/>
          <w:b/>
          <w:bCs/>
          <w:sz w:val="32"/>
          <w:szCs w:val="32"/>
          <w:rtl/>
        </w:rPr>
        <w:t>.</w:t>
      </w:r>
    </w:p>
    <w:p w:rsidR="00754FAC" w:rsidRPr="00754FAC" w:rsidRDefault="00754FAC" w:rsidP="00754FAC">
      <w:pPr>
        <w:pStyle w:val="a3"/>
        <w:numPr>
          <w:ilvl w:val="0"/>
          <w:numId w:val="16"/>
        </w:numPr>
        <w:rPr>
          <w:rFonts w:cs="DecoType Naskh Variants"/>
          <w:b/>
          <w:bCs/>
          <w:sz w:val="32"/>
          <w:szCs w:val="32"/>
        </w:rPr>
      </w:pPr>
      <w:r w:rsidRPr="00754FAC">
        <w:rPr>
          <w:rFonts w:cs="DecoType Naskh Variants" w:hint="cs"/>
          <w:b/>
          <w:bCs/>
          <w:sz w:val="32"/>
          <w:szCs w:val="32"/>
          <w:rtl/>
        </w:rPr>
        <w:t>في الكمية.</w:t>
      </w:r>
    </w:p>
    <w:p w:rsidR="00754FAC" w:rsidRPr="00754FAC" w:rsidRDefault="00754FAC" w:rsidP="00754FAC">
      <w:pPr>
        <w:pStyle w:val="a3"/>
        <w:numPr>
          <w:ilvl w:val="0"/>
          <w:numId w:val="16"/>
        </w:numPr>
        <w:rPr>
          <w:rFonts w:cs="DecoType Naskh Variants"/>
          <w:b/>
          <w:bCs/>
          <w:sz w:val="32"/>
          <w:szCs w:val="32"/>
        </w:rPr>
      </w:pPr>
      <w:r w:rsidRPr="00754FAC">
        <w:rPr>
          <w:rFonts w:cs="DecoType Naskh Variants" w:hint="cs"/>
          <w:b/>
          <w:bCs/>
          <w:sz w:val="32"/>
          <w:szCs w:val="32"/>
          <w:rtl/>
        </w:rPr>
        <w:t>في الكيفية.</w:t>
      </w:r>
    </w:p>
    <w:p w:rsidR="00754FAC" w:rsidRPr="00754FAC" w:rsidRDefault="00754FAC" w:rsidP="00754FAC">
      <w:pPr>
        <w:pStyle w:val="a3"/>
        <w:numPr>
          <w:ilvl w:val="0"/>
          <w:numId w:val="16"/>
        </w:numPr>
        <w:rPr>
          <w:rFonts w:cs="DecoType Naskh Variants"/>
          <w:b/>
          <w:bCs/>
          <w:sz w:val="32"/>
          <w:szCs w:val="32"/>
        </w:rPr>
      </w:pPr>
      <w:r w:rsidRPr="00754FAC">
        <w:rPr>
          <w:rFonts w:cs="DecoType Naskh Variants" w:hint="cs"/>
          <w:b/>
          <w:bCs/>
          <w:sz w:val="32"/>
          <w:szCs w:val="32"/>
          <w:rtl/>
        </w:rPr>
        <w:t>في الحقيقة.</w:t>
      </w:r>
    </w:p>
    <w:p w:rsidR="00754FAC" w:rsidRPr="00754FAC" w:rsidRDefault="00754FAC" w:rsidP="00754FAC">
      <w:pPr>
        <w:pStyle w:val="a3"/>
        <w:numPr>
          <w:ilvl w:val="1"/>
          <w:numId w:val="15"/>
        </w:numPr>
        <w:rPr>
          <w:rFonts w:cs="DecoType Naskh Variants"/>
          <w:b/>
          <w:bCs/>
          <w:sz w:val="32"/>
          <w:szCs w:val="32"/>
        </w:rPr>
      </w:pPr>
      <w:r w:rsidRPr="00754FAC">
        <w:rPr>
          <w:rFonts w:cs="DecoType Naskh Variants" w:hint="cs"/>
          <w:b/>
          <w:bCs/>
          <w:sz w:val="32"/>
          <w:szCs w:val="32"/>
          <w:rtl/>
        </w:rPr>
        <w:t>نتائج المقابلة.</w:t>
      </w:r>
    </w:p>
    <w:p w:rsidR="00754FAC" w:rsidRPr="00754FAC" w:rsidRDefault="00754FAC" w:rsidP="00754FAC">
      <w:pPr>
        <w:pStyle w:val="a3"/>
        <w:numPr>
          <w:ilvl w:val="0"/>
          <w:numId w:val="15"/>
        </w:numPr>
        <w:rPr>
          <w:rFonts w:cs="DecoType Naskh Variants"/>
          <w:b/>
          <w:bCs/>
          <w:sz w:val="32"/>
          <w:szCs w:val="32"/>
        </w:rPr>
      </w:pPr>
      <w:r w:rsidRPr="00754FAC">
        <w:rPr>
          <w:rFonts w:cs="DecoType Naskh Variants" w:hint="cs"/>
          <w:b/>
          <w:bCs/>
          <w:sz w:val="32"/>
          <w:szCs w:val="32"/>
          <w:rtl/>
        </w:rPr>
        <w:t>مشكلات في المقاب</w:t>
      </w:r>
      <w:r w:rsidR="001F0D9B">
        <w:rPr>
          <w:rFonts w:cs="DecoType Naskh Variants" w:hint="cs"/>
          <w:b/>
          <w:bCs/>
          <w:sz w:val="32"/>
          <w:szCs w:val="32"/>
          <w:rtl/>
        </w:rPr>
        <w:t>لة</w:t>
      </w:r>
      <w:r w:rsidRPr="00754FAC">
        <w:rPr>
          <w:rFonts w:cs="DecoType Naskh Variants" w:hint="cs"/>
          <w:b/>
          <w:bCs/>
          <w:sz w:val="32"/>
          <w:szCs w:val="32"/>
          <w:rtl/>
        </w:rPr>
        <w:t>.</w:t>
      </w:r>
    </w:p>
    <w:p w:rsidR="00754FAC" w:rsidRPr="00754FAC" w:rsidRDefault="00754FAC" w:rsidP="00754FAC">
      <w:pPr>
        <w:pStyle w:val="a3"/>
        <w:numPr>
          <w:ilvl w:val="0"/>
          <w:numId w:val="17"/>
        </w:numPr>
        <w:rPr>
          <w:rFonts w:cs="DecoType Naskh Variants"/>
          <w:b/>
          <w:bCs/>
          <w:sz w:val="32"/>
          <w:szCs w:val="32"/>
        </w:rPr>
      </w:pPr>
      <w:r w:rsidRPr="00754FAC">
        <w:rPr>
          <w:rFonts w:cs="DecoType Naskh Variants" w:hint="cs"/>
          <w:b/>
          <w:bCs/>
          <w:sz w:val="32"/>
          <w:szCs w:val="32"/>
          <w:rtl/>
        </w:rPr>
        <w:t>حب الدنيا.</w:t>
      </w:r>
    </w:p>
    <w:p w:rsidR="00754FAC" w:rsidRPr="00754FAC" w:rsidRDefault="00754FAC" w:rsidP="00754FAC">
      <w:pPr>
        <w:pStyle w:val="a3"/>
        <w:numPr>
          <w:ilvl w:val="0"/>
          <w:numId w:val="17"/>
        </w:numPr>
        <w:rPr>
          <w:rFonts w:cs="DecoType Naskh Variants"/>
          <w:b/>
          <w:bCs/>
          <w:sz w:val="32"/>
          <w:szCs w:val="32"/>
        </w:rPr>
      </w:pPr>
      <w:r w:rsidRPr="00754FAC">
        <w:rPr>
          <w:rFonts w:cs="DecoType Naskh Variants" w:hint="cs"/>
          <w:b/>
          <w:bCs/>
          <w:sz w:val="32"/>
          <w:szCs w:val="32"/>
          <w:rtl/>
        </w:rPr>
        <w:t>الرهبانية.</w:t>
      </w:r>
    </w:p>
    <w:p w:rsidR="00754FAC" w:rsidRPr="00754FAC" w:rsidRDefault="00754FAC" w:rsidP="00754FAC">
      <w:pPr>
        <w:pStyle w:val="a3"/>
        <w:numPr>
          <w:ilvl w:val="0"/>
          <w:numId w:val="17"/>
        </w:numPr>
        <w:rPr>
          <w:rFonts w:cs="DecoType Naskh Variants"/>
          <w:b/>
          <w:bCs/>
          <w:sz w:val="32"/>
          <w:szCs w:val="32"/>
        </w:rPr>
      </w:pPr>
      <w:r w:rsidRPr="00754FAC">
        <w:rPr>
          <w:rFonts w:cs="DecoType Naskh Variants" w:hint="cs"/>
          <w:b/>
          <w:bCs/>
          <w:sz w:val="32"/>
          <w:szCs w:val="32"/>
          <w:rtl/>
        </w:rPr>
        <w:t>.... .</w:t>
      </w:r>
    </w:p>
    <w:p w:rsidR="00754FAC" w:rsidRPr="00754FAC" w:rsidRDefault="00754FAC" w:rsidP="00754FAC">
      <w:pPr>
        <w:pStyle w:val="a3"/>
        <w:numPr>
          <w:ilvl w:val="1"/>
          <w:numId w:val="15"/>
        </w:numPr>
        <w:rPr>
          <w:rFonts w:cs="DecoType Naskh Variants"/>
          <w:b/>
          <w:bCs/>
          <w:sz w:val="32"/>
          <w:szCs w:val="32"/>
        </w:rPr>
      </w:pPr>
      <w:r w:rsidRPr="00754FAC">
        <w:rPr>
          <w:rFonts w:cs="DecoType Naskh Variants" w:hint="cs"/>
          <w:b/>
          <w:bCs/>
          <w:sz w:val="32"/>
          <w:szCs w:val="32"/>
          <w:rtl/>
        </w:rPr>
        <w:t>أساس البناء.</w:t>
      </w:r>
    </w:p>
    <w:p w:rsidR="00754FAC" w:rsidRPr="00754FAC" w:rsidRDefault="00754FAC" w:rsidP="00754FAC">
      <w:pPr>
        <w:pStyle w:val="a3"/>
        <w:numPr>
          <w:ilvl w:val="1"/>
          <w:numId w:val="15"/>
        </w:numPr>
        <w:rPr>
          <w:rFonts w:cs="DecoType Naskh Variants"/>
          <w:b/>
          <w:bCs/>
          <w:sz w:val="32"/>
          <w:szCs w:val="32"/>
        </w:rPr>
      </w:pPr>
      <w:r w:rsidRPr="00754FAC">
        <w:rPr>
          <w:rFonts w:cs="DecoType Naskh Variants" w:hint="cs"/>
          <w:b/>
          <w:bCs/>
          <w:sz w:val="32"/>
          <w:szCs w:val="32"/>
          <w:rtl/>
        </w:rPr>
        <w:t>أساس الدعوة.</w:t>
      </w:r>
    </w:p>
    <w:p w:rsidR="00754FAC" w:rsidRPr="00754FAC" w:rsidRDefault="00754FAC" w:rsidP="00197D3F">
      <w:pPr>
        <w:pStyle w:val="a3"/>
        <w:numPr>
          <w:ilvl w:val="0"/>
          <w:numId w:val="15"/>
        </w:numPr>
        <w:rPr>
          <w:rFonts w:cs="DecoType Naskh Variants"/>
          <w:b/>
          <w:bCs/>
          <w:sz w:val="32"/>
          <w:szCs w:val="32"/>
          <w:rtl/>
        </w:rPr>
      </w:pPr>
      <w:r w:rsidRPr="00754FAC">
        <w:rPr>
          <w:rFonts w:cs="DecoType Naskh Variants" w:hint="cs"/>
          <w:b/>
          <w:bCs/>
          <w:sz w:val="32"/>
          <w:szCs w:val="32"/>
          <w:rtl/>
        </w:rPr>
        <w:t>الخاتمة:</w:t>
      </w:r>
      <w:r w:rsidR="00197D3F">
        <w:rPr>
          <w:rFonts w:cs="DecoType Naskh Variants" w:hint="cs"/>
          <w:b/>
          <w:bCs/>
          <w:sz w:val="32"/>
          <w:szCs w:val="32"/>
          <w:rtl/>
        </w:rPr>
        <w:t xml:space="preserve">  </w:t>
      </w:r>
      <w:r w:rsidR="00197D3F">
        <w:rPr>
          <w:rFonts w:cs="DecoType Naskh Variants" w:hint="cs"/>
          <w:b/>
          <w:bCs/>
          <w:sz w:val="32"/>
          <w:szCs w:val="32"/>
          <w:rtl/>
          <w:lang w:val="en-GB"/>
        </w:rPr>
        <w:t>1</w:t>
      </w:r>
      <w:r w:rsidR="00197D3F">
        <w:rPr>
          <w:rFonts w:cs="DecoType Naskh Variants" w:hint="cs"/>
          <w:b/>
          <w:bCs/>
          <w:sz w:val="32"/>
          <w:szCs w:val="32"/>
          <w:rtl/>
        </w:rPr>
        <w:t xml:space="preserve"> </w:t>
      </w:r>
      <w:r w:rsidR="00197D3F">
        <w:rPr>
          <w:rFonts w:cs="DecoType Naskh Variants" w:hint="cs"/>
          <w:b/>
          <w:bCs/>
          <w:sz w:val="32"/>
          <w:szCs w:val="32"/>
          <w:rtl/>
          <w:lang w:val="en-GB"/>
        </w:rPr>
        <w:t>0</w:t>
      </w:r>
      <w:r w:rsidR="00197D3F">
        <w:rPr>
          <w:rFonts w:cs="DecoType Naskh Variants"/>
          <w:b/>
          <w:bCs/>
          <w:sz w:val="32"/>
          <w:szCs w:val="32"/>
          <w:lang w:val="en-GB"/>
        </w:rPr>
        <w:t>,</w:t>
      </w:r>
      <w:r w:rsidR="00197D3F">
        <w:rPr>
          <w:rFonts w:cs="DecoType Naskh Variants" w:hint="cs"/>
          <w:b/>
          <w:bCs/>
          <w:sz w:val="32"/>
          <w:szCs w:val="32"/>
          <w:rtl/>
        </w:rPr>
        <w:t>0</w:t>
      </w:r>
    </w:p>
    <w:p w:rsidR="00754FAC" w:rsidRPr="00754FAC" w:rsidRDefault="00754FAC" w:rsidP="00754FAC">
      <w:pPr>
        <w:jc w:val="center"/>
        <w:rPr>
          <w:rFonts w:cs="Traditional Arabic"/>
          <w:sz w:val="32"/>
          <w:szCs w:val="32"/>
          <w:rtl/>
        </w:rPr>
      </w:pPr>
      <w:r w:rsidRPr="00754FAC">
        <w:rPr>
          <w:rFonts w:cs="Traditional Arabic" w:hint="cs"/>
          <w:sz w:val="32"/>
          <w:szCs w:val="32"/>
          <w:rtl/>
        </w:rPr>
        <w:t>*</w:t>
      </w:r>
      <w:r w:rsidRPr="00754FAC">
        <w:rPr>
          <w:rFonts w:cs="Traditional Arabic" w:hint="cs"/>
          <w:sz w:val="32"/>
          <w:szCs w:val="32"/>
          <w:rtl/>
        </w:rPr>
        <w:tab/>
        <w:t>*</w:t>
      </w:r>
      <w:r w:rsidRPr="00754FAC">
        <w:rPr>
          <w:rFonts w:cs="Traditional Arabic" w:hint="cs"/>
          <w:sz w:val="32"/>
          <w:szCs w:val="32"/>
          <w:rtl/>
        </w:rPr>
        <w:tab/>
        <w:t>*</w:t>
      </w:r>
    </w:p>
    <w:p w:rsidR="00754FAC" w:rsidRDefault="00754FAC" w:rsidP="00EF28C1">
      <w:pPr>
        <w:jc w:val="both"/>
        <w:rPr>
          <w:rFonts w:cs="Traditional Arabic"/>
          <w:sz w:val="32"/>
          <w:szCs w:val="32"/>
          <w:rtl/>
        </w:rPr>
      </w:pPr>
    </w:p>
    <w:p w:rsidR="007903D5" w:rsidRDefault="007903D5">
      <w:pPr>
        <w:bidi w:val="0"/>
        <w:rPr>
          <w:rFonts w:cs="DecoType Naskh Variants"/>
          <w:sz w:val="44"/>
          <w:szCs w:val="44"/>
          <w:rtl/>
        </w:rPr>
      </w:pPr>
      <w:r>
        <w:rPr>
          <w:rFonts w:cs="DecoType Naskh Variants"/>
          <w:sz w:val="44"/>
          <w:szCs w:val="44"/>
          <w:rtl/>
        </w:rPr>
        <w:br w:type="page"/>
      </w:r>
    </w:p>
    <w:p w:rsidR="00754FAC" w:rsidRPr="00754FAC" w:rsidRDefault="00754FAC" w:rsidP="00754FAC">
      <w:pPr>
        <w:jc w:val="center"/>
        <w:rPr>
          <w:rFonts w:cs="DecoType Naskh Variants"/>
          <w:sz w:val="44"/>
          <w:szCs w:val="44"/>
          <w:rtl/>
        </w:rPr>
      </w:pPr>
      <w:r w:rsidRPr="00754FAC">
        <w:rPr>
          <w:rFonts w:cs="DecoType Naskh Variants" w:hint="cs"/>
          <w:sz w:val="44"/>
          <w:szCs w:val="44"/>
          <w:rtl/>
        </w:rPr>
        <w:lastRenderedPageBreak/>
        <w:t>(المقابل</w:t>
      </w:r>
      <w:r w:rsidR="001F0D9B">
        <w:rPr>
          <w:rFonts w:cs="DecoType Naskh Variants" w:hint="cs"/>
          <w:sz w:val="44"/>
          <w:szCs w:val="44"/>
          <w:rtl/>
        </w:rPr>
        <w:t>ة</w:t>
      </w:r>
      <w:r w:rsidR="00755001">
        <w:rPr>
          <w:rFonts w:cs="DecoType Naskh Variants" w:hint="cs"/>
          <w:sz w:val="44"/>
          <w:szCs w:val="44"/>
          <w:rtl/>
        </w:rPr>
        <w:t xml:space="preserve"> ما بين الدنيا والآخرة</w:t>
      </w:r>
      <w:r w:rsidRPr="00754FAC">
        <w:rPr>
          <w:rFonts w:cs="DecoType Naskh Variants" w:hint="cs"/>
          <w:sz w:val="44"/>
          <w:szCs w:val="44"/>
          <w:rtl/>
        </w:rPr>
        <w:t>)</w:t>
      </w:r>
    </w:p>
    <w:p w:rsidR="00EF28C1" w:rsidRPr="00AB311E" w:rsidRDefault="00EF28C1" w:rsidP="00EF28C1">
      <w:pPr>
        <w:jc w:val="both"/>
        <w:rPr>
          <w:rFonts w:cs="Traditional Arabic"/>
          <w:sz w:val="32"/>
          <w:szCs w:val="32"/>
          <w:rtl/>
        </w:rPr>
      </w:pPr>
      <w:r w:rsidRPr="00AB311E">
        <w:rPr>
          <w:rFonts w:cs="Traditional Arabic" w:hint="cs"/>
          <w:sz w:val="32"/>
          <w:szCs w:val="32"/>
          <w:rtl/>
        </w:rPr>
        <w:t xml:space="preserve">قال رسول الله صلى الله عليه وسلم: </w:t>
      </w:r>
    </w:p>
    <w:p w:rsidR="00EF28C1" w:rsidRPr="00AB311E" w:rsidRDefault="00EF28C1" w:rsidP="00EF28C1">
      <w:pPr>
        <w:pStyle w:val="a3"/>
        <w:numPr>
          <w:ilvl w:val="0"/>
          <w:numId w:val="1"/>
        </w:numPr>
        <w:jc w:val="both"/>
        <w:rPr>
          <w:rFonts w:cs="Traditional Arabic"/>
          <w:sz w:val="32"/>
          <w:szCs w:val="32"/>
        </w:rPr>
      </w:pPr>
      <w:r w:rsidRPr="00AB311E">
        <w:rPr>
          <w:rFonts w:cs="Traditional Arabic" w:hint="cs"/>
          <w:sz w:val="32"/>
          <w:szCs w:val="32"/>
          <w:rtl/>
        </w:rPr>
        <w:t xml:space="preserve">( ما الدنيا في الآخرة، إلا مثلُ ما يجعل أحدكم إصبعه هذه </w:t>
      </w:r>
      <w:r w:rsidRPr="00AB311E">
        <w:rPr>
          <w:rFonts w:cs="Traditional Arabic"/>
          <w:sz w:val="32"/>
          <w:szCs w:val="32"/>
          <w:rtl/>
        </w:rPr>
        <w:t>–</w:t>
      </w:r>
      <w:r w:rsidRPr="00AB311E">
        <w:rPr>
          <w:rFonts w:cs="Traditional Arabic" w:hint="cs"/>
          <w:sz w:val="32"/>
          <w:szCs w:val="32"/>
          <w:rtl/>
        </w:rPr>
        <w:t xml:space="preserve"> وأشار يحيى [بن سعيد] بالسبابة </w:t>
      </w:r>
      <w:r w:rsidRPr="00AB311E">
        <w:rPr>
          <w:rFonts w:cs="Traditional Arabic"/>
          <w:sz w:val="32"/>
          <w:szCs w:val="32"/>
          <w:rtl/>
        </w:rPr>
        <w:t>–</w:t>
      </w:r>
      <w:r w:rsidRPr="00AB311E">
        <w:rPr>
          <w:rFonts w:cs="Traditional Arabic" w:hint="cs"/>
          <w:sz w:val="32"/>
          <w:szCs w:val="32"/>
          <w:rtl/>
        </w:rPr>
        <w:t xml:space="preserve"> في اليم، فلينظر: بم يرجع ؟) </w:t>
      </w:r>
      <w:r w:rsidR="00AB311E" w:rsidRPr="00AB311E">
        <w:rPr>
          <w:rFonts w:cs="Traditional Arabic" w:hint="cs"/>
          <w:sz w:val="32"/>
          <w:szCs w:val="32"/>
          <w:rtl/>
        </w:rPr>
        <w:t>[</w:t>
      </w:r>
      <w:r w:rsidRPr="00AB311E">
        <w:rPr>
          <w:rFonts w:cs="Traditional Arabic" w:hint="cs"/>
          <w:sz w:val="32"/>
          <w:szCs w:val="32"/>
          <w:rtl/>
        </w:rPr>
        <w:t>مسلم/في الجنة/با</w:t>
      </w:r>
      <w:r w:rsidR="00AB311E" w:rsidRPr="00AB311E">
        <w:rPr>
          <w:rFonts w:cs="Traditional Arabic" w:hint="cs"/>
          <w:sz w:val="32"/>
          <w:szCs w:val="32"/>
          <w:rtl/>
        </w:rPr>
        <w:t>ب فناء الدنيا]</w:t>
      </w:r>
    </w:p>
    <w:p w:rsidR="00AB311E" w:rsidRPr="00AB311E" w:rsidRDefault="00912191" w:rsidP="00AB311E">
      <w:pPr>
        <w:jc w:val="both"/>
        <w:rPr>
          <w:rFonts w:cs="Traditional Arabic"/>
          <w:sz w:val="32"/>
          <w:szCs w:val="32"/>
          <w:rtl/>
        </w:rPr>
      </w:pPr>
      <w:r>
        <w:rPr>
          <w:rFonts w:cs="Traditional Arabic" w:hint="cs"/>
          <w:sz w:val="32"/>
          <w:szCs w:val="32"/>
          <w:rtl/>
        </w:rPr>
        <w:t>هذه مقابل</w:t>
      </w:r>
      <w:r w:rsidR="00AB311E" w:rsidRPr="00AB311E">
        <w:rPr>
          <w:rFonts w:cs="Traditional Arabic" w:hint="cs"/>
          <w:sz w:val="32"/>
          <w:szCs w:val="32"/>
          <w:rtl/>
        </w:rPr>
        <w:t>ة بين الدنيا والآخرة، يتضح منها: أ</w:t>
      </w:r>
      <w:r w:rsidR="00E80FBD">
        <w:rPr>
          <w:rFonts w:cs="Traditional Arabic" w:hint="cs"/>
          <w:sz w:val="32"/>
          <w:szCs w:val="32"/>
          <w:rtl/>
        </w:rPr>
        <w:t xml:space="preserve">ن الدنيا </w:t>
      </w:r>
      <w:r>
        <w:rPr>
          <w:rFonts w:cs="Traditional Arabic" w:hint="cs"/>
          <w:sz w:val="32"/>
          <w:szCs w:val="32"/>
          <w:rtl/>
        </w:rPr>
        <w:t xml:space="preserve">في </w:t>
      </w:r>
      <w:r w:rsidR="00E80FBD">
        <w:rPr>
          <w:rFonts w:cs="Traditional Arabic" w:hint="cs"/>
          <w:sz w:val="32"/>
          <w:szCs w:val="32"/>
          <w:rtl/>
        </w:rPr>
        <w:t>مقابل الآخرة،</w:t>
      </w:r>
      <w:r>
        <w:rPr>
          <w:rFonts w:cs="Traditional Arabic" w:hint="cs"/>
          <w:sz w:val="32"/>
          <w:szCs w:val="32"/>
          <w:rtl/>
        </w:rPr>
        <w:t xml:space="preserve"> هي</w:t>
      </w:r>
      <w:r w:rsidR="00E80FBD">
        <w:rPr>
          <w:rFonts w:cs="Traditional Arabic" w:hint="cs"/>
          <w:sz w:val="32"/>
          <w:szCs w:val="32"/>
          <w:rtl/>
        </w:rPr>
        <w:t xml:space="preserve"> بقدر ما </w:t>
      </w:r>
      <w:r w:rsidR="00AB311E" w:rsidRPr="00AB311E">
        <w:rPr>
          <w:rFonts w:cs="Traditional Arabic" w:hint="cs"/>
          <w:sz w:val="32"/>
          <w:szCs w:val="32"/>
          <w:rtl/>
        </w:rPr>
        <w:t>يعلق بالأصبع</w:t>
      </w:r>
      <w:r w:rsidR="00E80FBD">
        <w:rPr>
          <w:rFonts w:cs="Traditional Arabic" w:hint="cs"/>
          <w:sz w:val="32"/>
          <w:szCs w:val="32"/>
          <w:rtl/>
        </w:rPr>
        <w:t xml:space="preserve"> من الماء، إذا أدخل في </w:t>
      </w:r>
      <w:r w:rsidR="00AB311E" w:rsidRPr="00AB311E">
        <w:rPr>
          <w:rFonts w:cs="Traditional Arabic" w:hint="cs"/>
          <w:sz w:val="32"/>
          <w:szCs w:val="32"/>
          <w:rtl/>
        </w:rPr>
        <w:t>البحر، وأن الآخرة هو البحر كله.. فكم سيكون قدر الدنيا ؟.</w:t>
      </w:r>
    </w:p>
    <w:p w:rsidR="00AB311E" w:rsidRPr="00AB311E" w:rsidRDefault="00B7061C" w:rsidP="00004C85">
      <w:pPr>
        <w:jc w:val="both"/>
        <w:rPr>
          <w:rFonts w:cs="Traditional Arabic"/>
          <w:sz w:val="32"/>
          <w:szCs w:val="32"/>
          <w:rtl/>
        </w:rPr>
      </w:pPr>
      <w:r>
        <w:rPr>
          <w:rFonts w:cs="Traditional Arabic" w:hint="cs"/>
          <w:sz w:val="32"/>
          <w:szCs w:val="32"/>
          <w:rtl/>
        </w:rPr>
        <w:t xml:space="preserve">لكن </w:t>
      </w:r>
      <w:r w:rsidR="00912191">
        <w:rPr>
          <w:rFonts w:cs="Traditional Arabic" w:hint="cs"/>
          <w:sz w:val="32"/>
          <w:szCs w:val="32"/>
          <w:rtl/>
        </w:rPr>
        <w:t>موضوع المقابل</w:t>
      </w:r>
      <w:r w:rsidR="00004C85">
        <w:rPr>
          <w:rFonts w:cs="Traditional Arabic" w:hint="cs"/>
          <w:sz w:val="32"/>
          <w:szCs w:val="32"/>
          <w:rtl/>
        </w:rPr>
        <w:t xml:space="preserve">ة في قوله: ( ما الدنيا) ما هو </w:t>
      </w:r>
      <w:r w:rsidR="00AB311E" w:rsidRPr="00AB311E">
        <w:rPr>
          <w:rFonts w:cs="Traditional Arabic" w:hint="cs"/>
          <w:sz w:val="32"/>
          <w:szCs w:val="32"/>
          <w:rtl/>
        </w:rPr>
        <w:t>؟.</w:t>
      </w:r>
    </w:p>
    <w:p w:rsidR="00AB311E" w:rsidRPr="00AB311E" w:rsidRDefault="00912191" w:rsidP="00AB311E">
      <w:pPr>
        <w:pStyle w:val="a3"/>
        <w:numPr>
          <w:ilvl w:val="0"/>
          <w:numId w:val="1"/>
        </w:numPr>
        <w:jc w:val="both"/>
        <w:rPr>
          <w:rFonts w:cs="Traditional Arabic"/>
          <w:sz w:val="32"/>
          <w:szCs w:val="32"/>
        </w:rPr>
      </w:pPr>
      <w:r>
        <w:rPr>
          <w:rFonts w:cs="Traditional Arabic" w:hint="cs"/>
          <w:sz w:val="32"/>
          <w:szCs w:val="32"/>
          <w:rtl/>
        </w:rPr>
        <w:t>أهي مقابل</w:t>
      </w:r>
      <w:r w:rsidR="00AB311E" w:rsidRPr="00AB311E">
        <w:rPr>
          <w:rFonts w:cs="Traditional Arabic" w:hint="cs"/>
          <w:sz w:val="32"/>
          <w:szCs w:val="32"/>
          <w:rtl/>
        </w:rPr>
        <w:t>ة في الكمية (= المدة الزمنية).</w:t>
      </w:r>
    </w:p>
    <w:p w:rsidR="00AB311E" w:rsidRPr="00AB311E" w:rsidRDefault="00912191" w:rsidP="00AB311E">
      <w:pPr>
        <w:pStyle w:val="a3"/>
        <w:numPr>
          <w:ilvl w:val="0"/>
          <w:numId w:val="1"/>
        </w:numPr>
        <w:jc w:val="both"/>
        <w:rPr>
          <w:rFonts w:cs="Traditional Arabic"/>
          <w:sz w:val="32"/>
          <w:szCs w:val="32"/>
        </w:rPr>
      </w:pPr>
      <w:r>
        <w:rPr>
          <w:rFonts w:cs="Traditional Arabic" w:hint="cs"/>
          <w:sz w:val="32"/>
          <w:szCs w:val="32"/>
          <w:rtl/>
        </w:rPr>
        <w:t>أم مقابل</w:t>
      </w:r>
      <w:r w:rsidR="00AB311E" w:rsidRPr="00AB311E">
        <w:rPr>
          <w:rFonts w:cs="Traditional Arabic" w:hint="cs"/>
          <w:sz w:val="32"/>
          <w:szCs w:val="32"/>
          <w:rtl/>
        </w:rPr>
        <w:t>ة في الكيفية (= الحال).</w:t>
      </w:r>
    </w:p>
    <w:p w:rsidR="00AB311E" w:rsidRPr="00AB311E" w:rsidRDefault="00912191" w:rsidP="00AB311E">
      <w:pPr>
        <w:pStyle w:val="a3"/>
        <w:numPr>
          <w:ilvl w:val="0"/>
          <w:numId w:val="1"/>
        </w:numPr>
        <w:jc w:val="both"/>
        <w:rPr>
          <w:rFonts w:cs="Traditional Arabic"/>
          <w:sz w:val="32"/>
          <w:szCs w:val="32"/>
        </w:rPr>
      </w:pPr>
      <w:r>
        <w:rPr>
          <w:rFonts w:cs="Traditional Arabic" w:hint="cs"/>
          <w:sz w:val="32"/>
          <w:szCs w:val="32"/>
          <w:rtl/>
        </w:rPr>
        <w:t>أم مقابل</w:t>
      </w:r>
      <w:r w:rsidR="00AB311E" w:rsidRPr="00AB311E">
        <w:rPr>
          <w:rFonts w:cs="Traditional Arabic" w:hint="cs"/>
          <w:sz w:val="32"/>
          <w:szCs w:val="32"/>
          <w:rtl/>
        </w:rPr>
        <w:t>ة في الحقيقة والماهية (= المنزلة والشرف) ؟.</w:t>
      </w:r>
    </w:p>
    <w:p w:rsidR="00AB311E" w:rsidRDefault="00AB311E" w:rsidP="00AB311E">
      <w:pPr>
        <w:jc w:val="both"/>
        <w:rPr>
          <w:rFonts w:cs="Traditional Arabic"/>
          <w:sz w:val="32"/>
          <w:szCs w:val="32"/>
          <w:rtl/>
        </w:rPr>
      </w:pPr>
      <w:r w:rsidRPr="00AB311E">
        <w:rPr>
          <w:rFonts w:cs="Traditional Arabic" w:hint="cs"/>
          <w:sz w:val="32"/>
          <w:szCs w:val="32"/>
          <w:rtl/>
        </w:rPr>
        <w:t>حتى ن</w:t>
      </w:r>
      <w:r w:rsidR="00912191">
        <w:rPr>
          <w:rFonts w:cs="Traditional Arabic" w:hint="cs"/>
          <w:sz w:val="32"/>
          <w:szCs w:val="32"/>
          <w:rtl/>
        </w:rPr>
        <w:t>ضع أيدينا بدقة على موضوع المقابل</w:t>
      </w:r>
      <w:r w:rsidRPr="00AB311E">
        <w:rPr>
          <w:rFonts w:cs="Traditional Arabic" w:hint="cs"/>
          <w:sz w:val="32"/>
          <w:szCs w:val="32"/>
          <w:rtl/>
        </w:rPr>
        <w:t>ة، لدينا وفرة في النصوص، في بيان العلاقة</w:t>
      </w:r>
      <w:r>
        <w:rPr>
          <w:rFonts w:cs="Traditional Arabic" w:hint="cs"/>
          <w:sz w:val="32"/>
          <w:szCs w:val="32"/>
          <w:rtl/>
        </w:rPr>
        <w:t xml:space="preserve"> بين الدنيا والآخرة، فلننظر فيها فيما يلي:</w:t>
      </w:r>
    </w:p>
    <w:p w:rsidR="00AB311E" w:rsidRDefault="00AB311E" w:rsidP="00AB311E">
      <w:pPr>
        <w:jc w:val="center"/>
        <w:rPr>
          <w:rFonts w:cs="Traditional Arabic"/>
          <w:sz w:val="32"/>
          <w:szCs w:val="32"/>
          <w:rtl/>
        </w:rPr>
      </w:pPr>
      <w:r w:rsidRPr="00AB311E">
        <w:rPr>
          <w:rFonts w:cs="Traditional Arabic" w:hint="cs"/>
          <w:sz w:val="32"/>
          <w:szCs w:val="32"/>
          <w:rtl/>
        </w:rPr>
        <w:t>*</w:t>
      </w:r>
      <w:r w:rsidRPr="00AB311E">
        <w:rPr>
          <w:rFonts w:cs="Traditional Arabic" w:hint="cs"/>
          <w:sz w:val="32"/>
          <w:szCs w:val="32"/>
          <w:rtl/>
        </w:rPr>
        <w:tab/>
        <w:t>*</w:t>
      </w:r>
      <w:r w:rsidRPr="00AB311E">
        <w:rPr>
          <w:rFonts w:cs="Traditional Arabic" w:hint="cs"/>
          <w:sz w:val="32"/>
          <w:szCs w:val="32"/>
          <w:rtl/>
        </w:rPr>
        <w:tab/>
        <w:t>*</w:t>
      </w:r>
    </w:p>
    <w:p w:rsidR="00AB311E" w:rsidRPr="00912191" w:rsidRDefault="00A02E71" w:rsidP="00912191">
      <w:pPr>
        <w:rPr>
          <w:rFonts w:cs="DecoType Naskh Variants"/>
          <w:b/>
          <w:bCs/>
          <w:sz w:val="32"/>
          <w:szCs w:val="32"/>
          <w:rtl/>
        </w:rPr>
      </w:pPr>
      <w:r w:rsidRPr="00912191">
        <w:rPr>
          <w:rFonts w:cs="DecoType Naskh Variants" w:hint="cs"/>
          <w:b/>
          <w:bCs/>
          <w:sz w:val="32"/>
          <w:szCs w:val="32"/>
          <w:rtl/>
        </w:rPr>
        <w:t xml:space="preserve">1- </w:t>
      </w:r>
      <w:r w:rsidR="00912191" w:rsidRPr="00912191">
        <w:rPr>
          <w:rFonts w:cs="DecoType Naskh Variants" w:hint="cs"/>
          <w:b/>
          <w:bCs/>
          <w:sz w:val="32"/>
          <w:szCs w:val="32"/>
          <w:rtl/>
        </w:rPr>
        <w:t>مقابل</w:t>
      </w:r>
      <w:r w:rsidR="00851B3D" w:rsidRPr="00912191">
        <w:rPr>
          <w:rFonts w:cs="DecoType Naskh Variants" w:hint="cs"/>
          <w:b/>
          <w:bCs/>
          <w:sz w:val="32"/>
          <w:szCs w:val="32"/>
          <w:rtl/>
        </w:rPr>
        <w:t>ة في الكمية (= المدة الزمنية).</w:t>
      </w:r>
    </w:p>
    <w:p w:rsidR="00851B3D" w:rsidRDefault="00851B3D" w:rsidP="00E80FBD">
      <w:pPr>
        <w:jc w:val="both"/>
        <w:rPr>
          <w:rFonts w:cs="Traditional Arabic"/>
          <w:sz w:val="32"/>
          <w:szCs w:val="32"/>
          <w:rtl/>
        </w:rPr>
      </w:pPr>
      <w:r>
        <w:rPr>
          <w:rFonts w:cs="Traditional Arabic" w:hint="cs"/>
          <w:sz w:val="32"/>
          <w:szCs w:val="32"/>
          <w:rtl/>
        </w:rPr>
        <w:t>في نصوص الق</w:t>
      </w:r>
      <w:r w:rsidR="00E80FBD">
        <w:rPr>
          <w:rFonts w:cs="Traditional Arabic" w:hint="cs"/>
          <w:sz w:val="32"/>
          <w:szCs w:val="32"/>
          <w:rtl/>
        </w:rPr>
        <w:t xml:space="preserve">رآن الكريم نجد آيات تحدد مدة الدنيا تقديرا، يقول الله تعالى: </w:t>
      </w:r>
    </w:p>
    <w:p w:rsidR="00E80FBD" w:rsidRDefault="00E80FBD" w:rsidP="00E80FBD">
      <w:pPr>
        <w:pStyle w:val="a3"/>
        <w:numPr>
          <w:ilvl w:val="0"/>
          <w:numId w:val="1"/>
        </w:numPr>
        <w:jc w:val="both"/>
        <w:rPr>
          <w:rFonts w:cs="Traditional Arabic"/>
          <w:sz w:val="32"/>
          <w:szCs w:val="32"/>
        </w:rPr>
      </w:pPr>
      <w:r>
        <w:rPr>
          <w:rFonts w:cs="Traditional Arabic" w:hint="cs"/>
          <w:sz w:val="32"/>
          <w:szCs w:val="32"/>
          <w:rtl/>
        </w:rPr>
        <w:t>{كأنهم يوم يرونها لم يلبثوا إلا عيشة أو ضحاها}.</w:t>
      </w:r>
    </w:p>
    <w:p w:rsidR="00E80FBD" w:rsidRDefault="00E80FBD" w:rsidP="00E80FBD">
      <w:pPr>
        <w:pStyle w:val="a3"/>
        <w:numPr>
          <w:ilvl w:val="0"/>
          <w:numId w:val="1"/>
        </w:numPr>
        <w:jc w:val="both"/>
        <w:rPr>
          <w:rFonts w:cs="Traditional Arabic"/>
          <w:sz w:val="32"/>
          <w:szCs w:val="32"/>
        </w:rPr>
      </w:pPr>
      <w:r>
        <w:rPr>
          <w:rFonts w:cs="Traditional Arabic" w:hint="cs"/>
          <w:sz w:val="32"/>
          <w:szCs w:val="32"/>
          <w:rtl/>
        </w:rPr>
        <w:t>{كأنهم يوم يرون ما يوعدون لم يلبثوا إلا ساعة من نهار..}.</w:t>
      </w:r>
    </w:p>
    <w:p w:rsidR="00E80FBD" w:rsidRDefault="00E80FBD" w:rsidP="00E80FBD">
      <w:pPr>
        <w:pStyle w:val="a3"/>
        <w:numPr>
          <w:ilvl w:val="0"/>
          <w:numId w:val="1"/>
        </w:numPr>
        <w:jc w:val="both"/>
        <w:rPr>
          <w:rFonts w:cs="Traditional Arabic"/>
          <w:sz w:val="32"/>
          <w:szCs w:val="32"/>
        </w:rPr>
      </w:pPr>
      <w:r>
        <w:rPr>
          <w:rFonts w:cs="Traditional Arabic" w:hint="cs"/>
          <w:sz w:val="32"/>
          <w:szCs w:val="32"/>
          <w:rtl/>
        </w:rPr>
        <w:t>{ويوم يحشرهم كأن لم يلبثوا إلا ساعة من النهار يتعارفون بينهم}.</w:t>
      </w:r>
    </w:p>
    <w:p w:rsidR="00E80FBD" w:rsidRDefault="00E80FBD" w:rsidP="00E80FBD">
      <w:pPr>
        <w:jc w:val="both"/>
        <w:rPr>
          <w:rFonts w:cs="Traditional Arabic"/>
          <w:sz w:val="32"/>
          <w:szCs w:val="32"/>
          <w:rtl/>
        </w:rPr>
      </w:pPr>
      <w:r>
        <w:rPr>
          <w:rFonts w:cs="Traditional Arabic" w:hint="cs"/>
          <w:sz w:val="32"/>
          <w:szCs w:val="32"/>
          <w:rtl/>
        </w:rPr>
        <w:t xml:space="preserve">الأزمنة المذكورة هي: عشية أو ضحاها.. ساعة من نهار.. ساعة من النهار يتعارفون بينهم. </w:t>
      </w:r>
    </w:p>
    <w:p w:rsidR="00E80FBD" w:rsidRDefault="00EB5EE1" w:rsidP="00912191">
      <w:pPr>
        <w:jc w:val="both"/>
        <w:rPr>
          <w:rFonts w:cs="Traditional Arabic"/>
          <w:sz w:val="32"/>
          <w:szCs w:val="32"/>
          <w:rtl/>
        </w:rPr>
      </w:pPr>
      <w:r>
        <w:rPr>
          <w:rFonts w:cs="Traditional Arabic" w:hint="cs"/>
          <w:sz w:val="32"/>
          <w:szCs w:val="32"/>
          <w:rtl/>
        </w:rPr>
        <w:t xml:space="preserve">العشي أو الضحى </w:t>
      </w:r>
      <w:r w:rsidR="00912191">
        <w:rPr>
          <w:rFonts w:cs="Traditional Arabic" w:hint="cs"/>
          <w:sz w:val="32"/>
          <w:szCs w:val="32"/>
          <w:rtl/>
        </w:rPr>
        <w:t>قد يكون ساعة،</w:t>
      </w:r>
      <w:r>
        <w:rPr>
          <w:rFonts w:cs="Traditional Arabic" w:hint="cs"/>
          <w:sz w:val="32"/>
          <w:szCs w:val="32"/>
          <w:rtl/>
        </w:rPr>
        <w:t xml:space="preserve"> و</w:t>
      </w:r>
      <w:r w:rsidR="00912191">
        <w:rPr>
          <w:rFonts w:cs="Traditional Arabic" w:hint="cs"/>
          <w:sz w:val="32"/>
          <w:szCs w:val="32"/>
          <w:rtl/>
        </w:rPr>
        <w:t xml:space="preserve">قد يكون </w:t>
      </w:r>
      <w:r>
        <w:rPr>
          <w:rFonts w:cs="Traditional Arabic" w:hint="cs"/>
          <w:sz w:val="32"/>
          <w:szCs w:val="32"/>
          <w:rtl/>
        </w:rPr>
        <w:t xml:space="preserve">أكثر من ساعة من نهار، وساعة التعارف أقل من مطلق الساعة.. وهكذا تختلف صيغ التعبير عن المدة، وليس فيها نسخ، بل لأجل التقليل، كأنك تقول: هي ساعة، لا بل دون ذلك، لا بل أقل.. أو تقول: </w:t>
      </w:r>
      <w:r>
        <w:rPr>
          <w:rFonts w:cs="Traditional Arabic" w:hint="cs"/>
          <w:sz w:val="32"/>
          <w:szCs w:val="32"/>
          <w:rtl/>
        </w:rPr>
        <w:lastRenderedPageBreak/>
        <w:t xml:space="preserve">هو يوم.. هو نهار.. هو ضحى.. فأنت في كل ذلك صادق؛ لأنها جميعها تطلق ويراد بها وقتا قصيرا. </w:t>
      </w:r>
    </w:p>
    <w:p w:rsidR="00EB5EE1" w:rsidRDefault="00EB5EE1" w:rsidP="00EB5EE1">
      <w:pPr>
        <w:jc w:val="both"/>
        <w:rPr>
          <w:rFonts w:cs="Traditional Arabic"/>
          <w:sz w:val="32"/>
          <w:szCs w:val="32"/>
          <w:rtl/>
        </w:rPr>
      </w:pPr>
      <w:r>
        <w:rPr>
          <w:rFonts w:cs="Traditional Arabic" w:hint="cs"/>
          <w:sz w:val="32"/>
          <w:szCs w:val="32"/>
          <w:rtl/>
        </w:rPr>
        <w:t>ومقصوده التأثير في السامع والقارئ:</w:t>
      </w:r>
    </w:p>
    <w:p w:rsidR="00EB5EE1" w:rsidRDefault="00EB5EE1" w:rsidP="00EB5EE1">
      <w:pPr>
        <w:jc w:val="both"/>
        <w:rPr>
          <w:rFonts w:cs="Traditional Arabic"/>
          <w:sz w:val="32"/>
          <w:szCs w:val="32"/>
          <w:rtl/>
        </w:rPr>
      </w:pPr>
      <w:r>
        <w:rPr>
          <w:rFonts w:cs="Traditional Arabic" w:hint="cs"/>
          <w:sz w:val="32"/>
          <w:szCs w:val="32"/>
          <w:rtl/>
        </w:rPr>
        <w:t xml:space="preserve">إذا عرف أن الدنيا بكمالها لا تعدو قدر عشية أو ضحاها، راعه وأيقظ قلبه. </w:t>
      </w:r>
    </w:p>
    <w:p w:rsidR="00EB5EE1" w:rsidRDefault="00EB5EE1" w:rsidP="00EB5EE1">
      <w:pPr>
        <w:jc w:val="both"/>
        <w:rPr>
          <w:rFonts w:cs="Traditional Arabic"/>
          <w:sz w:val="32"/>
          <w:szCs w:val="32"/>
          <w:rtl/>
        </w:rPr>
      </w:pPr>
      <w:r>
        <w:rPr>
          <w:rFonts w:cs="Traditional Arabic" w:hint="cs"/>
          <w:sz w:val="32"/>
          <w:szCs w:val="32"/>
          <w:rtl/>
        </w:rPr>
        <w:t xml:space="preserve">فإذا علم أنها دون ذلك، تجدد عنده الرهبة والفكر. </w:t>
      </w:r>
    </w:p>
    <w:p w:rsidR="00912191" w:rsidRDefault="00EB5EE1" w:rsidP="00EB5EE1">
      <w:pPr>
        <w:jc w:val="both"/>
        <w:rPr>
          <w:rFonts w:cs="Traditional Arabic"/>
          <w:sz w:val="32"/>
          <w:szCs w:val="32"/>
          <w:rtl/>
        </w:rPr>
      </w:pPr>
      <w:r>
        <w:rPr>
          <w:rFonts w:cs="Traditional Arabic" w:hint="cs"/>
          <w:sz w:val="32"/>
          <w:szCs w:val="32"/>
          <w:rtl/>
        </w:rPr>
        <w:t xml:space="preserve">فإذا علم أنها دون ذلك، زهد وأناب ووقر في قلبه الإقبال على الآخرة. </w:t>
      </w:r>
    </w:p>
    <w:p w:rsidR="006571F4" w:rsidRDefault="00EB5EE1" w:rsidP="00EB5EE1">
      <w:pPr>
        <w:jc w:val="both"/>
        <w:rPr>
          <w:rFonts w:cs="Traditional Arabic"/>
          <w:sz w:val="32"/>
          <w:szCs w:val="32"/>
          <w:rtl/>
        </w:rPr>
      </w:pPr>
      <w:r>
        <w:rPr>
          <w:rFonts w:cs="Traditional Arabic" w:hint="cs"/>
          <w:sz w:val="32"/>
          <w:szCs w:val="32"/>
          <w:rtl/>
        </w:rPr>
        <w:t>فكيف بزمن كله من أوله إلى آخره، بكل ما فيه وما يحتويه، إنما يقدر بمدة ما يقابل فيها الإنسان آخر، فيتعرف إليه، ويعرفه بنفسه، ثم يمضي هذا في سبيله، وهذا في سبيله</w:t>
      </w:r>
      <w:r w:rsidR="00912191">
        <w:rPr>
          <w:rFonts w:cs="Traditional Arabic" w:hint="cs"/>
          <w:sz w:val="32"/>
          <w:szCs w:val="32"/>
          <w:rtl/>
        </w:rPr>
        <w:t xml:space="preserve"> ؟</w:t>
      </w:r>
      <w:r>
        <w:rPr>
          <w:rFonts w:cs="Traditional Arabic" w:hint="cs"/>
          <w:sz w:val="32"/>
          <w:szCs w:val="32"/>
          <w:rtl/>
        </w:rPr>
        <w:t xml:space="preserve">. </w:t>
      </w:r>
    </w:p>
    <w:p w:rsidR="00EB5EE1" w:rsidRDefault="00EB5EE1" w:rsidP="00EB5EE1">
      <w:pPr>
        <w:jc w:val="both"/>
        <w:rPr>
          <w:rFonts w:cs="Traditional Arabic"/>
          <w:sz w:val="32"/>
          <w:szCs w:val="32"/>
          <w:rtl/>
        </w:rPr>
      </w:pPr>
      <w:r>
        <w:rPr>
          <w:rFonts w:cs="Traditional Arabic" w:hint="cs"/>
          <w:sz w:val="32"/>
          <w:szCs w:val="32"/>
          <w:rtl/>
        </w:rPr>
        <w:t>فلا موعظة أبلغ من هذا</w:t>
      </w:r>
      <w:r w:rsidR="00912191">
        <w:rPr>
          <w:rFonts w:cs="Traditional Arabic" w:hint="cs"/>
          <w:sz w:val="32"/>
          <w:szCs w:val="32"/>
          <w:rtl/>
        </w:rPr>
        <w:t>،</w:t>
      </w:r>
      <w:r>
        <w:rPr>
          <w:rFonts w:cs="Traditional Arabic" w:hint="cs"/>
          <w:sz w:val="32"/>
          <w:szCs w:val="32"/>
          <w:rtl/>
        </w:rPr>
        <w:t xml:space="preserve"> </w:t>
      </w:r>
      <w:r w:rsidR="00912191">
        <w:rPr>
          <w:rFonts w:cs="Traditional Arabic" w:hint="cs"/>
          <w:sz w:val="32"/>
          <w:szCs w:val="32"/>
          <w:rtl/>
        </w:rPr>
        <w:t xml:space="preserve">في </w:t>
      </w:r>
      <w:r>
        <w:rPr>
          <w:rFonts w:cs="Traditional Arabic" w:hint="cs"/>
          <w:sz w:val="32"/>
          <w:szCs w:val="32"/>
          <w:rtl/>
        </w:rPr>
        <w:t>بيان مدة بقاء الدنيا مقابل الآخرة.</w:t>
      </w:r>
    </w:p>
    <w:p w:rsidR="006571F4" w:rsidRDefault="006571F4" w:rsidP="006571F4">
      <w:pPr>
        <w:jc w:val="both"/>
        <w:rPr>
          <w:rFonts w:cs="Traditional Arabic"/>
          <w:sz w:val="32"/>
          <w:szCs w:val="32"/>
          <w:rtl/>
        </w:rPr>
      </w:pPr>
      <w:r>
        <w:rPr>
          <w:rFonts w:cs="Traditional Arabic" w:hint="cs"/>
          <w:sz w:val="32"/>
          <w:szCs w:val="32"/>
          <w:rtl/>
        </w:rPr>
        <w:t>فالآيات قدرت عمر الدنيا في الآخرة، بهذه اللحظة اليسيرة من الدنيا.. هذه اللحظة تقدر عندنا بآلاف السنين، على ما روي، فكيف بالآخرة التي لا تقدر بزمن.. هي لا نهاية لها ؟.</w:t>
      </w:r>
    </w:p>
    <w:p w:rsidR="006571F4" w:rsidRDefault="006571F4" w:rsidP="00EB5EE1">
      <w:pPr>
        <w:jc w:val="both"/>
        <w:rPr>
          <w:rFonts w:cs="Traditional Arabic"/>
          <w:sz w:val="32"/>
          <w:szCs w:val="32"/>
          <w:rtl/>
        </w:rPr>
      </w:pPr>
      <w:r>
        <w:rPr>
          <w:rFonts w:cs="Traditional Arabic" w:hint="cs"/>
          <w:sz w:val="32"/>
          <w:szCs w:val="32"/>
          <w:rtl/>
        </w:rPr>
        <w:t>فالمثال مشابه لا مماثل مطابق؛ إذ الدنيا لها نهاية، كذلك مثالها الماء يعلق بالأصبع ثم يجف</w:t>
      </w:r>
      <w:r w:rsidR="001F0D9B">
        <w:rPr>
          <w:rFonts w:cs="Traditional Arabic" w:hint="cs"/>
          <w:sz w:val="32"/>
          <w:szCs w:val="32"/>
          <w:rtl/>
        </w:rPr>
        <w:t>، أما الآخرة فلا نهاية لها، و</w:t>
      </w:r>
      <w:r>
        <w:rPr>
          <w:rFonts w:cs="Traditional Arabic" w:hint="cs"/>
          <w:sz w:val="32"/>
          <w:szCs w:val="32"/>
          <w:rtl/>
        </w:rPr>
        <w:t>مثالها البحر فله نهاية وحد</w:t>
      </w:r>
      <w:r w:rsidR="001F0D9B">
        <w:rPr>
          <w:rFonts w:cs="Traditional Arabic" w:hint="cs"/>
          <w:sz w:val="32"/>
          <w:szCs w:val="32"/>
          <w:rtl/>
        </w:rPr>
        <w:t>ّ</w:t>
      </w:r>
      <w:r>
        <w:rPr>
          <w:rFonts w:cs="Traditional Arabic" w:hint="cs"/>
          <w:sz w:val="32"/>
          <w:szCs w:val="32"/>
          <w:rtl/>
        </w:rPr>
        <w:t>، ولا يلزم في الأمثلة التطابق؛ لأنها تضرب للتقريب.</w:t>
      </w:r>
    </w:p>
    <w:p w:rsidR="006571F4" w:rsidRDefault="001F0D9B" w:rsidP="00EB5EE1">
      <w:pPr>
        <w:jc w:val="both"/>
        <w:rPr>
          <w:rFonts w:cs="Traditional Arabic"/>
          <w:sz w:val="32"/>
          <w:szCs w:val="32"/>
          <w:rtl/>
        </w:rPr>
      </w:pPr>
      <w:r>
        <w:rPr>
          <w:rFonts w:cs="Traditional Arabic" w:hint="cs"/>
          <w:sz w:val="32"/>
          <w:szCs w:val="32"/>
          <w:rtl/>
        </w:rPr>
        <w:t>نخلص إلى أن موضوع المقابل</w:t>
      </w:r>
      <w:r w:rsidR="006571F4">
        <w:rPr>
          <w:rFonts w:cs="Traditional Arabic" w:hint="cs"/>
          <w:sz w:val="32"/>
          <w:szCs w:val="32"/>
          <w:rtl/>
        </w:rPr>
        <w:t>ة هنا هو في: المدة (=الكمية). وقد ثبت فيها فضل الآخرة، وبذلك يمكن تفسير الأثر به، فيكون المعنى على ما يلي:</w:t>
      </w:r>
    </w:p>
    <w:p w:rsidR="006571F4" w:rsidRPr="008B10C4" w:rsidRDefault="006571F4" w:rsidP="008B10C4">
      <w:pPr>
        <w:jc w:val="center"/>
        <w:rPr>
          <w:rFonts w:cs="DecoType Naskh Variants"/>
          <w:sz w:val="30"/>
          <w:szCs w:val="30"/>
          <w:rtl/>
        </w:rPr>
      </w:pPr>
      <w:r w:rsidRPr="008B10C4">
        <w:rPr>
          <w:rFonts w:cs="DecoType Naskh Variants" w:hint="cs"/>
          <w:sz w:val="30"/>
          <w:szCs w:val="30"/>
          <w:rtl/>
        </w:rPr>
        <w:t xml:space="preserve">ما </w:t>
      </w:r>
      <w:r w:rsidR="00424CBD" w:rsidRPr="008B10C4">
        <w:rPr>
          <w:rFonts w:cs="DecoType Naskh Variants" w:hint="cs"/>
          <w:sz w:val="30"/>
          <w:szCs w:val="30"/>
          <w:rtl/>
        </w:rPr>
        <w:t>مدة بقاء</w:t>
      </w:r>
      <w:r w:rsidRPr="008B10C4">
        <w:rPr>
          <w:rFonts w:cs="DecoType Naskh Variants" w:hint="cs"/>
          <w:sz w:val="30"/>
          <w:szCs w:val="30"/>
          <w:rtl/>
        </w:rPr>
        <w:t xml:space="preserve"> الدنيا في</w:t>
      </w:r>
      <w:r w:rsidR="00424CBD" w:rsidRPr="008B10C4">
        <w:rPr>
          <w:rFonts w:cs="DecoType Naskh Variants" w:hint="cs"/>
          <w:sz w:val="30"/>
          <w:szCs w:val="30"/>
          <w:rtl/>
        </w:rPr>
        <w:t xml:space="preserve"> مقابل مدة بقاء</w:t>
      </w:r>
      <w:r w:rsidRPr="008B10C4">
        <w:rPr>
          <w:rFonts w:cs="DecoType Naskh Variants" w:hint="cs"/>
          <w:sz w:val="30"/>
          <w:szCs w:val="30"/>
          <w:rtl/>
        </w:rPr>
        <w:t xml:space="preserve"> الآخرة، إلا مثل ما يجعل أحدكم إصبعه في اليم</w:t>
      </w:r>
      <w:r w:rsidR="00424CBD" w:rsidRPr="008B10C4">
        <w:rPr>
          <w:rFonts w:cs="DecoType Naskh Variants" w:hint="cs"/>
          <w:sz w:val="30"/>
          <w:szCs w:val="30"/>
          <w:rtl/>
        </w:rPr>
        <w:t>.</w:t>
      </w:r>
      <w:r w:rsidR="001F0D9B">
        <w:rPr>
          <w:rFonts w:cs="DecoType Naskh Variants" w:hint="cs"/>
          <w:sz w:val="30"/>
          <w:szCs w:val="30"/>
          <w:rtl/>
        </w:rPr>
        <w:t xml:space="preserve"> فلينظر بم</w:t>
      </w:r>
      <w:r w:rsidRPr="008B10C4">
        <w:rPr>
          <w:rFonts w:cs="DecoType Naskh Variants" w:hint="cs"/>
          <w:sz w:val="30"/>
          <w:szCs w:val="30"/>
          <w:rtl/>
        </w:rPr>
        <w:t xml:space="preserve"> يرجع.</w:t>
      </w:r>
    </w:p>
    <w:p w:rsidR="008B10C4" w:rsidRDefault="008B10C4" w:rsidP="008B10C4">
      <w:pPr>
        <w:rPr>
          <w:rFonts w:cs="Traditional Arabic"/>
          <w:sz w:val="32"/>
          <w:szCs w:val="32"/>
          <w:rtl/>
        </w:rPr>
      </w:pPr>
      <w:r>
        <w:rPr>
          <w:rFonts w:cs="Traditional Arabic" w:hint="cs"/>
          <w:sz w:val="32"/>
          <w:szCs w:val="32"/>
          <w:rtl/>
        </w:rPr>
        <w:t>فما يعلق بالإصبع من ماء لا يبقى زمنا، بل يزول سريعا، وماء البحر يبقى أزمانا فلا يزول.</w:t>
      </w:r>
    </w:p>
    <w:p w:rsidR="00A02E71" w:rsidRDefault="006571F4" w:rsidP="00424CBD">
      <w:pPr>
        <w:jc w:val="center"/>
        <w:rPr>
          <w:rFonts w:cs="Traditional Arabic"/>
          <w:sz w:val="32"/>
          <w:szCs w:val="32"/>
          <w:rtl/>
        </w:rPr>
      </w:pPr>
      <w:r w:rsidRPr="006571F4">
        <w:rPr>
          <w:rFonts w:cs="Traditional Arabic" w:hint="cs"/>
          <w:sz w:val="32"/>
          <w:szCs w:val="32"/>
          <w:rtl/>
        </w:rPr>
        <w:t>*</w:t>
      </w:r>
      <w:r w:rsidRPr="006571F4">
        <w:rPr>
          <w:rFonts w:cs="Traditional Arabic" w:hint="cs"/>
          <w:sz w:val="32"/>
          <w:szCs w:val="32"/>
          <w:rtl/>
        </w:rPr>
        <w:tab/>
        <w:t>*</w:t>
      </w:r>
      <w:r w:rsidRPr="006571F4">
        <w:rPr>
          <w:rFonts w:cs="Traditional Arabic" w:hint="cs"/>
          <w:sz w:val="32"/>
          <w:szCs w:val="32"/>
          <w:rtl/>
        </w:rPr>
        <w:tab/>
        <w:t>*</w:t>
      </w:r>
    </w:p>
    <w:p w:rsidR="00A02E71" w:rsidRPr="001F0D9B" w:rsidRDefault="00AE1977" w:rsidP="00AE1977">
      <w:pPr>
        <w:rPr>
          <w:rFonts w:cs="DecoType Naskh Variants"/>
          <w:b/>
          <w:bCs/>
          <w:sz w:val="32"/>
          <w:szCs w:val="32"/>
          <w:rtl/>
        </w:rPr>
      </w:pPr>
      <w:r>
        <w:rPr>
          <w:rFonts w:cs="DecoType Naskh Variants" w:hint="cs"/>
          <w:b/>
          <w:bCs/>
          <w:sz w:val="32"/>
          <w:szCs w:val="32"/>
          <w:rtl/>
        </w:rPr>
        <w:t>2- مقابل</w:t>
      </w:r>
      <w:r w:rsidR="00A02E71" w:rsidRPr="001F0D9B">
        <w:rPr>
          <w:rFonts w:cs="DecoType Naskh Variants" w:hint="cs"/>
          <w:b/>
          <w:bCs/>
          <w:sz w:val="32"/>
          <w:szCs w:val="32"/>
          <w:rtl/>
        </w:rPr>
        <w:t>ة في الكيفية (= الحال)</w:t>
      </w:r>
      <w:r w:rsidR="001F0D9B">
        <w:rPr>
          <w:rFonts w:cs="DecoType Naskh Variants" w:hint="cs"/>
          <w:b/>
          <w:bCs/>
          <w:sz w:val="32"/>
          <w:szCs w:val="32"/>
          <w:rtl/>
        </w:rPr>
        <w:t>.</w:t>
      </w:r>
    </w:p>
    <w:p w:rsidR="00A02E71" w:rsidRDefault="00A02E71" w:rsidP="00A02E71">
      <w:pPr>
        <w:jc w:val="both"/>
        <w:rPr>
          <w:rFonts w:cs="Traditional Arabic"/>
          <w:sz w:val="32"/>
          <w:szCs w:val="32"/>
          <w:rtl/>
        </w:rPr>
      </w:pPr>
      <w:r>
        <w:rPr>
          <w:rFonts w:cs="Traditional Arabic" w:hint="cs"/>
          <w:sz w:val="32"/>
          <w:szCs w:val="32"/>
          <w:rtl/>
        </w:rPr>
        <w:t>جاء وصف حال الدنيا في آيات عديدة، في سورة يونس، الكهف، الزمر، الحديد، نختار قوله تعالى:</w:t>
      </w:r>
    </w:p>
    <w:p w:rsidR="00A02E71" w:rsidRDefault="00A02E71" w:rsidP="00A02E71">
      <w:pPr>
        <w:pStyle w:val="a3"/>
        <w:numPr>
          <w:ilvl w:val="0"/>
          <w:numId w:val="1"/>
        </w:numPr>
        <w:jc w:val="both"/>
        <w:rPr>
          <w:rFonts w:cs="Traditional Arabic"/>
          <w:sz w:val="32"/>
          <w:szCs w:val="32"/>
        </w:rPr>
      </w:pPr>
      <w:r>
        <w:rPr>
          <w:rFonts w:cs="Traditional Arabic" w:hint="cs"/>
          <w:sz w:val="32"/>
          <w:szCs w:val="32"/>
          <w:rtl/>
        </w:rPr>
        <w:lastRenderedPageBreak/>
        <w:t>{اعلموا أنما الحياة الدنيا لعب ولهو وزينة وتفاخر بينكم وتكاثر في الأموال والأولاد، كمثل غيث أعجب الكفار نباته ثم يهيج فتراه مصفرا ثم يكون حطاما وفي الآخرة عذاب شديد ومغفرة من الله ورضوان وما الحياة الدنيا إلا متاع الغرور}.</w:t>
      </w:r>
    </w:p>
    <w:p w:rsidR="00A02E71" w:rsidRDefault="00A02E71" w:rsidP="00A02E71">
      <w:pPr>
        <w:jc w:val="both"/>
        <w:rPr>
          <w:rFonts w:cs="Traditional Arabic"/>
          <w:sz w:val="32"/>
          <w:szCs w:val="32"/>
          <w:rtl/>
        </w:rPr>
      </w:pPr>
      <w:r>
        <w:rPr>
          <w:rFonts w:cs="Traditional Arabic" w:hint="cs"/>
          <w:sz w:val="32"/>
          <w:szCs w:val="32"/>
          <w:rtl/>
        </w:rPr>
        <w:t>هذه هي الدنيا باختصار: لعب، ولهوٌ، وزينة، وتفاخر، وتكاثر في الأموال والأولاد. مثلها ك</w:t>
      </w:r>
      <w:r w:rsidR="00AE3EB9">
        <w:rPr>
          <w:rFonts w:cs="Traditional Arabic" w:hint="cs"/>
          <w:sz w:val="32"/>
          <w:szCs w:val="32"/>
          <w:rtl/>
        </w:rPr>
        <w:t xml:space="preserve">نبات اهتز وربى، وأرض ازينت بكل زينة وزخرف، بعد ما أصابها المطر، ثم قل المطر، فاصفرّ الزرع، فكان حطاما، ثم هشيما تذروه الرياح، أو اجتاحته عاصفة أو إعصار، فصار حصيدا. </w:t>
      </w:r>
    </w:p>
    <w:p w:rsidR="00AE3EB9" w:rsidRDefault="00AE3EB9" w:rsidP="00A02E71">
      <w:pPr>
        <w:jc w:val="both"/>
        <w:rPr>
          <w:rFonts w:cs="Traditional Arabic"/>
          <w:sz w:val="32"/>
          <w:szCs w:val="32"/>
          <w:rtl/>
        </w:rPr>
      </w:pPr>
      <w:r>
        <w:rPr>
          <w:rFonts w:cs="Traditional Arabic" w:hint="cs"/>
          <w:sz w:val="32"/>
          <w:szCs w:val="32"/>
          <w:rtl/>
        </w:rPr>
        <w:t>هكذا هي الدنيا في حالها؛ تقلبها بأهلها، وتبدلها من السعة إلى الضيق، ومن السرور إلى الأحزان.. والآخرة غير ذلك للمؤمن، لا تتغير ولا تنقص، بل تزيد من حسن إلى أحسن. إلا الكافر.</w:t>
      </w:r>
    </w:p>
    <w:p w:rsidR="00AE3EB9" w:rsidRDefault="00AE3EB9" w:rsidP="00A52D04">
      <w:pPr>
        <w:pStyle w:val="a3"/>
        <w:numPr>
          <w:ilvl w:val="0"/>
          <w:numId w:val="1"/>
        </w:numPr>
        <w:jc w:val="both"/>
        <w:rPr>
          <w:rFonts w:cs="Traditional Arabic"/>
          <w:sz w:val="32"/>
          <w:szCs w:val="32"/>
        </w:rPr>
      </w:pPr>
      <w:r>
        <w:rPr>
          <w:rFonts w:cs="Traditional Arabic" w:hint="cs"/>
          <w:sz w:val="32"/>
          <w:szCs w:val="32"/>
          <w:rtl/>
        </w:rPr>
        <w:t>قال صلى الله عليه وسلم: (الدنيا سجن المؤمن، وجنة الكافر).</w:t>
      </w:r>
      <w:r w:rsidR="00A52D04">
        <w:rPr>
          <w:rFonts w:cs="Traditional Arabic" w:hint="cs"/>
          <w:sz w:val="32"/>
          <w:szCs w:val="32"/>
          <w:rtl/>
        </w:rPr>
        <w:t>[مسلم/الزهد والرقاق2956]</w:t>
      </w:r>
    </w:p>
    <w:p w:rsidR="00424CBD" w:rsidRDefault="001F0D9B" w:rsidP="00424CBD">
      <w:pPr>
        <w:jc w:val="both"/>
        <w:rPr>
          <w:rFonts w:cs="Traditional Arabic"/>
          <w:sz w:val="32"/>
          <w:szCs w:val="32"/>
          <w:rtl/>
        </w:rPr>
      </w:pPr>
      <w:r>
        <w:rPr>
          <w:rFonts w:cs="Traditional Arabic" w:hint="cs"/>
          <w:sz w:val="32"/>
          <w:szCs w:val="32"/>
          <w:rtl/>
        </w:rPr>
        <w:t>موضوع المقابل</w:t>
      </w:r>
      <w:r w:rsidR="00424CBD">
        <w:rPr>
          <w:rFonts w:cs="Traditional Arabic" w:hint="cs"/>
          <w:sz w:val="32"/>
          <w:szCs w:val="32"/>
          <w:rtl/>
        </w:rPr>
        <w:t xml:space="preserve">ة هنا: الحال. </w:t>
      </w:r>
      <w:r>
        <w:rPr>
          <w:rFonts w:cs="Traditional Arabic" w:hint="cs"/>
          <w:sz w:val="32"/>
          <w:szCs w:val="32"/>
          <w:rtl/>
        </w:rPr>
        <w:t>ويتضمن المدة أيضا؛ فالزرع من حين</w:t>
      </w:r>
      <w:r w:rsidR="00424CBD">
        <w:rPr>
          <w:rFonts w:cs="Traditional Arabic" w:hint="cs"/>
          <w:sz w:val="32"/>
          <w:szCs w:val="32"/>
          <w:rtl/>
        </w:rPr>
        <w:t xml:space="preserve"> يربو ويهتز، حتى يصفر يحتاج إلى بضعة أشهر لا تزيد، فأين عمره هذا من عمر الدنيا، الذي هو آلاف السنين ؟.</w:t>
      </w:r>
    </w:p>
    <w:p w:rsidR="00424CBD" w:rsidRDefault="00424CBD" w:rsidP="00424CBD">
      <w:pPr>
        <w:jc w:val="both"/>
        <w:rPr>
          <w:rFonts w:cs="Traditional Arabic"/>
          <w:sz w:val="32"/>
          <w:szCs w:val="32"/>
          <w:rtl/>
        </w:rPr>
      </w:pPr>
      <w:r>
        <w:rPr>
          <w:rFonts w:cs="Traditional Arabic" w:hint="cs"/>
          <w:sz w:val="32"/>
          <w:szCs w:val="32"/>
          <w:rtl/>
        </w:rPr>
        <w:t>والربط بين الحال والمدة هنا مقصود</w:t>
      </w:r>
      <w:r w:rsidR="001F0D9B">
        <w:rPr>
          <w:rFonts w:cs="Traditional Arabic" w:hint="cs"/>
          <w:sz w:val="32"/>
          <w:szCs w:val="32"/>
          <w:rtl/>
        </w:rPr>
        <w:t>ه</w:t>
      </w:r>
      <w:r>
        <w:rPr>
          <w:rFonts w:cs="Traditional Arabic" w:hint="cs"/>
          <w:sz w:val="32"/>
          <w:szCs w:val="32"/>
          <w:rtl/>
        </w:rPr>
        <w:t xml:space="preserve">، هو: سرعة زوال نعيم الدنيا وتغيرها على أهلها. وبه يكون تفسير الأثر به على ما يلي: </w:t>
      </w:r>
    </w:p>
    <w:p w:rsidR="00424CBD" w:rsidRDefault="00424CBD" w:rsidP="00424CBD">
      <w:pPr>
        <w:jc w:val="center"/>
        <w:rPr>
          <w:rFonts w:cs="DecoType Naskh Variants"/>
          <w:sz w:val="30"/>
          <w:szCs w:val="30"/>
          <w:rtl/>
        </w:rPr>
      </w:pPr>
      <w:r w:rsidRPr="008B10C4">
        <w:rPr>
          <w:rFonts w:cs="DecoType Naskh Variants" w:hint="cs"/>
          <w:sz w:val="30"/>
          <w:szCs w:val="30"/>
          <w:rtl/>
        </w:rPr>
        <w:t>ما حال الدنيا، في سرعة تغير</w:t>
      </w:r>
      <w:r w:rsidR="001F0D9B">
        <w:rPr>
          <w:rFonts w:cs="DecoType Naskh Variants" w:hint="cs"/>
          <w:sz w:val="30"/>
          <w:szCs w:val="30"/>
          <w:rtl/>
        </w:rPr>
        <w:t>ها  وزوال</w:t>
      </w:r>
      <w:r w:rsidRPr="008B10C4">
        <w:rPr>
          <w:rFonts w:cs="DecoType Naskh Variants" w:hint="cs"/>
          <w:sz w:val="30"/>
          <w:szCs w:val="30"/>
          <w:rtl/>
        </w:rPr>
        <w:t xml:space="preserve"> نعيمها على أهلها، في مقابل بقاء وثبات نعيم الآخرة، إلا كما يجعل أحدكم إصبعه في اليم، فلينظر بم يرجع ؟.</w:t>
      </w:r>
    </w:p>
    <w:p w:rsidR="008B10C4" w:rsidRPr="008B10C4" w:rsidRDefault="008B10C4" w:rsidP="008B10C4">
      <w:pPr>
        <w:jc w:val="both"/>
        <w:rPr>
          <w:rFonts w:cs="Traditional Arabic"/>
          <w:sz w:val="32"/>
          <w:szCs w:val="32"/>
          <w:rtl/>
        </w:rPr>
      </w:pPr>
      <w:r w:rsidRPr="008B10C4">
        <w:rPr>
          <w:rFonts w:cs="Traditional Arabic" w:hint="cs"/>
          <w:sz w:val="32"/>
          <w:szCs w:val="32"/>
          <w:rtl/>
        </w:rPr>
        <w:t xml:space="preserve">فما يعلق بالإصبع من اليم </w:t>
      </w:r>
      <w:r w:rsidR="001F0D9B">
        <w:rPr>
          <w:rFonts w:cs="Traditional Arabic" w:hint="cs"/>
          <w:sz w:val="32"/>
          <w:szCs w:val="32"/>
          <w:rtl/>
        </w:rPr>
        <w:t xml:space="preserve">يتغير </w:t>
      </w:r>
      <w:r w:rsidRPr="008B10C4">
        <w:rPr>
          <w:rFonts w:cs="Traditional Arabic" w:hint="cs"/>
          <w:sz w:val="32"/>
          <w:szCs w:val="32"/>
          <w:rtl/>
        </w:rPr>
        <w:t>سريعا، وماء البحر باق لا</w:t>
      </w:r>
      <w:r w:rsidR="001F0D9B">
        <w:rPr>
          <w:rFonts w:cs="Traditional Arabic" w:hint="cs"/>
          <w:sz w:val="32"/>
          <w:szCs w:val="32"/>
          <w:rtl/>
        </w:rPr>
        <w:t xml:space="preserve"> يتغير</w:t>
      </w:r>
      <w:r w:rsidRPr="008B10C4">
        <w:rPr>
          <w:rFonts w:cs="Traditional Arabic" w:hint="cs"/>
          <w:sz w:val="32"/>
          <w:szCs w:val="32"/>
          <w:rtl/>
        </w:rPr>
        <w:t>.</w:t>
      </w:r>
    </w:p>
    <w:p w:rsidR="00424CBD" w:rsidRDefault="00424CBD" w:rsidP="00424CBD">
      <w:pPr>
        <w:jc w:val="center"/>
        <w:rPr>
          <w:rFonts w:cs="Traditional Arabic"/>
          <w:sz w:val="32"/>
          <w:szCs w:val="32"/>
          <w:rtl/>
        </w:rPr>
      </w:pPr>
      <w:r w:rsidRPr="00424CBD">
        <w:rPr>
          <w:rFonts w:cs="Traditional Arabic" w:hint="cs"/>
          <w:sz w:val="32"/>
          <w:szCs w:val="32"/>
          <w:rtl/>
        </w:rPr>
        <w:t>*</w:t>
      </w:r>
      <w:r w:rsidRPr="00424CBD">
        <w:rPr>
          <w:rFonts w:cs="Traditional Arabic" w:hint="cs"/>
          <w:sz w:val="32"/>
          <w:szCs w:val="32"/>
          <w:rtl/>
        </w:rPr>
        <w:tab/>
        <w:t>*</w:t>
      </w:r>
      <w:r w:rsidRPr="00424CBD">
        <w:rPr>
          <w:rFonts w:cs="Traditional Arabic" w:hint="cs"/>
          <w:sz w:val="32"/>
          <w:szCs w:val="32"/>
          <w:rtl/>
        </w:rPr>
        <w:tab/>
        <w:t>*</w:t>
      </w:r>
    </w:p>
    <w:p w:rsidR="00A52D04" w:rsidRDefault="00A52D04" w:rsidP="00A52D04">
      <w:pPr>
        <w:rPr>
          <w:rFonts w:cs="Traditional Arabic"/>
          <w:sz w:val="32"/>
          <w:szCs w:val="32"/>
          <w:rtl/>
        </w:rPr>
      </w:pPr>
      <w:r>
        <w:rPr>
          <w:rFonts w:cs="Traditional Arabic" w:hint="cs"/>
          <w:sz w:val="32"/>
          <w:szCs w:val="32"/>
          <w:rtl/>
        </w:rPr>
        <w:t>نوع آخر من المقارنة في الحال، قال صلى الله عليه وسلم:</w:t>
      </w:r>
    </w:p>
    <w:p w:rsidR="00A52D04" w:rsidRDefault="00A52D04" w:rsidP="00A52D04">
      <w:pPr>
        <w:pStyle w:val="a3"/>
        <w:numPr>
          <w:ilvl w:val="0"/>
          <w:numId w:val="1"/>
        </w:numPr>
        <w:rPr>
          <w:rFonts w:cs="Traditional Arabic"/>
          <w:sz w:val="32"/>
          <w:szCs w:val="32"/>
        </w:rPr>
      </w:pPr>
      <w:r>
        <w:rPr>
          <w:rFonts w:cs="Traditional Arabic" w:hint="cs"/>
          <w:sz w:val="32"/>
          <w:szCs w:val="32"/>
          <w:rtl/>
        </w:rPr>
        <w:t>(موضع سوط في الجنة خير من الدنيا وما فيها، ولغدوة في سبيل الله أو روحة خير من الدنيا وما فيها). [البخاري/الرقاق</w:t>
      </w:r>
      <w:r w:rsidR="000C7862">
        <w:rPr>
          <w:rFonts w:cs="Traditional Arabic" w:hint="cs"/>
          <w:sz w:val="32"/>
          <w:szCs w:val="32"/>
          <w:rtl/>
        </w:rPr>
        <w:t>/ باب: مثل الدنيا والآخرة</w:t>
      </w:r>
      <w:r>
        <w:rPr>
          <w:rFonts w:cs="Traditional Arabic" w:hint="cs"/>
          <w:sz w:val="32"/>
          <w:szCs w:val="32"/>
          <w:rtl/>
        </w:rPr>
        <w:t>]</w:t>
      </w:r>
    </w:p>
    <w:p w:rsidR="00A52D04" w:rsidRDefault="00A52D04" w:rsidP="00A52D04">
      <w:pPr>
        <w:jc w:val="both"/>
        <w:rPr>
          <w:rFonts w:cs="Traditional Arabic"/>
          <w:sz w:val="32"/>
          <w:szCs w:val="32"/>
          <w:rtl/>
        </w:rPr>
      </w:pPr>
      <w:r>
        <w:rPr>
          <w:rFonts w:cs="Traditional Arabic" w:hint="cs"/>
          <w:sz w:val="32"/>
          <w:szCs w:val="32"/>
          <w:rtl/>
        </w:rPr>
        <w:lastRenderedPageBreak/>
        <w:t>قدر موضع السوط: خط طويل في الأرض، لا عرض له. فلو جمع بالحساب لكان مجموع مساحته مربع صغير لا يتجاوز سنتيمترات. فهذه كيفية الدنيا في الآخرة، تختزل جميع ما فيها من جنات، وأنهار، وزخرف، ومباهج، ورفاهية، وترف. في مساحة صغيرة جدا، لا تكاد ترى بالنظر إلى جنة عرضها السموات والأرض. قال تعالى:</w:t>
      </w:r>
    </w:p>
    <w:p w:rsidR="00A52D04" w:rsidRDefault="00A52D04" w:rsidP="00A52D04">
      <w:pPr>
        <w:pStyle w:val="a3"/>
        <w:numPr>
          <w:ilvl w:val="0"/>
          <w:numId w:val="1"/>
        </w:numPr>
        <w:jc w:val="both"/>
        <w:rPr>
          <w:rFonts w:cs="Traditional Arabic"/>
          <w:sz w:val="32"/>
          <w:szCs w:val="32"/>
        </w:rPr>
      </w:pPr>
      <w:r>
        <w:rPr>
          <w:rFonts w:cs="Traditional Arabic" w:hint="cs"/>
          <w:sz w:val="32"/>
          <w:szCs w:val="32"/>
          <w:rtl/>
        </w:rPr>
        <w:t>{</w:t>
      </w:r>
      <w:r w:rsidR="001F0D9B">
        <w:rPr>
          <w:rFonts w:cs="Traditional Arabic" w:hint="cs"/>
          <w:sz w:val="32"/>
          <w:szCs w:val="32"/>
          <w:rtl/>
        </w:rPr>
        <w:t>وسارعوا إلى مغفرة من ربكم وجنة ع</w:t>
      </w:r>
      <w:r>
        <w:rPr>
          <w:rFonts w:cs="Traditional Arabic" w:hint="cs"/>
          <w:sz w:val="32"/>
          <w:szCs w:val="32"/>
          <w:rtl/>
        </w:rPr>
        <w:t>رضها السموات والأرض أعدت للمتقين}.</w:t>
      </w:r>
    </w:p>
    <w:p w:rsidR="000C32DC" w:rsidRDefault="000C32DC" w:rsidP="000C32DC">
      <w:pPr>
        <w:jc w:val="both"/>
        <w:rPr>
          <w:rFonts w:cs="Traditional Arabic"/>
          <w:sz w:val="32"/>
          <w:szCs w:val="32"/>
          <w:rtl/>
        </w:rPr>
      </w:pPr>
      <w:r>
        <w:rPr>
          <w:rFonts w:cs="Traditional Arabic" w:hint="cs"/>
          <w:sz w:val="32"/>
          <w:szCs w:val="32"/>
          <w:rtl/>
        </w:rPr>
        <w:t xml:space="preserve">وبهذا يمكن أن يفسر الأثر كما يلي: </w:t>
      </w:r>
    </w:p>
    <w:p w:rsidR="000C32DC" w:rsidRDefault="000C32DC" w:rsidP="000C32DC">
      <w:pPr>
        <w:jc w:val="center"/>
        <w:rPr>
          <w:rFonts w:cs="DecoType Naskh Variants"/>
          <w:sz w:val="30"/>
          <w:szCs w:val="30"/>
          <w:rtl/>
        </w:rPr>
      </w:pPr>
      <w:r w:rsidRPr="000C32DC">
        <w:rPr>
          <w:rFonts w:cs="DecoType Naskh Variants" w:hint="cs"/>
          <w:sz w:val="30"/>
          <w:szCs w:val="30"/>
          <w:rtl/>
        </w:rPr>
        <w:t>ما جنات، وزخرف، ومباهج، ونعيم الدنيا في مقابل نعيم الآخرة، إلا مثل ما يجعل أحدكم إصبعه في اليم فلينظر بم يرجع ؟.</w:t>
      </w:r>
    </w:p>
    <w:p w:rsidR="000C32DC" w:rsidRDefault="000C32DC" w:rsidP="000C32DC">
      <w:pPr>
        <w:jc w:val="both"/>
        <w:rPr>
          <w:rFonts w:cs="Traditional Arabic"/>
          <w:sz w:val="32"/>
          <w:szCs w:val="32"/>
          <w:rtl/>
        </w:rPr>
      </w:pPr>
      <w:r>
        <w:rPr>
          <w:rFonts w:cs="Traditional Arabic" w:hint="cs"/>
          <w:sz w:val="32"/>
          <w:szCs w:val="32"/>
          <w:rtl/>
        </w:rPr>
        <w:t>فما يعلق في الإصبع شيء يسير من هذه النعمة، الذي هو الماء، مقابل مياه البحر الذي لا حد لها.</w:t>
      </w:r>
    </w:p>
    <w:p w:rsidR="000C32DC" w:rsidRDefault="000C32DC" w:rsidP="000C32DC">
      <w:pPr>
        <w:jc w:val="center"/>
        <w:rPr>
          <w:rFonts w:cs="Traditional Arabic"/>
          <w:sz w:val="32"/>
          <w:szCs w:val="32"/>
          <w:rtl/>
        </w:rPr>
      </w:pPr>
      <w:r w:rsidRPr="000C32DC">
        <w:rPr>
          <w:rFonts w:cs="Traditional Arabic" w:hint="cs"/>
          <w:sz w:val="32"/>
          <w:szCs w:val="32"/>
          <w:rtl/>
        </w:rPr>
        <w:t>*</w:t>
      </w:r>
      <w:r w:rsidRPr="000C32DC">
        <w:rPr>
          <w:rFonts w:cs="Traditional Arabic" w:hint="cs"/>
          <w:sz w:val="32"/>
          <w:szCs w:val="32"/>
          <w:rtl/>
        </w:rPr>
        <w:tab/>
        <w:t>*</w:t>
      </w:r>
      <w:r w:rsidRPr="000C32DC">
        <w:rPr>
          <w:rFonts w:cs="Traditional Arabic" w:hint="cs"/>
          <w:sz w:val="32"/>
          <w:szCs w:val="32"/>
          <w:rtl/>
        </w:rPr>
        <w:tab/>
        <w:t>*</w:t>
      </w:r>
    </w:p>
    <w:p w:rsidR="00A77540" w:rsidRDefault="00A77540" w:rsidP="00A77540">
      <w:pPr>
        <w:rPr>
          <w:rFonts w:cs="Traditional Arabic"/>
          <w:sz w:val="32"/>
          <w:szCs w:val="32"/>
          <w:rtl/>
        </w:rPr>
      </w:pPr>
      <w:r>
        <w:rPr>
          <w:rFonts w:cs="Traditional Arabic" w:hint="cs"/>
          <w:sz w:val="32"/>
          <w:szCs w:val="32"/>
          <w:rtl/>
        </w:rPr>
        <w:t xml:space="preserve">والغدوة تكون أول النهار، والروحة آخرها، فزمن كقدر هذا الزمن في سبيل الله، خير من الدنيا بما فيها، لو فرضت الدنيا كلها خالية من أي عمل صالح، سوى هذا العمل: الغدوة أو الروحة في سبيل الله تعالى. ذلك لأن الدنيا لا قيمة لها من دون عمل صالح، قال صلى الله عليه وسلم: </w:t>
      </w:r>
    </w:p>
    <w:p w:rsidR="00A77540" w:rsidRDefault="00A77540" w:rsidP="00A77540">
      <w:pPr>
        <w:pStyle w:val="a3"/>
        <w:numPr>
          <w:ilvl w:val="0"/>
          <w:numId w:val="1"/>
        </w:numPr>
        <w:rPr>
          <w:rFonts w:cs="Traditional Arabic"/>
          <w:sz w:val="32"/>
          <w:szCs w:val="32"/>
        </w:rPr>
      </w:pPr>
      <w:r>
        <w:rPr>
          <w:rFonts w:cs="Traditional Arabic" w:hint="cs"/>
          <w:sz w:val="32"/>
          <w:szCs w:val="32"/>
          <w:rtl/>
        </w:rPr>
        <w:t>(الدنيا ملعونة ملعون ما فيها</w:t>
      </w:r>
      <w:r w:rsidR="00C92737">
        <w:rPr>
          <w:rFonts w:cs="Traditional Arabic" w:hint="cs"/>
          <w:sz w:val="32"/>
          <w:szCs w:val="32"/>
          <w:rtl/>
        </w:rPr>
        <w:t>، إلا ذكر الله وما والاه، وعالم ومتعلم) [الترمذي/الزهد/14]</w:t>
      </w:r>
    </w:p>
    <w:p w:rsidR="00C92737" w:rsidRDefault="00735FD7" w:rsidP="00C92737">
      <w:pPr>
        <w:rPr>
          <w:rFonts w:cs="Traditional Arabic"/>
          <w:sz w:val="32"/>
          <w:szCs w:val="32"/>
          <w:rtl/>
        </w:rPr>
      </w:pPr>
      <w:r>
        <w:rPr>
          <w:rFonts w:cs="Traditional Arabic" w:hint="cs"/>
          <w:sz w:val="32"/>
          <w:szCs w:val="32"/>
          <w:rtl/>
        </w:rPr>
        <w:t xml:space="preserve">والعمل الصالح </w:t>
      </w:r>
      <w:r w:rsidR="007F3A09">
        <w:rPr>
          <w:rFonts w:cs="Traditional Arabic" w:hint="cs"/>
          <w:sz w:val="32"/>
          <w:szCs w:val="32"/>
          <w:rtl/>
        </w:rPr>
        <w:t>هو من الآخرة؛ لأن ثوابه وجزاءه في الآخرة، فحصلت المقارنة بينهما، فمعنى الأثر:</w:t>
      </w:r>
    </w:p>
    <w:p w:rsidR="007F3A09" w:rsidRDefault="007F3A09" w:rsidP="001F0D9B">
      <w:pPr>
        <w:jc w:val="center"/>
        <w:rPr>
          <w:rFonts w:cs="DecoType Naskh Variants"/>
          <w:sz w:val="28"/>
          <w:szCs w:val="28"/>
          <w:rtl/>
        </w:rPr>
      </w:pPr>
      <w:r w:rsidRPr="007F3A09">
        <w:rPr>
          <w:rFonts w:cs="DecoType Naskh Variants" w:hint="cs"/>
          <w:sz w:val="28"/>
          <w:szCs w:val="28"/>
          <w:rtl/>
        </w:rPr>
        <w:t>ما أعمال الدنيا، إذا خلصت</w:t>
      </w:r>
      <w:r w:rsidR="001F0D9B">
        <w:rPr>
          <w:rFonts w:cs="DecoType Naskh Variants" w:hint="cs"/>
          <w:sz w:val="28"/>
          <w:szCs w:val="28"/>
          <w:rtl/>
        </w:rPr>
        <w:t xml:space="preserve"> كلها للدنيا</w:t>
      </w:r>
      <w:r w:rsidRPr="007F3A09">
        <w:rPr>
          <w:rFonts w:cs="DecoType Naskh Variants" w:hint="cs"/>
          <w:sz w:val="28"/>
          <w:szCs w:val="28"/>
          <w:rtl/>
        </w:rPr>
        <w:t>، في مقابل عمل واحد صالح من أعمال الآخرة، إلا مثل ما</w:t>
      </w:r>
      <w:r w:rsidR="00D71B1D">
        <w:rPr>
          <w:rFonts w:cs="DecoType Naskh Variants" w:hint="cs"/>
          <w:sz w:val="28"/>
          <w:szCs w:val="28"/>
          <w:rtl/>
        </w:rPr>
        <w:t xml:space="preserve"> </w:t>
      </w:r>
      <w:r w:rsidRPr="007F3A09">
        <w:rPr>
          <w:rFonts w:cs="DecoType Naskh Variants" w:hint="cs"/>
          <w:sz w:val="28"/>
          <w:szCs w:val="28"/>
          <w:rtl/>
        </w:rPr>
        <w:t>يجعل أحدكم إصبعه في اليم، فلينظر: بم يرجع ؟.</w:t>
      </w:r>
    </w:p>
    <w:p w:rsidR="007F3A09" w:rsidRDefault="00D71B1D" w:rsidP="007F3A09">
      <w:pPr>
        <w:rPr>
          <w:rFonts w:cs="Traditional Arabic"/>
          <w:sz w:val="32"/>
          <w:szCs w:val="32"/>
          <w:rtl/>
        </w:rPr>
      </w:pPr>
      <w:r>
        <w:rPr>
          <w:rFonts w:cs="Traditional Arabic" w:hint="cs"/>
          <w:sz w:val="32"/>
          <w:szCs w:val="32"/>
          <w:rtl/>
        </w:rPr>
        <w:t>فكافة الأعمال الدنيوية، هي في المثال كما يعلق في الإصبع من البحر، وآحاد العمل الصالح كالبحر.</w:t>
      </w:r>
    </w:p>
    <w:p w:rsidR="00D71B1D" w:rsidRDefault="00D71B1D" w:rsidP="00D71B1D">
      <w:pPr>
        <w:pStyle w:val="a3"/>
        <w:numPr>
          <w:ilvl w:val="0"/>
          <w:numId w:val="1"/>
        </w:numPr>
        <w:rPr>
          <w:rFonts w:cs="Traditional Arabic"/>
          <w:sz w:val="32"/>
          <w:szCs w:val="32"/>
        </w:rPr>
      </w:pPr>
      <w:r>
        <w:rPr>
          <w:rFonts w:cs="Traditional Arabic" w:hint="cs"/>
          <w:sz w:val="32"/>
          <w:szCs w:val="32"/>
          <w:rtl/>
        </w:rPr>
        <w:t>قال الله تعالى: {وقدمنا إلى ما عملوا من عمل فجعلناه هباءا منثورا}.</w:t>
      </w:r>
    </w:p>
    <w:p w:rsidR="00D71B1D" w:rsidRPr="00D71B1D" w:rsidRDefault="00D71B1D" w:rsidP="00C34130">
      <w:pPr>
        <w:pStyle w:val="a3"/>
        <w:numPr>
          <w:ilvl w:val="0"/>
          <w:numId w:val="1"/>
        </w:numPr>
        <w:jc w:val="both"/>
        <w:rPr>
          <w:rFonts w:cs="Traditional Arabic"/>
          <w:sz w:val="32"/>
          <w:szCs w:val="32"/>
          <w:rtl/>
        </w:rPr>
      </w:pPr>
      <w:r>
        <w:rPr>
          <w:rFonts w:cs="Traditional Arabic" w:hint="cs"/>
          <w:sz w:val="32"/>
          <w:szCs w:val="32"/>
          <w:rtl/>
        </w:rPr>
        <w:t>وقال صلى الله عليه وسلم: (</w:t>
      </w:r>
      <w:r w:rsidR="00C34130">
        <w:rPr>
          <w:rFonts w:cs="Traditional Arabic" w:hint="cs"/>
          <w:sz w:val="32"/>
          <w:szCs w:val="32"/>
          <w:rtl/>
        </w:rPr>
        <w:t>من تصدق بعدْل تمرة من كسب طيب، ولا يقبل الله إلا الطيب، وإن الله يتقبلها بيمينه، ثم يربيها لصاحبها، كما يربي أحدكم فَلُوَّه، حتى تكون مثل الجبل</w:t>
      </w:r>
      <w:r>
        <w:rPr>
          <w:rFonts w:cs="Traditional Arabic" w:hint="cs"/>
          <w:sz w:val="32"/>
          <w:szCs w:val="32"/>
          <w:rtl/>
        </w:rPr>
        <w:t>).</w:t>
      </w:r>
      <w:r w:rsidR="00C34130">
        <w:rPr>
          <w:rFonts w:cs="Traditional Arabic" w:hint="cs"/>
          <w:sz w:val="32"/>
          <w:szCs w:val="32"/>
          <w:rtl/>
        </w:rPr>
        <w:t xml:space="preserve"> [</w:t>
      </w:r>
      <w:r w:rsidR="00911538">
        <w:rPr>
          <w:rFonts w:cs="Traditional Arabic" w:hint="cs"/>
          <w:sz w:val="32"/>
          <w:szCs w:val="32"/>
          <w:rtl/>
        </w:rPr>
        <w:t>البخاري/الزكاة/باب لا يقبل إلا من كسب طيب]</w:t>
      </w:r>
    </w:p>
    <w:p w:rsidR="00D71B1D" w:rsidRDefault="006F6DCC" w:rsidP="006F6DCC">
      <w:pPr>
        <w:jc w:val="center"/>
        <w:rPr>
          <w:rFonts w:cs="Traditional Arabic"/>
          <w:sz w:val="32"/>
          <w:szCs w:val="32"/>
          <w:rtl/>
        </w:rPr>
      </w:pPr>
      <w:r w:rsidRPr="006F6DCC">
        <w:rPr>
          <w:rFonts w:cs="Traditional Arabic" w:hint="cs"/>
          <w:sz w:val="32"/>
          <w:szCs w:val="32"/>
          <w:rtl/>
        </w:rPr>
        <w:t>*</w:t>
      </w:r>
      <w:r w:rsidRPr="006F6DCC">
        <w:rPr>
          <w:rFonts w:cs="Traditional Arabic" w:hint="cs"/>
          <w:sz w:val="32"/>
          <w:szCs w:val="32"/>
          <w:rtl/>
        </w:rPr>
        <w:tab/>
        <w:t>*</w:t>
      </w:r>
      <w:r w:rsidRPr="006F6DCC">
        <w:rPr>
          <w:rFonts w:cs="Traditional Arabic" w:hint="cs"/>
          <w:sz w:val="32"/>
          <w:szCs w:val="32"/>
          <w:rtl/>
        </w:rPr>
        <w:tab/>
        <w:t>*</w:t>
      </w:r>
    </w:p>
    <w:p w:rsidR="006F6DCC" w:rsidRPr="001F0D9B" w:rsidRDefault="00AE1977" w:rsidP="001F0D9B">
      <w:pPr>
        <w:rPr>
          <w:rFonts w:cs="DecoType Naskh Variants"/>
          <w:b/>
          <w:bCs/>
          <w:sz w:val="32"/>
          <w:szCs w:val="32"/>
          <w:rtl/>
        </w:rPr>
      </w:pPr>
      <w:r>
        <w:rPr>
          <w:rFonts w:cs="DecoType Naskh Variants" w:hint="cs"/>
          <w:b/>
          <w:bCs/>
          <w:sz w:val="32"/>
          <w:szCs w:val="32"/>
          <w:rtl/>
        </w:rPr>
        <w:t>3- مقابل</w:t>
      </w:r>
      <w:r w:rsidR="00CF33E7" w:rsidRPr="001F0D9B">
        <w:rPr>
          <w:rFonts w:cs="DecoType Naskh Variants" w:hint="cs"/>
          <w:b/>
          <w:bCs/>
          <w:sz w:val="32"/>
          <w:szCs w:val="32"/>
          <w:rtl/>
        </w:rPr>
        <w:t>ة في الحقيقة (= الشرف والمنزلة)</w:t>
      </w:r>
    </w:p>
    <w:p w:rsidR="00CF33E7" w:rsidRDefault="00CF33E7" w:rsidP="00CF33E7">
      <w:pPr>
        <w:jc w:val="both"/>
        <w:rPr>
          <w:rFonts w:cs="Traditional Arabic"/>
          <w:sz w:val="32"/>
          <w:szCs w:val="32"/>
          <w:rtl/>
        </w:rPr>
      </w:pPr>
      <w:r>
        <w:rPr>
          <w:rFonts w:cs="Traditional Arabic" w:hint="cs"/>
          <w:sz w:val="32"/>
          <w:szCs w:val="32"/>
          <w:rtl/>
        </w:rPr>
        <w:t>في النصوص النبوية بيان لمنزلة الدنيا عند الله تعالى:</w:t>
      </w:r>
    </w:p>
    <w:p w:rsidR="00CF33E7" w:rsidRPr="00CF33E7" w:rsidRDefault="00CF33E7" w:rsidP="00CF33E7">
      <w:pPr>
        <w:pStyle w:val="a3"/>
        <w:numPr>
          <w:ilvl w:val="0"/>
          <w:numId w:val="1"/>
        </w:numPr>
        <w:jc w:val="both"/>
        <w:rPr>
          <w:rFonts w:cs="Traditional Arabic"/>
          <w:sz w:val="32"/>
          <w:szCs w:val="32"/>
          <w:rtl/>
        </w:rPr>
      </w:pPr>
      <w:r>
        <w:rPr>
          <w:rFonts w:cs="Traditional Arabic" w:hint="cs"/>
          <w:sz w:val="32"/>
          <w:szCs w:val="32"/>
          <w:rtl/>
        </w:rPr>
        <w:t xml:space="preserve">عن جابر بن عبد الله أن رسول الله صلى الله عليه وسلم مر بالسوق، داخلا من بعض العوالي، والناس كنفتيه، فمرّ بجدي ميت أسك، فتناوله وأخذه بأذنه، ثم قال: (أيكم يحب </w:t>
      </w:r>
      <w:r w:rsidR="001F0D9B">
        <w:rPr>
          <w:rFonts w:cs="Traditional Arabic" w:hint="cs"/>
          <w:sz w:val="32"/>
          <w:szCs w:val="32"/>
          <w:rtl/>
        </w:rPr>
        <w:t>أن هذه له بدرهم ؟، قالوا: ما نحب</w:t>
      </w:r>
      <w:r>
        <w:rPr>
          <w:rFonts w:cs="Traditional Arabic" w:hint="cs"/>
          <w:sz w:val="32"/>
          <w:szCs w:val="32"/>
          <w:rtl/>
        </w:rPr>
        <w:t xml:space="preserve"> أنه لنا بشيء، ما نصنع به ؟، إنه لو كان حيا، كان عيبا فيه أنه أسك. قال: فو الله للدنيا أهون على الله من هذا عليكم). [مسلم/الزهد 2957]</w:t>
      </w:r>
    </w:p>
    <w:p w:rsidR="00CF33E7" w:rsidRDefault="00CF33E7" w:rsidP="00CF33E7">
      <w:pPr>
        <w:pStyle w:val="a3"/>
        <w:numPr>
          <w:ilvl w:val="0"/>
          <w:numId w:val="1"/>
        </w:numPr>
        <w:jc w:val="both"/>
        <w:rPr>
          <w:rFonts w:cs="Traditional Arabic"/>
          <w:sz w:val="32"/>
          <w:szCs w:val="32"/>
        </w:rPr>
      </w:pPr>
      <w:r>
        <w:rPr>
          <w:rFonts w:cs="Traditional Arabic" w:hint="cs"/>
          <w:sz w:val="32"/>
          <w:szCs w:val="32"/>
          <w:rtl/>
        </w:rPr>
        <w:t>يقول النبي صلى الله عليه وسلم: (لو كانت الدنيا تعدل عند الله جناح بعوضة، ما سقى الكافر منها شربة). [الترمذي/ الزهد/ ما جاء في هوان الدنيا]</w:t>
      </w:r>
    </w:p>
    <w:p w:rsidR="00CF33E7" w:rsidRDefault="00CF33E7" w:rsidP="00CF33E7">
      <w:pPr>
        <w:pStyle w:val="a3"/>
        <w:numPr>
          <w:ilvl w:val="0"/>
          <w:numId w:val="1"/>
        </w:numPr>
        <w:rPr>
          <w:rFonts w:cs="Traditional Arabic"/>
          <w:sz w:val="32"/>
          <w:szCs w:val="32"/>
        </w:rPr>
      </w:pPr>
      <w:r>
        <w:rPr>
          <w:rFonts w:cs="Traditional Arabic" w:hint="cs"/>
          <w:sz w:val="32"/>
          <w:szCs w:val="32"/>
          <w:rtl/>
        </w:rPr>
        <w:t>(الدنيا ملعونة ملعون ما فيها، إلا ذكر الله وما والاه، وعالم ومتعلم) [الترمذي/الزهد/14]</w:t>
      </w:r>
    </w:p>
    <w:p w:rsidR="00BC4829" w:rsidRDefault="00BC4829" w:rsidP="00BC4829">
      <w:pPr>
        <w:jc w:val="both"/>
        <w:rPr>
          <w:rFonts w:cs="Traditional Arabic"/>
          <w:sz w:val="32"/>
          <w:szCs w:val="32"/>
          <w:rtl/>
        </w:rPr>
      </w:pPr>
      <w:r>
        <w:rPr>
          <w:rFonts w:cs="Traditional Arabic" w:hint="cs"/>
          <w:sz w:val="32"/>
          <w:szCs w:val="32"/>
          <w:rtl/>
        </w:rPr>
        <w:t>السؤال الوارد هنا: لم هكذا هي الدنيا عند الله تعالى ؟.</w:t>
      </w:r>
    </w:p>
    <w:p w:rsidR="00CF33E7" w:rsidRDefault="00BC4829" w:rsidP="001F0D9B">
      <w:pPr>
        <w:jc w:val="both"/>
        <w:rPr>
          <w:rFonts w:cs="Traditional Arabic"/>
          <w:sz w:val="32"/>
          <w:szCs w:val="32"/>
          <w:rtl/>
        </w:rPr>
      </w:pPr>
      <w:r>
        <w:rPr>
          <w:rFonts w:cs="Traditional Arabic" w:hint="cs"/>
          <w:sz w:val="32"/>
          <w:szCs w:val="32"/>
          <w:rtl/>
        </w:rPr>
        <w:t>الجواب يتضح، من ملاحظة ما عليه حال الدنيا في الأصل: أن الذي يطغى عليها</w:t>
      </w:r>
      <w:r w:rsidR="00CF33E7">
        <w:rPr>
          <w:rFonts w:cs="Traditional Arabic" w:hint="cs"/>
          <w:sz w:val="32"/>
          <w:szCs w:val="32"/>
          <w:rtl/>
        </w:rPr>
        <w:t xml:space="preserve">: الظلمة، والشر، والكفر. وعكسها: النور، والخير، والإيمان قليل، </w:t>
      </w:r>
      <w:r w:rsidR="001F0D9B">
        <w:rPr>
          <w:rFonts w:cs="Traditional Arabic" w:hint="cs"/>
          <w:sz w:val="32"/>
          <w:szCs w:val="32"/>
          <w:rtl/>
        </w:rPr>
        <w:t>بدليل أن أكثر أهلها ليسوا على الإيمان، قال تعالى:</w:t>
      </w:r>
    </w:p>
    <w:p w:rsidR="00CF33E7" w:rsidRDefault="00CF33E7" w:rsidP="00CF33E7">
      <w:pPr>
        <w:pStyle w:val="a3"/>
        <w:numPr>
          <w:ilvl w:val="0"/>
          <w:numId w:val="1"/>
        </w:numPr>
        <w:jc w:val="both"/>
        <w:rPr>
          <w:rFonts w:cs="Traditional Arabic"/>
          <w:sz w:val="32"/>
          <w:szCs w:val="32"/>
        </w:rPr>
      </w:pPr>
      <w:r>
        <w:rPr>
          <w:rFonts w:cs="Traditional Arabic" w:hint="cs"/>
          <w:sz w:val="32"/>
          <w:szCs w:val="32"/>
          <w:rtl/>
        </w:rPr>
        <w:t>{</w:t>
      </w:r>
      <w:r w:rsidR="001F0D9B">
        <w:rPr>
          <w:rFonts w:cs="Traditional Arabic" w:hint="cs"/>
          <w:sz w:val="32"/>
          <w:szCs w:val="32"/>
          <w:rtl/>
        </w:rPr>
        <w:t xml:space="preserve"> وما</w:t>
      </w:r>
      <w:r w:rsidR="0036726F">
        <w:rPr>
          <w:rFonts w:cs="Traditional Arabic" w:hint="cs"/>
          <w:sz w:val="32"/>
          <w:szCs w:val="32"/>
          <w:rtl/>
        </w:rPr>
        <w:t xml:space="preserve"> آمن معه إلا قليل}، عن قوم نوح.</w:t>
      </w:r>
    </w:p>
    <w:p w:rsidR="0036726F" w:rsidRDefault="0036726F" w:rsidP="00CF33E7">
      <w:pPr>
        <w:pStyle w:val="a3"/>
        <w:numPr>
          <w:ilvl w:val="0"/>
          <w:numId w:val="1"/>
        </w:numPr>
        <w:jc w:val="both"/>
        <w:rPr>
          <w:rFonts w:cs="Traditional Arabic"/>
          <w:sz w:val="32"/>
          <w:szCs w:val="32"/>
        </w:rPr>
      </w:pPr>
      <w:r>
        <w:rPr>
          <w:rFonts w:cs="Traditional Arabic" w:hint="cs"/>
          <w:sz w:val="32"/>
          <w:szCs w:val="32"/>
          <w:rtl/>
        </w:rPr>
        <w:t>{وقليل من عبادي الشكور}، في قصة داود وسليمان.</w:t>
      </w:r>
    </w:p>
    <w:p w:rsidR="0036726F" w:rsidRDefault="0036726F" w:rsidP="00CF33E7">
      <w:pPr>
        <w:pStyle w:val="a3"/>
        <w:numPr>
          <w:ilvl w:val="0"/>
          <w:numId w:val="1"/>
        </w:numPr>
        <w:jc w:val="both"/>
        <w:rPr>
          <w:rFonts w:cs="Traditional Arabic"/>
          <w:sz w:val="32"/>
          <w:szCs w:val="32"/>
        </w:rPr>
      </w:pPr>
      <w:r>
        <w:rPr>
          <w:rFonts w:cs="Traditional Arabic" w:hint="cs"/>
          <w:sz w:val="32"/>
          <w:szCs w:val="32"/>
          <w:rtl/>
        </w:rPr>
        <w:t>{إلا الذين آمنوا وعملوا الصالحات وقليل ما هم}،  في قصة داود.</w:t>
      </w:r>
    </w:p>
    <w:p w:rsidR="0036726F" w:rsidRDefault="0036726F" w:rsidP="00CF33E7">
      <w:pPr>
        <w:pStyle w:val="a3"/>
        <w:numPr>
          <w:ilvl w:val="0"/>
          <w:numId w:val="1"/>
        </w:numPr>
        <w:jc w:val="both"/>
        <w:rPr>
          <w:rFonts w:cs="Traditional Arabic"/>
          <w:sz w:val="32"/>
          <w:szCs w:val="32"/>
        </w:rPr>
      </w:pPr>
      <w:r>
        <w:rPr>
          <w:rFonts w:cs="Traditional Arabic" w:hint="cs"/>
          <w:sz w:val="32"/>
          <w:szCs w:val="32"/>
          <w:rtl/>
        </w:rPr>
        <w:t>{وما أكثر الناس ولو حرصت بمؤمنين}، خطاب لنبينا محمد صلى الله عليه وسلم.</w:t>
      </w:r>
    </w:p>
    <w:p w:rsidR="0036726F" w:rsidRDefault="0036726F" w:rsidP="00CF33E7">
      <w:pPr>
        <w:pStyle w:val="a3"/>
        <w:numPr>
          <w:ilvl w:val="0"/>
          <w:numId w:val="1"/>
        </w:numPr>
        <w:jc w:val="both"/>
        <w:rPr>
          <w:rFonts w:cs="Traditional Arabic"/>
          <w:sz w:val="32"/>
          <w:szCs w:val="32"/>
        </w:rPr>
      </w:pPr>
      <w:r>
        <w:rPr>
          <w:rFonts w:cs="Traditional Arabic" w:hint="cs"/>
          <w:sz w:val="32"/>
          <w:szCs w:val="32"/>
          <w:rtl/>
        </w:rPr>
        <w:t>{وإن تطع أكثر من في الأرض يضلوك عن سبيل الله..}، كذلك.</w:t>
      </w:r>
    </w:p>
    <w:p w:rsidR="0036726F" w:rsidRDefault="0036726F" w:rsidP="00CF33E7">
      <w:pPr>
        <w:pStyle w:val="a3"/>
        <w:numPr>
          <w:ilvl w:val="0"/>
          <w:numId w:val="1"/>
        </w:numPr>
        <w:jc w:val="both"/>
        <w:rPr>
          <w:rFonts w:cs="Traditional Arabic"/>
          <w:sz w:val="32"/>
          <w:szCs w:val="32"/>
        </w:rPr>
      </w:pPr>
      <w:r>
        <w:rPr>
          <w:rFonts w:cs="Traditional Arabic" w:hint="cs"/>
          <w:sz w:val="32"/>
          <w:szCs w:val="32"/>
          <w:rtl/>
        </w:rPr>
        <w:t>{يوم نقول لجهنم هل امتلأت وتقول هل من مزيد}، دليل على كثرة أهل النار.</w:t>
      </w:r>
    </w:p>
    <w:p w:rsidR="0036726F" w:rsidRDefault="0036726F" w:rsidP="0036726F">
      <w:pPr>
        <w:jc w:val="both"/>
        <w:rPr>
          <w:rFonts w:cs="Traditional Arabic"/>
          <w:sz w:val="32"/>
          <w:szCs w:val="32"/>
          <w:rtl/>
        </w:rPr>
      </w:pPr>
      <w:r>
        <w:rPr>
          <w:rFonts w:cs="Traditional Arabic" w:hint="cs"/>
          <w:sz w:val="32"/>
          <w:szCs w:val="32"/>
          <w:rtl/>
        </w:rPr>
        <w:t>وبعث النار، كما في الأثر، من ألف ينجو واحد، والبقية هالكون..</w:t>
      </w:r>
    </w:p>
    <w:p w:rsidR="00BC4829" w:rsidRDefault="00BC4829" w:rsidP="0036726F">
      <w:pPr>
        <w:jc w:val="both"/>
        <w:rPr>
          <w:rFonts w:cs="Traditional Arabic"/>
          <w:sz w:val="32"/>
          <w:szCs w:val="32"/>
          <w:rtl/>
        </w:rPr>
      </w:pPr>
      <w:r>
        <w:rPr>
          <w:rFonts w:cs="Traditional Arabic" w:hint="cs"/>
          <w:sz w:val="32"/>
          <w:szCs w:val="32"/>
          <w:rtl/>
        </w:rPr>
        <w:t xml:space="preserve">فلما </w:t>
      </w:r>
      <w:r w:rsidR="001F0D9B">
        <w:rPr>
          <w:rFonts w:cs="Traditional Arabic" w:hint="cs"/>
          <w:sz w:val="32"/>
          <w:szCs w:val="32"/>
          <w:rtl/>
        </w:rPr>
        <w:t>كانت الدنيا هكذا؛</w:t>
      </w:r>
      <w:r>
        <w:rPr>
          <w:rFonts w:cs="Traditional Arabic" w:hint="cs"/>
          <w:sz w:val="32"/>
          <w:szCs w:val="32"/>
          <w:rtl/>
        </w:rPr>
        <w:t xml:space="preserve"> الشر عليها يطغى، والله لا يحب الفساد، ولا الظلم، ولا الكفر؛ لأجل هذا كانت لا تزن عند الله جناح بعوضة، وهي أهون على الله من جدي ميت أ</w:t>
      </w:r>
      <w:r w:rsidR="001F0D9B">
        <w:rPr>
          <w:rFonts w:cs="Traditional Arabic" w:hint="cs"/>
          <w:sz w:val="32"/>
          <w:szCs w:val="32"/>
          <w:rtl/>
        </w:rPr>
        <w:t>َ</w:t>
      </w:r>
      <w:r>
        <w:rPr>
          <w:rFonts w:cs="Traditional Arabic" w:hint="cs"/>
          <w:sz w:val="32"/>
          <w:szCs w:val="32"/>
          <w:rtl/>
        </w:rPr>
        <w:t>س</w:t>
      </w:r>
      <w:r w:rsidR="001F0D9B">
        <w:rPr>
          <w:rFonts w:cs="Traditional Arabic" w:hint="cs"/>
          <w:sz w:val="32"/>
          <w:szCs w:val="32"/>
          <w:rtl/>
        </w:rPr>
        <w:t>َ</w:t>
      </w:r>
      <w:r>
        <w:rPr>
          <w:rFonts w:cs="Traditional Arabic" w:hint="cs"/>
          <w:sz w:val="32"/>
          <w:szCs w:val="32"/>
          <w:rtl/>
        </w:rPr>
        <w:t>ك</w:t>
      </w:r>
      <w:r w:rsidR="001F0D9B">
        <w:rPr>
          <w:rFonts w:cs="Traditional Arabic" w:hint="cs"/>
          <w:sz w:val="32"/>
          <w:szCs w:val="32"/>
          <w:rtl/>
        </w:rPr>
        <w:t>ّ</w:t>
      </w:r>
      <w:r>
        <w:rPr>
          <w:rFonts w:cs="Traditional Arabic" w:hint="cs"/>
          <w:sz w:val="32"/>
          <w:szCs w:val="32"/>
          <w:rtl/>
        </w:rPr>
        <w:t>، لا يشترى حيا، دع عنك أن يشترى ميتا.</w:t>
      </w:r>
    </w:p>
    <w:p w:rsidR="00BC4829" w:rsidRDefault="00BC4829" w:rsidP="0036726F">
      <w:pPr>
        <w:jc w:val="both"/>
        <w:rPr>
          <w:rFonts w:cs="Traditional Arabic"/>
          <w:sz w:val="32"/>
          <w:szCs w:val="32"/>
          <w:rtl/>
        </w:rPr>
      </w:pPr>
      <w:r>
        <w:rPr>
          <w:rFonts w:cs="Traditional Arabic" w:hint="cs"/>
          <w:sz w:val="32"/>
          <w:szCs w:val="32"/>
          <w:rtl/>
        </w:rPr>
        <w:t>هذه الأحوال منتفية عن الآخرة، فهي دار رضوان الله تعالى، وفيها يتجلى بملكه، وعظمته، وحكمته، على التمام والكمال، وقد كان الناس لا يعرفون منها إلا القليل، قال تعالى:</w:t>
      </w:r>
    </w:p>
    <w:p w:rsidR="00BC4829" w:rsidRDefault="00BC4829" w:rsidP="00BC4829">
      <w:pPr>
        <w:pStyle w:val="a3"/>
        <w:numPr>
          <w:ilvl w:val="0"/>
          <w:numId w:val="1"/>
        </w:numPr>
        <w:jc w:val="both"/>
        <w:rPr>
          <w:rFonts w:cs="Traditional Arabic"/>
          <w:sz w:val="32"/>
          <w:szCs w:val="32"/>
        </w:rPr>
      </w:pPr>
      <w:r>
        <w:rPr>
          <w:rFonts w:cs="Traditional Arabic" w:hint="cs"/>
          <w:sz w:val="32"/>
          <w:szCs w:val="32"/>
          <w:rtl/>
        </w:rPr>
        <w:t>{يوم هم بارزون لا يخفى على الله منهم شيء، لمن الملك اليوم ؟، لله الواحد القهار}.</w:t>
      </w:r>
    </w:p>
    <w:p w:rsidR="00BC4829" w:rsidRDefault="00BC4829" w:rsidP="00BC4829">
      <w:pPr>
        <w:pStyle w:val="a3"/>
        <w:numPr>
          <w:ilvl w:val="0"/>
          <w:numId w:val="1"/>
        </w:numPr>
        <w:jc w:val="both"/>
        <w:rPr>
          <w:rFonts w:cs="Traditional Arabic"/>
          <w:sz w:val="32"/>
          <w:szCs w:val="32"/>
        </w:rPr>
      </w:pPr>
      <w:r>
        <w:rPr>
          <w:rFonts w:cs="Traditional Arabic" w:hint="cs"/>
          <w:sz w:val="32"/>
          <w:szCs w:val="32"/>
          <w:rtl/>
        </w:rPr>
        <w:t>{وقالوا لو كنا نسمع أو نعقل ما كنا في أصحاب السعير}.</w:t>
      </w:r>
    </w:p>
    <w:p w:rsidR="00BC4829" w:rsidRDefault="00BC4829" w:rsidP="00BC4829">
      <w:pPr>
        <w:pStyle w:val="a3"/>
        <w:numPr>
          <w:ilvl w:val="0"/>
          <w:numId w:val="1"/>
        </w:numPr>
        <w:jc w:val="both"/>
        <w:rPr>
          <w:rFonts w:cs="Traditional Arabic"/>
          <w:sz w:val="32"/>
          <w:szCs w:val="32"/>
        </w:rPr>
      </w:pPr>
      <w:r>
        <w:rPr>
          <w:rFonts w:cs="Traditional Arabic" w:hint="cs"/>
          <w:sz w:val="32"/>
          <w:szCs w:val="32"/>
          <w:rtl/>
        </w:rPr>
        <w:t>{وترى الملائكة حافين من حول العرش يسبحون بحمد ربهم وقضي بينهم بالحق وقيل الحمدلله رب العالمين}، يقولها المؤمنون والكافرون.</w:t>
      </w:r>
    </w:p>
    <w:p w:rsidR="00BC4829" w:rsidRDefault="00BC4829" w:rsidP="00BC4829">
      <w:pPr>
        <w:jc w:val="both"/>
        <w:rPr>
          <w:rFonts w:cs="Traditional Arabic"/>
          <w:sz w:val="32"/>
          <w:szCs w:val="32"/>
          <w:rtl/>
        </w:rPr>
      </w:pPr>
      <w:r>
        <w:rPr>
          <w:rFonts w:cs="Traditional Arabic" w:hint="cs"/>
          <w:sz w:val="32"/>
          <w:szCs w:val="32"/>
          <w:rtl/>
        </w:rPr>
        <w:t>في الدنيا أعطى الله عباده تصرفا وملكا واختيار، وطاعة ومعصية، ففيها ما يحب وما لا يحب، وكلها تحت مشيئته، أما في الآخرة فكلها لله تعالى ظاهرا وباطنا، فيها مشيئته ومحبته</w:t>
      </w:r>
      <w:r w:rsidR="001F0D9B">
        <w:rPr>
          <w:rFonts w:cs="Traditional Arabic" w:hint="cs"/>
          <w:sz w:val="32"/>
          <w:szCs w:val="32"/>
          <w:rtl/>
        </w:rPr>
        <w:t xml:space="preserve"> خالصة</w:t>
      </w:r>
      <w:r>
        <w:rPr>
          <w:rFonts w:cs="Traditional Arabic" w:hint="cs"/>
          <w:sz w:val="32"/>
          <w:szCs w:val="32"/>
          <w:rtl/>
        </w:rPr>
        <w:t>.</w:t>
      </w:r>
    </w:p>
    <w:p w:rsidR="00963CC5" w:rsidRDefault="00963CC5" w:rsidP="00BC4829">
      <w:pPr>
        <w:jc w:val="both"/>
        <w:rPr>
          <w:rFonts w:cs="Traditional Arabic"/>
          <w:sz w:val="32"/>
          <w:szCs w:val="32"/>
          <w:rtl/>
        </w:rPr>
      </w:pPr>
      <w:r>
        <w:rPr>
          <w:rFonts w:cs="Traditional Arabic" w:hint="cs"/>
          <w:sz w:val="32"/>
          <w:szCs w:val="32"/>
          <w:rtl/>
        </w:rPr>
        <w:t>وعليه فيمكن ترجمة الأثر بما يلي:</w:t>
      </w:r>
    </w:p>
    <w:p w:rsidR="00963CC5" w:rsidRPr="00963CC5" w:rsidRDefault="00963CC5" w:rsidP="00963CC5">
      <w:pPr>
        <w:jc w:val="center"/>
        <w:rPr>
          <w:rFonts w:cs="DecoType Naskh Variants"/>
          <w:sz w:val="30"/>
          <w:szCs w:val="30"/>
          <w:rtl/>
        </w:rPr>
      </w:pPr>
      <w:r w:rsidRPr="00963CC5">
        <w:rPr>
          <w:rFonts w:cs="DecoType Naskh Variants" w:hint="cs"/>
          <w:sz w:val="30"/>
          <w:szCs w:val="30"/>
          <w:rtl/>
        </w:rPr>
        <w:t>ما منزلة الدنيا</w:t>
      </w:r>
      <w:r>
        <w:rPr>
          <w:rFonts w:cs="DecoType Naskh Variants" w:hint="cs"/>
          <w:sz w:val="30"/>
          <w:szCs w:val="30"/>
          <w:rtl/>
        </w:rPr>
        <w:t xml:space="preserve"> مقابل منزلة </w:t>
      </w:r>
      <w:r w:rsidRPr="00963CC5">
        <w:rPr>
          <w:rFonts w:cs="DecoType Naskh Variants" w:hint="cs"/>
          <w:sz w:val="30"/>
          <w:szCs w:val="30"/>
          <w:rtl/>
        </w:rPr>
        <w:t xml:space="preserve"> الآخرة، إلا مثل ما يجعل أحدكم إصبعه في اليم، فلينظر بم يرجع ؟.</w:t>
      </w:r>
    </w:p>
    <w:p w:rsidR="001F0D9B" w:rsidRDefault="001F0D9B" w:rsidP="001F0D9B">
      <w:pPr>
        <w:jc w:val="center"/>
        <w:rPr>
          <w:rFonts w:cs="Traditional Arabic"/>
          <w:sz w:val="32"/>
          <w:szCs w:val="32"/>
          <w:rtl/>
        </w:rPr>
      </w:pPr>
      <w:r w:rsidRPr="00963CC5">
        <w:rPr>
          <w:rFonts w:cs="Traditional Arabic" w:hint="cs"/>
          <w:sz w:val="32"/>
          <w:szCs w:val="32"/>
          <w:rtl/>
        </w:rPr>
        <w:t>*</w:t>
      </w:r>
      <w:r w:rsidRPr="00963CC5">
        <w:rPr>
          <w:rFonts w:cs="Traditional Arabic" w:hint="cs"/>
          <w:sz w:val="32"/>
          <w:szCs w:val="32"/>
          <w:rtl/>
        </w:rPr>
        <w:tab/>
        <w:t>*</w:t>
      </w:r>
      <w:r w:rsidRPr="00963CC5">
        <w:rPr>
          <w:rFonts w:cs="Traditional Arabic" w:hint="cs"/>
          <w:sz w:val="32"/>
          <w:szCs w:val="32"/>
          <w:rtl/>
        </w:rPr>
        <w:tab/>
        <w:t>*</w:t>
      </w:r>
    </w:p>
    <w:p w:rsidR="001F0D9B" w:rsidRPr="001F0D9B" w:rsidRDefault="001F0D9B" w:rsidP="00BC4829">
      <w:pPr>
        <w:jc w:val="both"/>
        <w:rPr>
          <w:rFonts w:cs="DecoType Naskh Variants"/>
          <w:sz w:val="32"/>
          <w:szCs w:val="32"/>
          <w:rtl/>
        </w:rPr>
      </w:pPr>
      <w:r w:rsidRPr="001F0D9B">
        <w:rPr>
          <w:rFonts w:cs="DecoType Naskh Variants" w:hint="cs"/>
          <w:sz w:val="32"/>
          <w:szCs w:val="32"/>
          <w:rtl/>
        </w:rPr>
        <w:t>(نتائج المقابلة)</w:t>
      </w:r>
    </w:p>
    <w:p w:rsidR="00BC4829" w:rsidRDefault="00963CC5" w:rsidP="00BC4829">
      <w:pPr>
        <w:jc w:val="both"/>
        <w:rPr>
          <w:rFonts w:cs="Traditional Arabic"/>
          <w:sz w:val="32"/>
          <w:szCs w:val="32"/>
          <w:rtl/>
        </w:rPr>
      </w:pPr>
      <w:r>
        <w:rPr>
          <w:rFonts w:cs="Traditional Arabic" w:hint="cs"/>
          <w:sz w:val="32"/>
          <w:szCs w:val="32"/>
          <w:rtl/>
        </w:rPr>
        <w:t>فما يعلق بالأصبع من ماء البحر شيء لا يذكر، فلا قدر له ولا قيمة، مقابل قدر وقيمة البحر.</w:t>
      </w:r>
    </w:p>
    <w:p w:rsidR="00963CC5" w:rsidRDefault="00963CC5" w:rsidP="00963CC5">
      <w:pPr>
        <w:pStyle w:val="a3"/>
        <w:numPr>
          <w:ilvl w:val="0"/>
          <w:numId w:val="1"/>
        </w:numPr>
        <w:jc w:val="both"/>
        <w:rPr>
          <w:rFonts w:cs="Traditional Arabic"/>
          <w:sz w:val="32"/>
          <w:szCs w:val="32"/>
        </w:rPr>
      </w:pPr>
      <w:r>
        <w:rPr>
          <w:rFonts w:cs="Traditional Arabic" w:hint="cs"/>
          <w:sz w:val="32"/>
          <w:szCs w:val="32"/>
          <w:rtl/>
        </w:rPr>
        <w:t>القدر الذي يعلق بالإصبع من اليم: لا شي.</w:t>
      </w:r>
    </w:p>
    <w:p w:rsidR="00963CC5" w:rsidRDefault="00963CC5" w:rsidP="00963CC5">
      <w:pPr>
        <w:pStyle w:val="a3"/>
        <w:numPr>
          <w:ilvl w:val="0"/>
          <w:numId w:val="1"/>
        </w:numPr>
        <w:jc w:val="both"/>
        <w:rPr>
          <w:rFonts w:cs="Traditional Arabic"/>
          <w:sz w:val="32"/>
          <w:szCs w:val="32"/>
        </w:rPr>
      </w:pPr>
      <w:r>
        <w:rPr>
          <w:rFonts w:cs="Traditional Arabic" w:hint="cs"/>
          <w:sz w:val="32"/>
          <w:szCs w:val="32"/>
          <w:rtl/>
        </w:rPr>
        <w:t>جناح البعوضة: لا شيء.</w:t>
      </w:r>
    </w:p>
    <w:p w:rsidR="00963CC5" w:rsidRDefault="00963CC5" w:rsidP="00963CC5">
      <w:pPr>
        <w:pStyle w:val="a3"/>
        <w:numPr>
          <w:ilvl w:val="0"/>
          <w:numId w:val="1"/>
        </w:numPr>
        <w:jc w:val="both"/>
        <w:rPr>
          <w:rFonts w:cs="Traditional Arabic"/>
          <w:sz w:val="32"/>
          <w:szCs w:val="32"/>
        </w:rPr>
      </w:pPr>
      <w:r>
        <w:rPr>
          <w:rFonts w:cs="Traditional Arabic" w:hint="cs"/>
          <w:sz w:val="32"/>
          <w:szCs w:val="32"/>
          <w:rtl/>
        </w:rPr>
        <w:t>الجدي الأسك الميت: لا شيء.</w:t>
      </w:r>
    </w:p>
    <w:p w:rsidR="00963CC5" w:rsidRDefault="00963CC5" w:rsidP="00963CC5">
      <w:pPr>
        <w:jc w:val="both"/>
        <w:rPr>
          <w:rFonts w:cs="Traditional Arabic"/>
          <w:sz w:val="32"/>
          <w:szCs w:val="32"/>
          <w:rtl/>
        </w:rPr>
      </w:pPr>
      <w:r>
        <w:rPr>
          <w:rFonts w:cs="Traditional Arabic" w:hint="cs"/>
          <w:sz w:val="32"/>
          <w:szCs w:val="32"/>
          <w:rtl/>
        </w:rPr>
        <w:t>كل هذه هي الدنيا.</w:t>
      </w:r>
    </w:p>
    <w:p w:rsidR="00D7516D" w:rsidRDefault="00D7516D" w:rsidP="00963CC5">
      <w:pPr>
        <w:rPr>
          <w:rFonts w:cs="Traditional Arabic"/>
          <w:sz w:val="32"/>
          <w:szCs w:val="32"/>
          <w:rtl/>
        </w:rPr>
      </w:pPr>
      <w:r>
        <w:rPr>
          <w:rFonts w:cs="Traditional Arabic" w:hint="cs"/>
          <w:sz w:val="32"/>
          <w:szCs w:val="32"/>
          <w:rtl/>
        </w:rPr>
        <w:t xml:space="preserve">أجزاء الشيء ثلاثة: حقيقته ماهيته، وكيفيته، وكميته. </w:t>
      </w:r>
    </w:p>
    <w:p w:rsidR="00963CC5" w:rsidRDefault="00D7516D" w:rsidP="00D7516D">
      <w:pPr>
        <w:jc w:val="both"/>
        <w:rPr>
          <w:rFonts w:cs="Traditional Arabic"/>
          <w:sz w:val="32"/>
          <w:szCs w:val="32"/>
          <w:rtl/>
        </w:rPr>
      </w:pPr>
      <w:r>
        <w:rPr>
          <w:rFonts w:cs="Traditional Arabic" w:hint="cs"/>
          <w:sz w:val="32"/>
          <w:szCs w:val="32"/>
          <w:rtl/>
        </w:rPr>
        <w:t>و</w:t>
      </w:r>
      <w:r w:rsidR="009E3207">
        <w:rPr>
          <w:rFonts w:cs="Traditional Arabic" w:hint="cs"/>
          <w:sz w:val="32"/>
          <w:szCs w:val="32"/>
          <w:rtl/>
        </w:rPr>
        <w:t>الدنيا حقيقة، وكيفية، وكمية</w:t>
      </w:r>
      <w:r>
        <w:rPr>
          <w:rFonts w:cs="Traditional Arabic" w:hint="cs"/>
          <w:sz w:val="32"/>
          <w:szCs w:val="32"/>
          <w:rtl/>
        </w:rPr>
        <w:t xml:space="preserve"> جميعها ومجموعها</w:t>
      </w:r>
      <w:r w:rsidR="009C3BCC">
        <w:rPr>
          <w:rFonts w:cs="Traditional Arabic" w:hint="cs"/>
          <w:sz w:val="32"/>
          <w:szCs w:val="32"/>
          <w:rtl/>
        </w:rPr>
        <w:t>،</w:t>
      </w:r>
      <w:r>
        <w:rPr>
          <w:rFonts w:cs="Traditional Arabic" w:hint="cs"/>
          <w:sz w:val="32"/>
          <w:szCs w:val="32"/>
          <w:rtl/>
        </w:rPr>
        <w:t xml:space="preserve"> مقابل الآخرة لا شيء</w:t>
      </w:r>
      <w:r w:rsidR="009E3207">
        <w:rPr>
          <w:rFonts w:cs="Traditional Arabic" w:hint="cs"/>
          <w:sz w:val="32"/>
          <w:szCs w:val="32"/>
          <w:rtl/>
        </w:rPr>
        <w:t xml:space="preserve"> يذكر</w:t>
      </w:r>
      <w:r>
        <w:rPr>
          <w:rFonts w:cs="Traditional Arabic" w:hint="cs"/>
          <w:sz w:val="32"/>
          <w:szCs w:val="32"/>
          <w:rtl/>
        </w:rPr>
        <w:t>، كالماء على الإصبع.</w:t>
      </w:r>
    </w:p>
    <w:p w:rsidR="00D7516D" w:rsidRDefault="009E3207" w:rsidP="009E3207">
      <w:pPr>
        <w:jc w:val="both"/>
        <w:rPr>
          <w:rFonts w:cs="Traditional Arabic"/>
          <w:sz w:val="32"/>
          <w:szCs w:val="32"/>
          <w:rtl/>
        </w:rPr>
      </w:pPr>
      <w:r>
        <w:rPr>
          <w:rFonts w:cs="Traditional Arabic" w:hint="cs"/>
          <w:sz w:val="32"/>
          <w:szCs w:val="32"/>
          <w:rtl/>
        </w:rPr>
        <w:t>فالدنيا لا تقابل الآخرة في شيء، إلا في شيء واحد، تكرم الله به على عباده، على جهة الفضل والإنعام، لا الاستحقاق</w:t>
      </w:r>
      <w:r w:rsidR="00D7516D">
        <w:rPr>
          <w:rFonts w:cs="Traditional Arabic" w:hint="cs"/>
          <w:sz w:val="32"/>
          <w:szCs w:val="32"/>
          <w:rtl/>
        </w:rPr>
        <w:t>؛ إذ جعل الدنيا مقابل الآخرة</w:t>
      </w:r>
      <w:r>
        <w:rPr>
          <w:rFonts w:cs="Traditional Arabic" w:hint="cs"/>
          <w:sz w:val="32"/>
          <w:szCs w:val="32"/>
          <w:rtl/>
        </w:rPr>
        <w:t>، مقابلة الثمن للسلعة، أي جعل الجنة من الآخرة سلعة، والدنيا ثمناً.</w:t>
      </w:r>
      <w:r w:rsidR="00D7516D">
        <w:rPr>
          <w:rFonts w:cs="Traditional Arabic" w:hint="cs"/>
          <w:sz w:val="32"/>
          <w:szCs w:val="32"/>
          <w:rtl/>
        </w:rPr>
        <w:t xml:space="preserve"> إذا بذلت لله وحده</w:t>
      </w:r>
      <w:r>
        <w:rPr>
          <w:rFonts w:cs="Traditional Arabic" w:hint="cs"/>
          <w:sz w:val="32"/>
          <w:szCs w:val="32"/>
          <w:rtl/>
        </w:rPr>
        <w:t>، بالعمل الصالح،</w:t>
      </w:r>
      <w:r w:rsidR="00D7516D">
        <w:rPr>
          <w:rFonts w:cs="Traditional Arabic" w:hint="cs"/>
          <w:sz w:val="32"/>
          <w:szCs w:val="32"/>
          <w:rtl/>
        </w:rPr>
        <w:t xml:space="preserve"> كانت ثمنا للجنة:</w:t>
      </w:r>
    </w:p>
    <w:p w:rsidR="00D7516D" w:rsidRDefault="00D7516D" w:rsidP="00D7516D">
      <w:pPr>
        <w:pStyle w:val="a3"/>
        <w:numPr>
          <w:ilvl w:val="0"/>
          <w:numId w:val="1"/>
        </w:numPr>
        <w:jc w:val="both"/>
        <w:rPr>
          <w:rFonts w:cs="Traditional Arabic"/>
          <w:sz w:val="32"/>
          <w:szCs w:val="32"/>
        </w:rPr>
      </w:pPr>
      <w:r>
        <w:rPr>
          <w:rFonts w:cs="Traditional Arabic" w:hint="cs"/>
          <w:sz w:val="32"/>
          <w:szCs w:val="32"/>
          <w:rtl/>
        </w:rPr>
        <w:t>{إن الله اشترى من المؤمنين أنفسهم وأموالهم بأن لهم الجنة..}.</w:t>
      </w:r>
    </w:p>
    <w:p w:rsidR="00D7516D" w:rsidRDefault="00D7516D" w:rsidP="00D7516D">
      <w:pPr>
        <w:pStyle w:val="a3"/>
        <w:numPr>
          <w:ilvl w:val="0"/>
          <w:numId w:val="1"/>
        </w:numPr>
        <w:jc w:val="both"/>
        <w:rPr>
          <w:rFonts w:cs="Traditional Arabic"/>
          <w:sz w:val="32"/>
          <w:szCs w:val="32"/>
        </w:rPr>
      </w:pPr>
      <w:r>
        <w:rPr>
          <w:rFonts w:cs="Traditional Arabic" w:hint="cs"/>
          <w:sz w:val="32"/>
          <w:szCs w:val="32"/>
          <w:rtl/>
        </w:rPr>
        <w:t>{فليقاتل في سبيل الله الذين يشرون الحياة الدنيا بالآخرة..}.</w:t>
      </w:r>
    </w:p>
    <w:p w:rsidR="00D7516D" w:rsidRDefault="00D7516D" w:rsidP="00D7516D">
      <w:pPr>
        <w:pStyle w:val="a3"/>
        <w:numPr>
          <w:ilvl w:val="0"/>
          <w:numId w:val="1"/>
        </w:numPr>
        <w:jc w:val="both"/>
        <w:rPr>
          <w:rFonts w:cs="Traditional Arabic"/>
          <w:sz w:val="32"/>
          <w:szCs w:val="32"/>
        </w:rPr>
      </w:pPr>
      <w:r>
        <w:rPr>
          <w:rFonts w:cs="Traditional Arabic" w:hint="cs"/>
          <w:sz w:val="32"/>
          <w:szCs w:val="32"/>
          <w:rtl/>
        </w:rPr>
        <w:t>قال صلى الله عليه وسلم: (ألا إن سلعة الله غالية، ألا إن سلعة الله هي الجنة)</w:t>
      </w:r>
      <w:r w:rsidR="009E3207">
        <w:rPr>
          <w:rFonts w:cs="Traditional Arabic" w:hint="cs"/>
          <w:sz w:val="32"/>
          <w:szCs w:val="32"/>
          <w:rtl/>
        </w:rPr>
        <w:t xml:space="preserve"> [الترمذي/صفة القيامة/باب من خاف أدلج]</w:t>
      </w:r>
      <w:r>
        <w:rPr>
          <w:rFonts w:cs="Traditional Arabic" w:hint="cs"/>
          <w:sz w:val="32"/>
          <w:szCs w:val="32"/>
          <w:rtl/>
        </w:rPr>
        <w:t>.</w:t>
      </w:r>
    </w:p>
    <w:p w:rsidR="00D7516D" w:rsidRDefault="009E3207" w:rsidP="00D7516D">
      <w:pPr>
        <w:jc w:val="both"/>
        <w:rPr>
          <w:rFonts w:cs="Traditional Arabic"/>
          <w:sz w:val="32"/>
          <w:szCs w:val="32"/>
          <w:rtl/>
        </w:rPr>
      </w:pPr>
      <w:r>
        <w:rPr>
          <w:rFonts w:cs="Traditional Arabic" w:hint="cs"/>
          <w:sz w:val="32"/>
          <w:szCs w:val="32"/>
          <w:rtl/>
        </w:rPr>
        <w:t>و</w:t>
      </w:r>
      <w:r w:rsidR="00163185">
        <w:rPr>
          <w:rFonts w:cs="Traditional Arabic" w:hint="cs"/>
          <w:sz w:val="32"/>
          <w:szCs w:val="32"/>
          <w:rtl/>
        </w:rPr>
        <w:t xml:space="preserve">به يصح قوله صلى الله عليه وسلم: </w:t>
      </w:r>
    </w:p>
    <w:p w:rsidR="00163185" w:rsidRDefault="00163185" w:rsidP="009E3207">
      <w:pPr>
        <w:pStyle w:val="a3"/>
        <w:numPr>
          <w:ilvl w:val="0"/>
          <w:numId w:val="1"/>
        </w:numPr>
        <w:jc w:val="both"/>
        <w:rPr>
          <w:rFonts w:cs="Traditional Arabic"/>
          <w:sz w:val="32"/>
          <w:szCs w:val="32"/>
        </w:rPr>
      </w:pPr>
      <w:r>
        <w:rPr>
          <w:rFonts w:cs="Traditional Arabic" w:hint="cs"/>
          <w:sz w:val="32"/>
          <w:szCs w:val="32"/>
          <w:rtl/>
        </w:rPr>
        <w:t>(لن ي</w:t>
      </w:r>
      <w:r w:rsidR="009E3207">
        <w:rPr>
          <w:rFonts w:cs="Traditional Arabic" w:hint="cs"/>
          <w:sz w:val="32"/>
          <w:szCs w:val="32"/>
          <w:rtl/>
        </w:rPr>
        <w:t>ُدخل أحدا منكم عملُه الجنة</w:t>
      </w:r>
      <w:r>
        <w:rPr>
          <w:rFonts w:cs="Traditional Arabic" w:hint="cs"/>
          <w:sz w:val="32"/>
          <w:szCs w:val="32"/>
          <w:rtl/>
        </w:rPr>
        <w:t xml:space="preserve">. قالوا: ولا أنت يا رسول الله!، قال: ولا أنا إلا أن يتغمدني الله </w:t>
      </w:r>
      <w:r w:rsidR="009E3207">
        <w:rPr>
          <w:rFonts w:cs="Traditional Arabic" w:hint="cs"/>
          <w:sz w:val="32"/>
          <w:szCs w:val="32"/>
          <w:rtl/>
        </w:rPr>
        <w:t>بفضل منه ورحمة</w:t>
      </w:r>
      <w:r>
        <w:rPr>
          <w:rFonts w:cs="Traditional Arabic" w:hint="cs"/>
          <w:sz w:val="32"/>
          <w:szCs w:val="32"/>
          <w:rtl/>
        </w:rPr>
        <w:t>)</w:t>
      </w:r>
      <w:r w:rsidR="009E3207">
        <w:rPr>
          <w:rFonts w:cs="Traditional Arabic" w:hint="cs"/>
          <w:sz w:val="32"/>
          <w:szCs w:val="32"/>
          <w:rtl/>
        </w:rPr>
        <w:t xml:space="preserve"> [البخاري/المرضى/باب تمني المريض الموت]</w:t>
      </w:r>
      <w:r>
        <w:rPr>
          <w:rFonts w:cs="Traditional Arabic" w:hint="cs"/>
          <w:sz w:val="32"/>
          <w:szCs w:val="32"/>
          <w:rtl/>
        </w:rPr>
        <w:t>.</w:t>
      </w:r>
    </w:p>
    <w:p w:rsidR="00E530FE" w:rsidRDefault="00E530FE" w:rsidP="00E530FE">
      <w:pPr>
        <w:jc w:val="both"/>
        <w:rPr>
          <w:rFonts w:cs="Traditional Arabic"/>
          <w:sz w:val="32"/>
          <w:szCs w:val="32"/>
          <w:rtl/>
        </w:rPr>
      </w:pPr>
      <w:r>
        <w:rPr>
          <w:rFonts w:cs="Traditional Arabic" w:hint="cs"/>
          <w:sz w:val="32"/>
          <w:szCs w:val="32"/>
          <w:rtl/>
        </w:rPr>
        <w:t>فأين العمل في مدته</w:t>
      </w:r>
      <w:r w:rsidR="009E3207">
        <w:rPr>
          <w:rFonts w:cs="Traditional Arabic" w:hint="cs"/>
          <w:sz w:val="32"/>
          <w:szCs w:val="32"/>
          <w:rtl/>
        </w:rPr>
        <w:t xml:space="preserve"> وقدره</w:t>
      </w:r>
      <w:r>
        <w:rPr>
          <w:rFonts w:cs="Traditional Arabic" w:hint="cs"/>
          <w:sz w:val="32"/>
          <w:szCs w:val="32"/>
          <w:rtl/>
        </w:rPr>
        <w:t>، مقابل جنة لا نهاية لمدتها، ولا نهاية لثوابها ؟.</w:t>
      </w:r>
    </w:p>
    <w:p w:rsidR="00E530FE" w:rsidRDefault="00E530FE" w:rsidP="00E530FE">
      <w:pPr>
        <w:jc w:val="both"/>
        <w:rPr>
          <w:rFonts w:cs="Traditional Arabic"/>
          <w:sz w:val="32"/>
          <w:szCs w:val="32"/>
          <w:rtl/>
        </w:rPr>
      </w:pPr>
      <w:r>
        <w:rPr>
          <w:rFonts w:cs="Traditional Arabic" w:hint="cs"/>
          <w:sz w:val="32"/>
          <w:szCs w:val="32"/>
          <w:rtl/>
        </w:rPr>
        <w:t>فصح أن الجنة ليست مقابل العمل مقابلة عوض كالأجر، بل هو سبب، قال تعالى:</w:t>
      </w:r>
    </w:p>
    <w:p w:rsidR="00E530FE" w:rsidRDefault="009E3207" w:rsidP="00E530FE">
      <w:pPr>
        <w:pStyle w:val="a3"/>
        <w:numPr>
          <w:ilvl w:val="0"/>
          <w:numId w:val="1"/>
        </w:numPr>
        <w:jc w:val="both"/>
        <w:rPr>
          <w:rFonts w:cs="Traditional Arabic"/>
          <w:sz w:val="32"/>
          <w:szCs w:val="32"/>
        </w:rPr>
      </w:pPr>
      <w:r>
        <w:rPr>
          <w:rFonts w:cs="Traditional Arabic" w:hint="cs"/>
          <w:sz w:val="32"/>
          <w:szCs w:val="32"/>
          <w:rtl/>
        </w:rPr>
        <w:t>{</w:t>
      </w:r>
      <w:r w:rsidR="00E530FE">
        <w:rPr>
          <w:rFonts w:cs="Traditional Arabic" w:hint="cs"/>
          <w:sz w:val="32"/>
          <w:szCs w:val="32"/>
          <w:rtl/>
        </w:rPr>
        <w:t>ادخلوا الجنة بما كنتم تعملون}.</w:t>
      </w:r>
    </w:p>
    <w:p w:rsidR="009E3207" w:rsidRDefault="00E530FE" w:rsidP="009E3207">
      <w:pPr>
        <w:jc w:val="both"/>
        <w:rPr>
          <w:rFonts w:cs="Traditional Arabic"/>
          <w:sz w:val="32"/>
          <w:szCs w:val="32"/>
          <w:rtl/>
        </w:rPr>
      </w:pPr>
      <w:r>
        <w:rPr>
          <w:rFonts w:cs="Traditional Arabic" w:hint="cs"/>
          <w:sz w:val="32"/>
          <w:szCs w:val="32"/>
          <w:rtl/>
        </w:rPr>
        <w:t xml:space="preserve">فأدنى أهل الجنة منزلة، هو آخرهم دخولا، وآخر الناس خروجا من النار، له </w:t>
      </w:r>
      <w:r w:rsidR="009E3207">
        <w:rPr>
          <w:rFonts w:cs="Traditional Arabic" w:hint="cs"/>
          <w:sz w:val="32"/>
          <w:szCs w:val="32"/>
          <w:rtl/>
        </w:rPr>
        <w:t xml:space="preserve">عشرة أمثال ما لملك من </w:t>
      </w:r>
      <w:r>
        <w:rPr>
          <w:rFonts w:cs="Traditional Arabic" w:hint="cs"/>
          <w:sz w:val="32"/>
          <w:szCs w:val="32"/>
          <w:rtl/>
        </w:rPr>
        <w:t>ملوك الأرض.. فهذا من أهل الكبائ</w:t>
      </w:r>
      <w:r w:rsidR="009E3207">
        <w:rPr>
          <w:rFonts w:cs="Traditional Arabic" w:hint="cs"/>
          <w:sz w:val="32"/>
          <w:szCs w:val="32"/>
          <w:rtl/>
        </w:rPr>
        <w:t>ر، وله هذا؛ لأنه مات على العمل الصالح..</w:t>
      </w:r>
      <w:r>
        <w:rPr>
          <w:rFonts w:cs="Traditional Arabic" w:hint="cs"/>
          <w:sz w:val="32"/>
          <w:szCs w:val="32"/>
          <w:rtl/>
        </w:rPr>
        <w:t xml:space="preserve"> </w:t>
      </w:r>
    </w:p>
    <w:p w:rsidR="00E530FE" w:rsidRDefault="00E530FE" w:rsidP="009E3207">
      <w:pPr>
        <w:jc w:val="both"/>
        <w:rPr>
          <w:rFonts w:cs="Traditional Arabic"/>
          <w:sz w:val="32"/>
          <w:szCs w:val="32"/>
          <w:rtl/>
        </w:rPr>
      </w:pPr>
      <w:r>
        <w:rPr>
          <w:rFonts w:cs="Traditional Arabic" w:hint="cs"/>
          <w:sz w:val="32"/>
          <w:szCs w:val="32"/>
          <w:rtl/>
        </w:rPr>
        <w:t>فما مقدار عمله مقابل ثواب الله تعالى له ؟.</w:t>
      </w:r>
    </w:p>
    <w:p w:rsidR="00E530FE" w:rsidRDefault="00E530FE" w:rsidP="00E530FE">
      <w:pPr>
        <w:jc w:val="both"/>
        <w:rPr>
          <w:rFonts w:cs="Traditional Arabic"/>
          <w:sz w:val="32"/>
          <w:szCs w:val="32"/>
          <w:rtl/>
        </w:rPr>
      </w:pPr>
      <w:r>
        <w:rPr>
          <w:rFonts w:cs="Traditional Arabic" w:hint="cs"/>
          <w:sz w:val="32"/>
          <w:szCs w:val="32"/>
          <w:rtl/>
        </w:rPr>
        <w:t>أمر آخر، هو: أن الذي عمل الصالحات، إنما عملها لنفسه، فلا يضر الله بمعصيته، ولا ينفعه بطاعته، فكان ثواب الله له فضلا وكرما، فلو منعه منها لم يكن ظالما؛ لأن الملك كله له:</w:t>
      </w:r>
    </w:p>
    <w:p w:rsidR="00E530FE" w:rsidRDefault="00E530FE" w:rsidP="00E530FE">
      <w:pPr>
        <w:pStyle w:val="a3"/>
        <w:numPr>
          <w:ilvl w:val="0"/>
          <w:numId w:val="1"/>
        </w:numPr>
        <w:jc w:val="both"/>
        <w:rPr>
          <w:rFonts w:cs="Traditional Arabic"/>
          <w:sz w:val="32"/>
          <w:szCs w:val="32"/>
        </w:rPr>
      </w:pPr>
      <w:r>
        <w:rPr>
          <w:rFonts w:cs="Traditional Arabic" w:hint="cs"/>
          <w:sz w:val="32"/>
          <w:szCs w:val="32"/>
          <w:rtl/>
        </w:rPr>
        <w:t>قال تعالى: (يا عبادي! إنكم لن تبلغوا ضري فتضروني، ولن تبلغوا نفعي فتنفعوني. ياعبادي!،</w:t>
      </w:r>
      <w:r w:rsidR="009E3207">
        <w:rPr>
          <w:rFonts w:cs="Traditional Arabic" w:hint="cs"/>
          <w:sz w:val="32"/>
          <w:szCs w:val="32"/>
          <w:rtl/>
        </w:rPr>
        <w:t xml:space="preserve"> لو أن أولكم وآخركم، وإنسكم وجنكم كانوا على أتقى قلب رجل واحد منكم، ما زاد ذلك في ملكي شيئا، يا عبادي!، لو أن أولكم وآخركم، وإنسكم وجنكم كانوا على أفجر قلب رجل واحد، ما نقص ذلك من ملكي شيئا، يا عبادي!، </w:t>
      </w:r>
      <w:r>
        <w:rPr>
          <w:rFonts w:cs="Traditional Arabic" w:hint="cs"/>
          <w:sz w:val="32"/>
          <w:szCs w:val="32"/>
          <w:rtl/>
        </w:rPr>
        <w:t>إنما هي أعمالكم أحصيها لكم، ثم أوفيها إياكم، فمن وجد خيرا، فليحمد الله، ومن و</w:t>
      </w:r>
      <w:r w:rsidR="009E3207">
        <w:rPr>
          <w:rFonts w:cs="Traditional Arabic" w:hint="cs"/>
          <w:sz w:val="32"/>
          <w:szCs w:val="32"/>
          <w:rtl/>
        </w:rPr>
        <w:t>جد غير ذلك، فلا يلومن إلا نفسه) [مسلم/البر والصلة/ باب تحري الظلم]</w:t>
      </w:r>
    </w:p>
    <w:p w:rsidR="00E530FE" w:rsidRDefault="00E530FE" w:rsidP="00E530FE">
      <w:pPr>
        <w:pStyle w:val="a3"/>
        <w:numPr>
          <w:ilvl w:val="0"/>
          <w:numId w:val="1"/>
        </w:numPr>
        <w:jc w:val="both"/>
        <w:rPr>
          <w:rFonts w:cs="Traditional Arabic"/>
          <w:sz w:val="32"/>
          <w:szCs w:val="32"/>
        </w:rPr>
      </w:pPr>
      <w:r>
        <w:rPr>
          <w:rFonts w:cs="Traditional Arabic" w:hint="cs"/>
          <w:sz w:val="32"/>
          <w:szCs w:val="32"/>
          <w:rtl/>
        </w:rPr>
        <w:t>وقال صلى الله عليه وسلم: ( لو أن الله عذب أهل سمواته و</w:t>
      </w:r>
      <w:r w:rsidR="009E3207">
        <w:rPr>
          <w:rFonts w:cs="Traditional Arabic" w:hint="cs"/>
          <w:sz w:val="32"/>
          <w:szCs w:val="32"/>
          <w:rtl/>
        </w:rPr>
        <w:t xml:space="preserve">أهل </w:t>
      </w:r>
      <w:r>
        <w:rPr>
          <w:rFonts w:cs="Traditional Arabic" w:hint="cs"/>
          <w:sz w:val="32"/>
          <w:szCs w:val="32"/>
          <w:rtl/>
        </w:rPr>
        <w:t>أرضه، لعذبهم وهو غير ظالم لهم، ولو رحمهم لكانت رحمته خيرا لهم من أعمالهم)</w:t>
      </w:r>
      <w:r w:rsidR="009E3207">
        <w:rPr>
          <w:rFonts w:cs="Traditional Arabic" w:hint="cs"/>
          <w:sz w:val="32"/>
          <w:szCs w:val="32"/>
          <w:rtl/>
        </w:rPr>
        <w:t xml:space="preserve"> [أحمد/صحيح الجامع الصغير 2/930]</w:t>
      </w:r>
    </w:p>
    <w:p w:rsidR="009E3207" w:rsidRPr="009E3207" w:rsidRDefault="009E3207" w:rsidP="009E3207">
      <w:pPr>
        <w:jc w:val="both"/>
        <w:rPr>
          <w:rFonts w:cs="Traditional Arabic"/>
          <w:sz w:val="32"/>
          <w:szCs w:val="32"/>
        </w:rPr>
      </w:pPr>
      <w:r>
        <w:rPr>
          <w:rFonts w:cs="Traditional Arabic" w:hint="cs"/>
          <w:sz w:val="32"/>
          <w:szCs w:val="32"/>
          <w:rtl/>
        </w:rPr>
        <w:t>وإن ننسى، فلن ننسى: أنه لولا إعانة الله تعالى لعبده، ما قدر على فعل طاعة.</w:t>
      </w:r>
    </w:p>
    <w:p w:rsidR="009051F6" w:rsidRDefault="00E530FE" w:rsidP="009051F6">
      <w:pPr>
        <w:jc w:val="center"/>
        <w:rPr>
          <w:rFonts w:cs="Traditional Arabic"/>
          <w:sz w:val="32"/>
          <w:szCs w:val="32"/>
          <w:rtl/>
        </w:rPr>
      </w:pPr>
      <w:r w:rsidRPr="00E530FE">
        <w:rPr>
          <w:rFonts w:cs="Traditional Arabic" w:hint="cs"/>
          <w:sz w:val="32"/>
          <w:szCs w:val="32"/>
          <w:rtl/>
        </w:rPr>
        <w:t>*</w:t>
      </w:r>
      <w:r w:rsidRPr="00E530FE">
        <w:rPr>
          <w:rFonts w:cs="Traditional Arabic" w:hint="cs"/>
          <w:sz w:val="32"/>
          <w:szCs w:val="32"/>
          <w:rtl/>
        </w:rPr>
        <w:tab/>
        <w:t>*</w:t>
      </w:r>
      <w:r w:rsidRPr="00E530FE">
        <w:rPr>
          <w:rFonts w:cs="Traditional Arabic" w:hint="cs"/>
          <w:sz w:val="32"/>
          <w:szCs w:val="32"/>
          <w:rtl/>
        </w:rPr>
        <w:tab/>
      </w:r>
      <w:r w:rsidR="009051F6">
        <w:rPr>
          <w:rFonts w:cs="Traditional Arabic" w:hint="cs"/>
          <w:sz w:val="32"/>
          <w:szCs w:val="32"/>
          <w:rtl/>
        </w:rPr>
        <w:t>*</w:t>
      </w:r>
    </w:p>
    <w:p w:rsidR="009051F6" w:rsidRDefault="00AB6FF0" w:rsidP="00AB6FF0">
      <w:pPr>
        <w:jc w:val="both"/>
        <w:rPr>
          <w:rFonts w:cs="Traditional Arabic"/>
          <w:sz w:val="32"/>
          <w:szCs w:val="32"/>
          <w:rtl/>
        </w:rPr>
      </w:pPr>
      <w:r>
        <w:rPr>
          <w:rFonts w:cs="Traditional Arabic" w:hint="cs"/>
          <w:sz w:val="32"/>
          <w:szCs w:val="32"/>
          <w:rtl/>
        </w:rPr>
        <w:t>بعد معرفة قدر الدنيا في الآخرة، ندرك لم زهد النبي صلى الله عليه وسلم، وزهّد أصحابه فيها، وخوفهم، وحذرهم منها:</w:t>
      </w:r>
    </w:p>
    <w:p w:rsidR="00AB6FF0" w:rsidRDefault="000C7862" w:rsidP="00AB6FF0">
      <w:pPr>
        <w:pStyle w:val="a3"/>
        <w:numPr>
          <w:ilvl w:val="0"/>
          <w:numId w:val="1"/>
        </w:numPr>
        <w:jc w:val="both"/>
        <w:rPr>
          <w:rFonts w:cs="Traditional Arabic"/>
          <w:sz w:val="32"/>
          <w:szCs w:val="32"/>
        </w:rPr>
      </w:pPr>
      <w:r>
        <w:rPr>
          <w:rFonts w:cs="Traditional Arabic" w:hint="cs"/>
          <w:sz w:val="32"/>
          <w:szCs w:val="32"/>
          <w:rtl/>
        </w:rPr>
        <w:t>عن عمر بن الخطاب أنه دخل على رسول الله صلى الله عليه وسلم قال: (فإذا هو مضطجع على رمال حصير، ليس بينه وبينه فراش، قد أثر الرمال بجنبه، متكيء على وسادة من أدم، حشوها ليف..)، قال: (ثم رفعت بصري في بيته، فو الله ما رأيت فيه شيئا يرد البصر، غير أَهَبَة ثلاثة، فقلت: ادع الله فليوسع على أمتك، فإن فارس والروم وسع عليهم، وأعطوا الدنيا، وهم لا يعبدون الله. وكان متكئا، فقال: أو في شك أنت يا ابن الخطاب ؟، أولئك قوم عجلت لهم طيباتهم في الحياة الدنيا)، [البخاري/المظالم/باب:الغرفة والعُلّية المشرفة]</w:t>
      </w:r>
    </w:p>
    <w:p w:rsidR="000C7862" w:rsidRDefault="000C7862" w:rsidP="00AB6FF0">
      <w:pPr>
        <w:pStyle w:val="a3"/>
        <w:numPr>
          <w:ilvl w:val="0"/>
          <w:numId w:val="1"/>
        </w:numPr>
        <w:jc w:val="both"/>
        <w:rPr>
          <w:rFonts w:cs="Traditional Arabic"/>
          <w:sz w:val="32"/>
          <w:szCs w:val="32"/>
        </w:rPr>
      </w:pPr>
      <w:r>
        <w:rPr>
          <w:rFonts w:cs="Traditional Arabic" w:hint="cs"/>
          <w:sz w:val="32"/>
          <w:szCs w:val="32"/>
          <w:rtl/>
        </w:rPr>
        <w:t>وعن عبد الله بن مسعود قال: (دخلت على رسول الله صلى الله عليه وسلم، وقد نام على رمال حصير، وقد أثر في جنبه، فقلنا: يا رسول الله!، لو اتخذنا لك وطاء تجعله بينك وبين الحصير، يقيك منه ؟، فقال: مالي  وللدنيا، ما أنا إلا كراكب استظل تحت ظل شجرة، ثم تركها وراح)، [الترمذي/الزهد/باب 44]</w:t>
      </w:r>
    </w:p>
    <w:p w:rsidR="000C7862" w:rsidRDefault="000C7862" w:rsidP="00AB6FF0">
      <w:pPr>
        <w:pStyle w:val="a3"/>
        <w:numPr>
          <w:ilvl w:val="0"/>
          <w:numId w:val="1"/>
        </w:numPr>
        <w:jc w:val="both"/>
        <w:rPr>
          <w:rFonts w:cs="Traditional Arabic"/>
          <w:sz w:val="32"/>
          <w:szCs w:val="32"/>
        </w:rPr>
      </w:pPr>
      <w:r>
        <w:rPr>
          <w:rFonts w:cs="Traditional Arabic" w:hint="cs"/>
          <w:sz w:val="32"/>
          <w:szCs w:val="32"/>
          <w:rtl/>
        </w:rPr>
        <w:t>وقال: (إن الدنيا حلوة خضرة، وإن الله مستخلفكم فيها، فناظر كيف تعملون؟، فاتقوا الدنيا، واتقوا النساء، فإن أول فتنة بني إسرائيل كانت في النساء)، [مسلم/الذكر/أهل الجنة]</w:t>
      </w:r>
    </w:p>
    <w:p w:rsidR="00DE1856" w:rsidRDefault="00DE1856" w:rsidP="00AB6FF0">
      <w:pPr>
        <w:pStyle w:val="a3"/>
        <w:numPr>
          <w:ilvl w:val="0"/>
          <w:numId w:val="1"/>
        </w:numPr>
        <w:jc w:val="both"/>
        <w:rPr>
          <w:rFonts w:cs="Traditional Arabic"/>
          <w:sz w:val="32"/>
          <w:szCs w:val="32"/>
        </w:rPr>
      </w:pPr>
      <w:r>
        <w:rPr>
          <w:rFonts w:cs="Traditional Arabic" w:hint="cs"/>
          <w:sz w:val="32"/>
          <w:szCs w:val="32"/>
          <w:rtl/>
        </w:rPr>
        <w:t>وعن عقبة بن عامر أن رسول الله صلى الله عليه وسلم خرج يوما، فصلى على أهل أحد صلاته على الميت، ثم انصرف إلى المنبر، فقال: (إني فرطكم، وأنا شهيد عليكم، وإني والله لأنظر إلى حوضي الآن، وإني قد أعطيت مفاتيح خزائن الأرض، أو مفاتيح الأرض، وإني والله ما أخاف عليكم أن تشركوا بعدي، ولكني أخاف عليكم أن تنافسوا فيها)، [البخاري/الرقاق/باب: ما يحذر من زهرة الحياة الدنيا والتنافس فيها].</w:t>
      </w:r>
    </w:p>
    <w:p w:rsidR="00FC46A0" w:rsidRDefault="00FC46A0" w:rsidP="00755001">
      <w:pPr>
        <w:jc w:val="both"/>
        <w:rPr>
          <w:rFonts w:cs="Traditional Arabic"/>
          <w:sz w:val="32"/>
          <w:szCs w:val="32"/>
          <w:rtl/>
        </w:rPr>
      </w:pPr>
      <w:r>
        <w:rPr>
          <w:rFonts w:cs="Traditional Arabic" w:hint="cs"/>
          <w:sz w:val="32"/>
          <w:szCs w:val="32"/>
          <w:rtl/>
        </w:rPr>
        <w:t>الحياة سفر، والراحة والمتاع فيها بقدر استظلال</w:t>
      </w:r>
      <w:r w:rsidR="00755001">
        <w:rPr>
          <w:rFonts w:cs="Traditional Arabic" w:hint="cs"/>
          <w:sz w:val="32"/>
          <w:szCs w:val="32"/>
          <w:rtl/>
        </w:rPr>
        <w:t>ٍ</w:t>
      </w:r>
      <w:r>
        <w:rPr>
          <w:rFonts w:cs="Traditional Arabic" w:hint="cs"/>
          <w:sz w:val="32"/>
          <w:szCs w:val="32"/>
          <w:rtl/>
        </w:rPr>
        <w:t xml:space="preserve"> تحت ظل شجرة، ليتجدد النشاط، ثم يمضي في الطريق خفيفا سريعا. </w:t>
      </w:r>
      <w:r w:rsidR="00755001">
        <w:rPr>
          <w:rFonts w:cs="Traditional Arabic" w:hint="cs"/>
          <w:sz w:val="32"/>
          <w:szCs w:val="32"/>
          <w:rtl/>
        </w:rPr>
        <w:t xml:space="preserve"> </w:t>
      </w:r>
      <w:r>
        <w:rPr>
          <w:rFonts w:cs="Traditional Arabic" w:hint="cs"/>
          <w:sz w:val="32"/>
          <w:szCs w:val="32"/>
          <w:rtl/>
        </w:rPr>
        <w:t>وقد اتبع الصحابة النهج النبوي في التعامل مع الدنيا، وآثارهم في هذا كثيرة جدا، ما من صحابي إلا وله موقف يحكى، فزهد أبي بكر، وعمر، وعثمان، وعلي، والعشر</w:t>
      </w:r>
      <w:r w:rsidR="00755001">
        <w:rPr>
          <w:rFonts w:cs="Traditional Arabic" w:hint="cs"/>
          <w:sz w:val="32"/>
          <w:szCs w:val="32"/>
          <w:rtl/>
        </w:rPr>
        <w:t>ة</w:t>
      </w:r>
      <w:r>
        <w:rPr>
          <w:rFonts w:cs="Traditional Arabic" w:hint="cs"/>
          <w:sz w:val="32"/>
          <w:szCs w:val="32"/>
          <w:rtl/>
        </w:rPr>
        <w:t>، وأمهات المؤمنين أشهر من أن يذكر، فإجماعهم منعقد على ترك تعظيم الدنيا، والإقبال على الآخرة.</w:t>
      </w:r>
    </w:p>
    <w:p w:rsidR="00755001" w:rsidRPr="00755001" w:rsidRDefault="00AE1977" w:rsidP="00755001">
      <w:pPr>
        <w:pStyle w:val="a3"/>
        <w:numPr>
          <w:ilvl w:val="0"/>
          <w:numId w:val="1"/>
        </w:numPr>
        <w:jc w:val="both"/>
        <w:rPr>
          <w:rFonts w:cs="Traditional Arabic"/>
          <w:sz w:val="32"/>
          <w:szCs w:val="32"/>
          <w:rtl/>
        </w:rPr>
      </w:pPr>
      <w:r>
        <w:rPr>
          <w:rFonts w:cs="Traditional Arabic" w:hint="cs"/>
          <w:sz w:val="32"/>
          <w:szCs w:val="32"/>
          <w:rtl/>
        </w:rPr>
        <w:t xml:space="preserve">قال علي </w:t>
      </w:r>
      <w:r w:rsidR="00755001" w:rsidRPr="00755001">
        <w:rPr>
          <w:rFonts w:cs="Traditional Arabic" w:hint="cs"/>
          <w:sz w:val="32"/>
          <w:szCs w:val="32"/>
          <w:rtl/>
        </w:rPr>
        <w:t xml:space="preserve">بن أبي طالب رضي الله عنه: </w:t>
      </w:r>
      <w:r w:rsidR="00755001">
        <w:rPr>
          <w:rFonts w:cs="Traditional Arabic" w:hint="cs"/>
          <w:sz w:val="32"/>
          <w:szCs w:val="32"/>
          <w:rtl/>
        </w:rPr>
        <w:t>"ارتحلت الدنيا مدبرة، وارتحلت الآخرة مقبلة، ولكل واحدة منهما بنون، فكونوا من أبناء الآخرة، ولا تكونوا من أبناء الدنيا، فإن اليوم عمل ولا حساب، وغدا حساب ولا عمل" [البخاري/الرقاق/ باب في الأمل وطوله]</w:t>
      </w:r>
    </w:p>
    <w:p w:rsidR="00FC46A0" w:rsidRDefault="00FC46A0" w:rsidP="00FC46A0">
      <w:pPr>
        <w:jc w:val="both"/>
        <w:rPr>
          <w:rFonts w:cs="Traditional Arabic"/>
          <w:sz w:val="32"/>
          <w:szCs w:val="32"/>
          <w:rtl/>
        </w:rPr>
      </w:pPr>
      <w:r>
        <w:rPr>
          <w:rFonts w:cs="Traditional Arabic" w:hint="cs"/>
          <w:sz w:val="32"/>
          <w:szCs w:val="32"/>
          <w:rtl/>
        </w:rPr>
        <w:t>وبذلك حققوا أمرين اثنين، هما:</w:t>
      </w:r>
    </w:p>
    <w:p w:rsidR="00FC46A0" w:rsidRDefault="00FC46A0" w:rsidP="00FC46A0">
      <w:pPr>
        <w:jc w:val="both"/>
        <w:rPr>
          <w:rFonts w:cs="Traditional Arabic"/>
          <w:sz w:val="32"/>
          <w:szCs w:val="32"/>
          <w:rtl/>
        </w:rPr>
      </w:pPr>
      <w:r>
        <w:rPr>
          <w:rFonts w:cs="Traditional Arabic" w:hint="cs"/>
          <w:sz w:val="32"/>
          <w:szCs w:val="32"/>
          <w:rtl/>
        </w:rPr>
        <w:t>أولا: ق</w:t>
      </w:r>
      <w:r w:rsidR="00755001">
        <w:rPr>
          <w:rFonts w:cs="Traditional Arabic" w:hint="cs"/>
          <w:sz w:val="32"/>
          <w:szCs w:val="32"/>
          <w:rtl/>
        </w:rPr>
        <w:t>دموا ما قدم الله، وأخروا ما أخر الله</w:t>
      </w:r>
      <w:r>
        <w:rPr>
          <w:rFonts w:cs="Traditional Arabic" w:hint="cs"/>
          <w:sz w:val="32"/>
          <w:szCs w:val="32"/>
          <w:rtl/>
        </w:rPr>
        <w:t>.</w:t>
      </w:r>
    </w:p>
    <w:p w:rsidR="00FC46A0" w:rsidRDefault="00FC46A0" w:rsidP="00FC46A0">
      <w:pPr>
        <w:jc w:val="both"/>
        <w:rPr>
          <w:rFonts w:cs="Traditional Arabic"/>
          <w:sz w:val="32"/>
          <w:szCs w:val="32"/>
          <w:rtl/>
        </w:rPr>
      </w:pPr>
      <w:r>
        <w:rPr>
          <w:rFonts w:cs="Traditional Arabic" w:hint="cs"/>
          <w:sz w:val="32"/>
          <w:szCs w:val="32"/>
          <w:rtl/>
        </w:rPr>
        <w:t>ثانيا: غيروا وجه العالم إلى الإيمان بالله العظيم.</w:t>
      </w:r>
    </w:p>
    <w:p w:rsidR="00FC46A0" w:rsidRDefault="00FC46A0" w:rsidP="00FC46A0">
      <w:pPr>
        <w:jc w:val="both"/>
        <w:rPr>
          <w:rFonts w:cs="Traditional Arabic"/>
          <w:sz w:val="32"/>
          <w:szCs w:val="32"/>
          <w:rtl/>
        </w:rPr>
      </w:pPr>
      <w:r>
        <w:rPr>
          <w:rFonts w:cs="Traditional Arabic" w:hint="cs"/>
          <w:sz w:val="32"/>
          <w:szCs w:val="32"/>
          <w:rtl/>
        </w:rPr>
        <w:t>أما أنهم غيروا العالم، فهذا لا مرية فيه، وأما أن ذلك كان بإيمانهم بالله تعالى، وتقديمهم ما قدمه الله، وتأخيرهم ما أخره الله، فهذا أيضا معلوم؛ لأنهم كانوا كذلك، فهذا حالهم لما كانوا ينشرون الإسلام في الأرض شرقا وغربا، ومن بعدهم لما غيروا الطريقة، توقف خط الفتوحات، ودب الضعف بمر القرون، حتى تأخرت الأمة، تأخرت يوم أن قدمت ما أخر</w:t>
      </w:r>
      <w:r w:rsidR="00AE1977">
        <w:rPr>
          <w:rFonts w:cs="Traditional Arabic" w:hint="cs"/>
          <w:sz w:val="32"/>
          <w:szCs w:val="32"/>
          <w:rtl/>
        </w:rPr>
        <w:t>ه</w:t>
      </w:r>
      <w:r>
        <w:rPr>
          <w:rFonts w:cs="Traditional Arabic" w:hint="cs"/>
          <w:sz w:val="32"/>
          <w:szCs w:val="32"/>
          <w:rtl/>
        </w:rPr>
        <w:t xml:space="preserve"> الله، وأخرت ما قدمه الله.</w:t>
      </w:r>
    </w:p>
    <w:p w:rsidR="007903D5" w:rsidRDefault="007903D5">
      <w:pPr>
        <w:bidi w:val="0"/>
        <w:rPr>
          <w:rFonts w:cs="DecoType Naskh Variants"/>
          <w:b/>
          <w:bCs/>
          <w:sz w:val="40"/>
          <w:szCs w:val="40"/>
          <w:rtl/>
        </w:rPr>
      </w:pPr>
      <w:r>
        <w:rPr>
          <w:rFonts w:cs="DecoType Naskh Variants"/>
          <w:b/>
          <w:bCs/>
          <w:sz w:val="40"/>
          <w:szCs w:val="40"/>
          <w:rtl/>
        </w:rPr>
        <w:br w:type="page"/>
      </w:r>
    </w:p>
    <w:p w:rsidR="00755001" w:rsidRPr="00755001" w:rsidRDefault="00755001" w:rsidP="00993B5F">
      <w:pPr>
        <w:jc w:val="center"/>
        <w:rPr>
          <w:rFonts w:cs="DecoType Naskh Variants"/>
          <w:b/>
          <w:bCs/>
          <w:sz w:val="40"/>
          <w:szCs w:val="40"/>
          <w:rtl/>
        </w:rPr>
      </w:pPr>
      <w:r w:rsidRPr="00755001">
        <w:rPr>
          <w:rFonts w:cs="DecoType Naskh Variants" w:hint="cs"/>
          <w:b/>
          <w:bCs/>
          <w:sz w:val="40"/>
          <w:szCs w:val="40"/>
          <w:rtl/>
        </w:rPr>
        <w:t xml:space="preserve"> (مشكلات في المقابلة ما بين الدنيا والآخرة)</w:t>
      </w:r>
    </w:p>
    <w:p w:rsidR="004A2240" w:rsidRDefault="002A146E" w:rsidP="002A146E">
      <w:pPr>
        <w:jc w:val="both"/>
        <w:rPr>
          <w:rFonts w:cs="Traditional Arabic"/>
          <w:sz w:val="32"/>
          <w:szCs w:val="32"/>
          <w:rtl/>
        </w:rPr>
      </w:pPr>
      <w:r>
        <w:rPr>
          <w:rFonts w:cs="Traditional Arabic" w:hint="cs"/>
          <w:sz w:val="32"/>
          <w:szCs w:val="32"/>
          <w:rtl/>
        </w:rPr>
        <w:t>بعد هذا العرض لمقام الدنيا من الآخرة، نواجه مشكلتين اثنتين، عويصة على الحل عند أكثر الناس، عصية على الترويض، وقد كانت اثنتين فأصبحت ثلاثة:</w:t>
      </w:r>
    </w:p>
    <w:p w:rsidR="00921353" w:rsidRDefault="002A146E" w:rsidP="00921353">
      <w:pPr>
        <w:jc w:val="both"/>
        <w:rPr>
          <w:rFonts w:cs="Traditional Arabic"/>
          <w:sz w:val="32"/>
          <w:szCs w:val="32"/>
          <w:rtl/>
        </w:rPr>
      </w:pPr>
      <w:r>
        <w:rPr>
          <w:rFonts w:cs="Traditional Arabic" w:hint="cs"/>
          <w:sz w:val="32"/>
          <w:szCs w:val="32"/>
          <w:rtl/>
        </w:rPr>
        <w:t>الأولى: حب الدنيا.</w:t>
      </w:r>
    </w:p>
    <w:p w:rsidR="002A146E" w:rsidRDefault="002A146E" w:rsidP="00921353">
      <w:pPr>
        <w:jc w:val="both"/>
        <w:rPr>
          <w:rFonts w:cs="Traditional Arabic"/>
          <w:sz w:val="32"/>
          <w:szCs w:val="32"/>
          <w:rtl/>
        </w:rPr>
      </w:pPr>
      <w:r>
        <w:rPr>
          <w:rFonts w:cs="Traditional Arabic" w:hint="cs"/>
          <w:sz w:val="32"/>
          <w:szCs w:val="32"/>
          <w:rtl/>
        </w:rPr>
        <w:t>الثانية: الرهبانية.</w:t>
      </w:r>
    </w:p>
    <w:p w:rsidR="002A146E" w:rsidRDefault="002A146E" w:rsidP="002A146E">
      <w:pPr>
        <w:jc w:val="both"/>
        <w:rPr>
          <w:rFonts w:cs="Traditional Arabic"/>
          <w:sz w:val="32"/>
          <w:szCs w:val="32"/>
          <w:rtl/>
        </w:rPr>
      </w:pPr>
      <w:r>
        <w:rPr>
          <w:rFonts w:cs="Traditional Arabic" w:hint="cs"/>
          <w:sz w:val="32"/>
          <w:szCs w:val="32"/>
          <w:rtl/>
        </w:rPr>
        <w:t>والثالثة: نعرضها لاحقا.</w:t>
      </w:r>
    </w:p>
    <w:p w:rsidR="002A146E" w:rsidRDefault="002A146E" w:rsidP="002A146E">
      <w:pPr>
        <w:jc w:val="center"/>
        <w:rPr>
          <w:rFonts w:cs="Traditional Arabic"/>
          <w:sz w:val="32"/>
          <w:szCs w:val="32"/>
          <w:rtl/>
        </w:rPr>
      </w:pPr>
      <w:r w:rsidRPr="002A146E">
        <w:rPr>
          <w:rFonts w:cs="Traditional Arabic" w:hint="cs"/>
          <w:sz w:val="32"/>
          <w:szCs w:val="32"/>
          <w:rtl/>
        </w:rPr>
        <w:t>*</w:t>
      </w:r>
      <w:r w:rsidRPr="002A146E">
        <w:rPr>
          <w:rFonts w:cs="Traditional Arabic" w:hint="cs"/>
          <w:sz w:val="32"/>
          <w:szCs w:val="32"/>
          <w:rtl/>
        </w:rPr>
        <w:tab/>
        <w:t>*</w:t>
      </w:r>
      <w:r w:rsidRPr="002A146E">
        <w:rPr>
          <w:rFonts w:cs="Traditional Arabic" w:hint="cs"/>
          <w:sz w:val="32"/>
          <w:szCs w:val="32"/>
          <w:rtl/>
        </w:rPr>
        <w:tab/>
        <w:t>*</w:t>
      </w:r>
    </w:p>
    <w:p w:rsidR="002A146E" w:rsidRPr="00921353" w:rsidRDefault="00755001" w:rsidP="00FE4134">
      <w:pPr>
        <w:jc w:val="both"/>
        <w:rPr>
          <w:rFonts w:cs="DecoType Naskh Variants"/>
          <w:b/>
          <w:bCs/>
          <w:sz w:val="32"/>
          <w:szCs w:val="32"/>
          <w:rtl/>
        </w:rPr>
      </w:pPr>
      <w:r>
        <w:rPr>
          <w:rFonts w:cs="DecoType Naskh Variants" w:hint="cs"/>
          <w:b/>
          <w:bCs/>
          <w:sz w:val="32"/>
          <w:szCs w:val="32"/>
          <w:rtl/>
        </w:rPr>
        <w:t xml:space="preserve">المشكلة الأولى : </w:t>
      </w:r>
      <w:r w:rsidR="00FE4134" w:rsidRPr="00921353">
        <w:rPr>
          <w:rFonts w:cs="DecoType Naskh Variants" w:hint="cs"/>
          <w:b/>
          <w:bCs/>
          <w:sz w:val="32"/>
          <w:szCs w:val="32"/>
          <w:rtl/>
        </w:rPr>
        <w:t>حب الدنيا</w:t>
      </w:r>
      <w:r>
        <w:rPr>
          <w:rFonts w:cs="DecoType Naskh Variants" w:hint="cs"/>
          <w:b/>
          <w:bCs/>
          <w:sz w:val="32"/>
          <w:szCs w:val="32"/>
          <w:rtl/>
        </w:rPr>
        <w:t>.</w:t>
      </w:r>
    </w:p>
    <w:p w:rsidR="00FE4134" w:rsidRDefault="00FE4134" w:rsidP="00FE4134">
      <w:pPr>
        <w:jc w:val="both"/>
        <w:rPr>
          <w:rFonts w:cs="Traditional Arabic"/>
          <w:sz w:val="32"/>
          <w:szCs w:val="32"/>
          <w:rtl/>
        </w:rPr>
      </w:pPr>
      <w:r>
        <w:rPr>
          <w:rFonts w:cs="Traditional Arabic" w:hint="cs"/>
          <w:sz w:val="32"/>
          <w:szCs w:val="32"/>
          <w:rtl/>
        </w:rPr>
        <w:t>هي الآفة، ولم يسلم منها إلا القليل؛ لأن حب البقاء مركوز في النفس، وبه يتوقى الإنسان ما يكره، والموت مما يكره، لكن حب الدنيا يزيد على حب البقاء؛ إنه حب التمتع بلذاتها، والخوف من ذهابها. فهو سبب الجبن والخوف، والهم والحزن، الذي كان يستعيذ منها النبي صلى الله عليه وسلم، وعلاجه طويل، وقد يحظى المرء بتوفيق الله</w:t>
      </w:r>
      <w:r w:rsidR="00755001">
        <w:rPr>
          <w:rFonts w:cs="Traditional Arabic" w:hint="cs"/>
          <w:sz w:val="32"/>
          <w:szCs w:val="32"/>
          <w:rtl/>
        </w:rPr>
        <w:t>،</w:t>
      </w:r>
      <w:r>
        <w:rPr>
          <w:rFonts w:cs="Traditional Arabic" w:hint="cs"/>
          <w:sz w:val="32"/>
          <w:szCs w:val="32"/>
          <w:rtl/>
        </w:rPr>
        <w:t xml:space="preserve"> فيبرأ في ساعة، وهذا حظ عظيم. أما العلاج فطويل مع صبر لازم:</w:t>
      </w:r>
    </w:p>
    <w:p w:rsidR="002A146E" w:rsidRDefault="00FE4134" w:rsidP="00FE4134">
      <w:pPr>
        <w:pStyle w:val="a3"/>
        <w:numPr>
          <w:ilvl w:val="0"/>
          <w:numId w:val="1"/>
        </w:numPr>
        <w:jc w:val="both"/>
        <w:rPr>
          <w:rFonts w:cs="Traditional Arabic"/>
          <w:sz w:val="32"/>
          <w:szCs w:val="32"/>
        </w:rPr>
      </w:pPr>
      <w:r>
        <w:rPr>
          <w:rFonts w:cs="Traditional Arabic" w:hint="cs"/>
          <w:sz w:val="32"/>
          <w:szCs w:val="32"/>
          <w:rtl/>
        </w:rPr>
        <w:t>{وما يلقاها إلا الذين صبروا وما يلقاها إلا ذو حظ عظيم}.</w:t>
      </w:r>
    </w:p>
    <w:p w:rsidR="00FE4134" w:rsidRDefault="00FE4134" w:rsidP="00FE4134">
      <w:pPr>
        <w:jc w:val="both"/>
        <w:rPr>
          <w:rFonts w:cs="Traditional Arabic"/>
          <w:sz w:val="32"/>
          <w:szCs w:val="32"/>
          <w:rtl/>
        </w:rPr>
      </w:pPr>
      <w:r>
        <w:rPr>
          <w:rFonts w:cs="Traditional Arabic" w:hint="cs"/>
          <w:sz w:val="32"/>
          <w:szCs w:val="32"/>
          <w:rtl/>
        </w:rPr>
        <w:t>وتفاصيل هذا العلاج:</w:t>
      </w:r>
    </w:p>
    <w:p w:rsidR="00921353" w:rsidRDefault="00FE4134" w:rsidP="00921353">
      <w:pPr>
        <w:pStyle w:val="a3"/>
        <w:numPr>
          <w:ilvl w:val="0"/>
          <w:numId w:val="1"/>
        </w:numPr>
        <w:jc w:val="both"/>
        <w:rPr>
          <w:rFonts w:cs="Traditional Arabic"/>
          <w:sz w:val="32"/>
          <w:szCs w:val="32"/>
        </w:rPr>
      </w:pPr>
      <w:r>
        <w:rPr>
          <w:rFonts w:cs="Traditional Arabic" w:hint="cs"/>
          <w:sz w:val="32"/>
          <w:szCs w:val="32"/>
          <w:rtl/>
        </w:rPr>
        <w:t>أ</w:t>
      </w:r>
      <w:r w:rsidR="00AE1977">
        <w:rPr>
          <w:rFonts w:cs="Traditional Arabic" w:hint="cs"/>
          <w:sz w:val="32"/>
          <w:szCs w:val="32"/>
          <w:rtl/>
        </w:rPr>
        <w:t>ن يديم النظر فيما سبق من المقابل</w:t>
      </w:r>
      <w:r>
        <w:rPr>
          <w:rFonts w:cs="Traditional Arabic" w:hint="cs"/>
          <w:sz w:val="32"/>
          <w:szCs w:val="32"/>
          <w:rtl/>
        </w:rPr>
        <w:t>ة بين الدنيا والآخرة؛ ليدرك فضل الآخرة، ولن يدركه بمرة</w:t>
      </w:r>
      <w:r w:rsidR="00921353">
        <w:rPr>
          <w:rFonts w:cs="Traditional Arabic" w:hint="cs"/>
          <w:sz w:val="32"/>
          <w:szCs w:val="32"/>
          <w:rtl/>
        </w:rPr>
        <w:t>،</w:t>
      </w:r>
      <w:r>
        <w:rPr>
          <w:rFonts w:cs="Traditional Arabic" w:hint="cs"/>
          <w:sz w:val="32"/>
          <w:szCs w:val="32"/>
          <w:rtl/>
        </w:rPr>
        <w:t xml:space="preserve"> ولا مرتين</w:t>
      </w:r>
      <w:r w:rsidR="00921353">
        <w:rPr>
          <w:rFonts w:cs="Traditional Arabic" w:hint="cs"/>
          <w:sz w:val="32"/>
          <w:szCs w:val="32"/>
          <w:rtl/>
        </w:rPr>
        <w:t xml:space="preserve">، ولا ثلاثة، بل بالدوام والمعاودة، والتكرار والمراجعة. </w:t>
      </w:r>
    </w:p>
    <w:p w:rsidR="00921353" w:rsidRDefault="00921353" w:rsidP="00921353">
      <w:pPr>
        <w:pStyle w:val="a3"/>
        <w:numPr>
          <w:ilvl w:val="0"/>
          <w:numId w:val="1"/>
        </w:numPr>
        <w:jc w:val="both"/>
        <w:rPr>
          <w:rFonts w:cs="Traditional Arabic"/>
          <w:sz w:val="32"/>
          <w:szCs w:val="32"/>
        </w:rPr>
      </w:pPr>
      <w:r>
        <w:rPr>
          <w:rFonts w:cs="Traditional Arabic" w:hint="cs"/>
          <w:sz w:val="32"/>
          <w:szCs w:val="32"/>
          <w:rtl/>
        </w:rPr>
        <w:t>مع الإلحاح بالدعاء: أن يفتح بصيرته، ويحبب إليه لقاءه، ويحبب إليه الزهد في الدنيا.</w:t>
      </w:r>
    </w:p>
    <w:p w:rsidR="00921353" w:rsidRDefault="00921353" w:rsidP="00921353">
      <w:pPr>
        <w:pStyle w:val="a3"/>
        <w:numPr>
          <w:ilvl w:val="0"/>
          <w:numId w:val="1"/>
        </w:numPr>
        <w:jc w:val="both"/>
        <w:rPr>
          <w:rFonts w:cs="Traditional Arabic"/>
          <w:sz w:val="32"/>
          <w:szCs w:val="32"/>
        </w:rPr>
      </w:pPr>
      <w:r>
        <w:rPr>
          <w:rFonts w:cs="Traditional Arabic" w:hint="cs"/>
          <w:sz w:val="32"/>
          <w:szCs w:val="32"/>
          <w:rtl/>
        </w:rPr>
        <w:t>مع اعتياد العمل الصالح.</w:t>
      </w:r>
    </w:p>
    <w:p w:rsidR="00921353" w:rsidRDefault="00921353" w:rsidP="00921353">
      <w:pPr>
        <w:pStyle w:val="a3"/>
        <w:numPr>
          <w:ilvl w:val="0"/>
          <w:numId w:val="1"/>
        </w:numPr>
        <w:jc w:val="both"/>
        <w:rPr>
          <w:rFonts w:cs="Traditional Arabic"/>
          <w:sz w:val="32"/>
          <w:szCs w:val="32"/>
        </w:rPr>
      </w:pPr>
      <w:r>
        <w:rPr>
          <w:rFonts w:cs="Traditional Arabic" w:hint="cs"/>
          <w:sz w:val="32"/>
          <w:szCs w:val="32"/>
          <w:rtl/>
        </w:rPr>
        <w:t>ومن النظر تفحص حال الزاهدين، ودراسته، وفهمه، وحفظه، فإنها موعظة حية.</w:t>
      </w:r>
    </w:p>
    <w:p w:rsidR="00921353" w:rsidRDefault="00921353" w:rsidP="00921353">
      <w:pPr>
        <w:jc w:val="both"/>
        <w:rPr>
          <w:rFonts w:cs="Traditional Arabic"/>
          <w:sz w:val="32"/>
          <w:szCs w:val="32"/>
          <w:rtl/>
        </w:rPr>
      </w:pPr>
      <w:r>
        <w:rPr>
          <w:rFonts w:cs="Traditional Arabic" w:hint="cs"/>
          <w:sz w:val="32"/>
          <w:szCs w:val="32"/>
          <w:rtl/>
        </w:rPr>
        <w:t>فمن جمع هذه الوسائل، فليس ببعيد عن هذا الحظ العظيم.</w:t>
      </w:r>
    </w:p>
    <w:p w:rsidR="00921353" w:rsidRPr="00921353" w:rsidRDefault="00755001" w:rsidP="00921353">
      <w:pPr>
        <w:jc w:val="both"/>
        <w:rPr>
          <w:rFonts w:cs="DecoType Naskh Variants"/>
          <w:b/>
          <w:bCs/>
          <w:sz w:val="32"/>
          <w:szCs w:val="32"/>
          <w:rtl/>
        </w:rPr>
      </w:pPr>
      <w:r>
        <w:rPr>
          <w:rFonts w:cs="DecoType Naskh Variants" w:hint="cs"/>
          <w:b/>
          <w:bCs/>
          <w:sz w:val="32"/>
          <w:szCs w:val="32"/>
          <w:rtl/>
        </w:rPr>
        <w:t xml:space="preserve">المشكلة الثانية: </w:t>
      </w:r>
      <w:r w:rsidR="00921353" w:rsidRPr="00921353">
        <w:rPr>
          <w:rFonts w:cs="DecoType Naskh Variants" w:hint="cs"/>
          <w:b/>
          <w:bCs/>
          <w:sz w:val="32"/>
          <w:szCs w:val="32"/>
          <w:rtl/>
        </w:rPr>
        <w:t>الرهبانية</w:t>
      </w:r>
      <w:r>
        <w:rPr>
          <w:rFonts w:cs="DecoType Naskh Variants" w:hint="cs"/>
          <w:b/>
          <w:bCs/>
          <w:sz w:val="32"/>
          <w:szCs w:val="32"/>
          <w:rtl/>
        </w:rPr>
        <w:t>.</w:t>
      </w:r>
    </w:p>
    <w:p w:rsidR="00921353" w:rsidRDefault="00921353" w:rsidP="00921353">
      <w:pPr>
        <w:jc w:val="both"/>
        <w:rPr>
          <w:rFonts w:cs="Traditional Arabic"/>
          <w:sz w:val="32"/>
          <w:szCs w:val="32"/>
          <w:rtl/>
        </w:rPr>
      </w:pPr>
      <w:r>
        <w:rPr>
          <w:rFonts w:cs="Traditional Arabic" w:hint="cs"/>
          <w:sz w:val="32"/>
          <w:szCs w:val="32"/>
          <w:rtl/>
        </w:rPr>
        <w:t>وهي الإعراض التام عن الدنيا بالكلية، بتعريف الزهد أنه: ترك الدنيا والإعراض عنها جملة وتفصيلا. كحال الزاهدين الذين آووا في الكهوف والغيران، وبنوا الصوامع، فاعتزلوا، وتبتلوا.</w:t>
      </w:r>
    </w:p>
    <w:p w:rsidR="00921353" w:rsidRDefault="00921353" w:rsidP="00921353">
      <w:pPr>
        <w:jc w:val="both"/>
        <w:rPr>
          <w:rFonts w:cs="Traditional Arabic"/>
          <w:sz w:val="32"/>
          <w:szCs w:val="32"/>
          <w:rtl/>
        </w:rPr>
      </w:pPr>
      <w:r>
        <w:rPr>
          <w:rFonts w:cs="Traditional Arabic" w:hint="cs"/>
          <w:sz w:val="32"/>
          <w:szCs w:val="32"/>
          <w:rtl/>
        </w:rPr>
        <w:t xml:space="preserve">فهؤلاء أخطئوا في معنى الزهد، فالزهد: أن تكون الدنيا في يدك، لا في قلبك، ولو ملكت مال قارون. </w:t>
      </w:r>
    </w:p>
    <w:p w:rsidR="00921353" w:rsidRDefault="00921353" w:rsidP="00921353">
      <w:pPr>
        <w:jc w:val="both"/>
        <w:rPr>
          <w:rFonts w:cs="Traditional Arabic"/>
          <w:sz w:val="32"/>
          <w:szCs w:val="32"/>
          <w:rtl/>
        </w:rPr>
      </w:pPr>
      <w:r>
        <w:rPr>
          <w:rFonts w:cs="Traditional Arabic" w:hint="cs"/>
          <w:sz w:val="32"/>
          <w:szCs w:val="32"/>
          <w:rtl/>
        </w:rPr>
        <w:t>وكيف يزهد وقد جمع مال قارون ؟.</w:t>
      </w:r>
    </w:p>
    <w:p w:rsidR="0076695B" w:rsidRDefault="00755001" w:rsidP="00755001">
      <w:pPr>
        <w:jc w:val="both"/>
        <w:rPr>
          <w:rFonts w:cs="Traditional Arabic"/>
          <w:sz w:val="32"/>
          <w:szCs w:val="32"/>
          <w:rtl/>
        </w:rPr>
      </w:pPr>
      <w:r>
        <w:rPr>
          <w:rFonts w:cs="Traditional Arabic" w:hint="cs"/>
          <w:sz w:val="32"/>
          <w:szCs w:val="32"/>
          <w:rtl/>
        </w:rPr>
        <w:t>بأن لا</w:t>
      </w:r>
      <w:r w:rsidR="0076695B">
        <w:rPr>
          <w:rFonts w:cs="Traditional Arabic" w:hint="cs"/>
          <w:sz w:val="32"/>
          <w:szCs w:val="32"/>
          <w:rtl/>
        </w:rPr>
        <w:t xml:space="preserve"> يجمعه بالحرص والشره، بل فضل</w:t>
      </w:r>
      <w:r>
        <w:rPr>
          <w:rFonts w:cs="Traditional Arabic" w:hint="cs"/>
          <w:sz w:val="32"/>
          <w:szCs w:val="32"/>
          <w:rtl/>
        </w:rPr>
        <w:t>ٌ</w:t>
      </w:r>
      <w:r w:rsidR="0076695B">
        <w:rPr>
          <w:rFonts w:cs="Traditional Arabic" w:hint="cs"/>
          <w:sz w:val="32"/>
          <w:szCs w:val="32"/>
          <w:rtl/>
        </w:rPr>
        <w:t xml:space="preserve"> منّ به عليه من غير سعي حثيث، فتح عليه أبواب الرزق </w:t>
      </w:r>
      <w:r>
        <w:rPr>
          <w:rFonts w:cs="Traditional Arabic" w:hint="cs"/>
          <w:sz w:val="32"/>
          <w:szCs w:val="32"/>
          <w:rtl/>
        </w:rPr>
        <w:t xml:space="preserve">كما فتح على </w:t>
      </w:r>
      <w:r w:rsidR="0076695B">
        <w:rPr>
          <w:rFonts w:cs="Traditional Arabic" w:hint="cs"/>
          <w:sz w:val="32"/>
          <w:szCs w:val="32"/>
          <w:rtl/>
        </w:rPr>
        <w:t>عبد الرحمن بن عوف</w:t>
      </w:r>
      <w:r>
        <w:rPr>
          <w:rFonts w:cs="Traditional Arabic" w:hint="cs"/>
          <w:sz w:val="32"/>
          <w:szCs w:val="32"/>
          <w:rtl/>
        </w:rPr>
        <w:t xml:space="preserve"> رضي الله عنه</w:t>
      </w:r>
      <w:r w:rsidR="0076695B">
        <w:rPr>
          <w:rFonts w:cs="Traditional Arabic" w:hint="cs"/>
          <w:sz w:val="32"/>
          <w:szCs w:val="32"/>
          <w:rtl/>
        </w:rPr>
        <w:t xml:space="preserve">، ثم مع ملكه </w:t>
      </w:r>
      <w:r>
        <w:rPr>
          <w:rFonts w:cs="Traditional Arabic" w:hint="cs"/>
          <w:sz w:val="32"/>
          <w:szCs w:val="32"/>
          <w:rtl/>
        </w:rPr>
        <w:t xml:space="preserve">هو </w:t>
      </w:r>
      <w:r w:rsidR="0076695B">
        <w:rPr>
          <w:rFonts w:cs="Traditional Arabic" w:hint="cs"/>
          <w:sz w:val="32"/>
          <w:szCs w:val="32"/>
          <w:rtl/>
        </w:rPr>
        <w:t xml:space="preserve">متقلل من متاع الدنيا، غير مستغرق </w:t>
      </w:r>
      <w:r>
        <w:rPr>
          <w:rFonts w:cs="Traditional Arabic" w:hint="cs"/>
          <w:sz w:val="32"/>
          <w:szCs w:val="32"/>
          <w:rtl/>
        </w:rPr>
        <w:t>فيها، ولا يتميز ب</w:t>
      </w:r>
      <w:r w:rsidR="0076695B">
        <w:rPr>
          <w:rFonts w:cs="Traditional Arabic" w:hint="cs"/>
          <w:sz w:val="32"/>
          <w:szCs w:val="32"/>
          <w:rtl/>
        </w:rPr>
        <w:t>كثير ولا كبير عن عام</w:t>
      </w:r>
      <w:r>
        <w:rPr>
          <w:rFonts w:cs="Traditional Arabic" w:hint="cs"/>
          <w:sz w:val="32"/>
          <w:szCs w:val="32"/>
          <w:rtl/>
        </w:rPr>
        <w:t>ة</w:t>
      </w:r>
      <w:r w:rsidR="0076695B">
        <w:rPr>
          <w:rFonts w:cs="Traditional Arabic" w:hint="cs"/>
          <w:sz w:val="32"/>
          <w:szCs w:val="32"/>
          <w:rtl/>
        </w:rPr>
        <w:t xml:space="preserve"> الناس، ولا يشابه أهل الترف، والبذخ، والرفاهية. قد اكتفى من متاع الدنيا بما لا</w:t>
      </w:r>
      <w:r w:rsidR="00D613A4">
        <w:rPr>
          <w:rFonts w:cs="Traditional Arabic" w:hint="cs"/>
          <w:sz w:val="32"/>
          <w:szCs w:val="32"/>
          <w:rtl/>
        </w:rPr>
        <w:t xml:space="preserve"> </w:t>
      </w:r>
      <w:r w:rsidR="0076695B">
        <w:rPr>
          <w:rFonts w:cs="Traditional Arabic" w:hint="cs"/>
          <w:sz w:val="32"/>
          <w:szCs w:val="32"/>
          <w:rtl/>
        </w:rPr>
        <w:t>يعرضه للذم، في مظهره وملبسه، ومسكنه، ومركبه، وأولاده.</w:t>
      </w:r>
    </w:p>
    <w:p w:rsidR="00D613A4" w:rsidRPr="00D613A4" w:rsidRDefault="00D613A4" w:rsidP="00D613A4">
      <w:pPr>
        <w:pStyle w:val="a3"/>
        <w:numPr>
          <w:ilvl w:val="0"/>
          <w:numId w:val="1"/>
        </w:numPr>
        <w:jc w:val="both"/>
        <w:rPr>
          <w:rFonts w:cs="Traditional Arabic"/>
          <w:sz w:val="32"/>
          <w:szCs w:val="32"/>
          <w:rtl/>
        </w:rPr>
      </w:pPr>
      <w:r>
        <w:rPr>
          <w:rFonts w:cs="Traditional Arabic" w:hint="cs"/>
          <w:sz w:val="32"/>
          <w:szCs w:val="32"/>
          <w:rtl/>
        </w:rPr>
        <w:t xml:space="preserve">عن إبراهيم بن عبد الرحمن قال: "أتي عبد الرحمن بن عوف بطعام، وكان صائما، فقال: قتل مصعب بن عمير، وهو خير مني، فكفن في بردة: إن غطي رأسه بدت رجلاه، وإن غطي رجلاه بدا رأسه. وقتل حمزة، وهو خير مني </w:t>
      </w:r>
      <w:r>
        <w:rPr>
          <w:rFonts w:cs="Traditional Arabic"/>
          <w:sz w:val="32"/>
          <w:szCs w:val="32"/>
          <w:rtl/>
        </w:rPr>
        <w:t>–</w:t>
      </w:r>
      <w:r>
        <w:rPr>
          <w:rFonts w:cs="Traditional Arabic" w:hint="cs"/>
          <w:sz w:val="32"/>
          <w:szCs w:val="32"/>
          <w:rtl/>
        </w:rPr>
        <w:t xml:space="preserve"> أو رجل آخر، شك إبراهيم </w:t>
      </w:r>
      <w:r>
        <w:rPr>
          <w:rFonts w:cs="Traditional Arabic"/>
          <w:sz w:val="32"/>
          <w:szCs w:val="32"/>
          <w:rtl/>
        </w:rPr>
        <w:t>–</w:t>
      </w:r>
      <w:r>
        <w:rPr>
          <w:rFonts w:cs="Traditional Arabic" w:hint="cs"/>
          <w:sz w:val="32"/>
          <w:szCs w:val="32"/>
          <w:rtl/>
        </w:rPr>
        <w:t xml:space="preserve"> فلم يوجد ما يكفن به، إلا بردة، ثم بسط لنا من الدنيا ما بسط </w:t>
      </w:r>
      <w:r>
        <w:rPr>
          <w:rFonts w:cs="Traditional Arabic"/>
          <w:sz w:val="32"/>
          <w:szCs w:val="32"/>
          <w:rtl/>
        </w:rPr>
        <w:t>–</w:t>
      </w:r>
      <w:r>
        <w:rPr>
          <w:rFonts w:cs="Traditional Arabic" w:hint="cs"/>
          <w:sz w:val="32"/>
          <w:szCs w:val="32"/>
          <w:rtl/>
        </w:rPr>
        <w:t xml:space="preserve"> أو قال: أعطينا من الدنيا ما أعطينا </w:t>
      </w:r>
      <w:r>
        <w:rPr>
          <w:rFonts w:cs="Traditional Arabic"/>
          <w:sz w:val="32"/>
          <w:szCs w:val="32"/>
          <w:rtl/>
        </w:rPr>
        <w:t>–</w:t>
      </w:r>
      <w:r>
        <w:rPr>
          <w:rFonts w:cs="Traditional Arabic" w:hint="cs"/>
          <w:sz w:val="32"/>
          <w:szCs w:val="32"/>
          <w:rtl/>
        </w:rPr>
        <w:t xml:space="preserve"> وقد خشيت أن يكون قد عجلت لنا طيباتنا في حياتنا الدنيا، ثم جعل يبكي، حتى ترك الطعام" [البخاري/ الجنائز/باب الكفن بلا عمامة]</w:t>
      </w:r>
    </w:p>
    <w:p w:rsidR="0076695B" w:rsidRDefault="0076695B" w:rsidP="00921353">
      <w:pPr>
        <w:jc w:val="both"/>
        <w:rPr>
          <w:rFonts w:cs="Traditional Arabic"/>
          <w:sz w:val="32"/>
          <w:szCs w:val="32"/>
          <w:rtl/>
        </w:rPr>
      </w:pPr>
      <w:r>
        <w:rPr>
          <w:rFonts w:cs="Traditional Arabic" w:hint="cs"/>
          <w:sz w:val="32"/>
          <w:szCs w:val="32"/>
          <w:rtl/>
        </w:rPr>
        <w:t>الرهبانية في هذه الأمة</w:t>
      </w:r>
      <w:r w:rsidR="00D613A4">
        <w:rPr>
          <w:rFonts w:cs="Traditional Arabic" w:hint="cs"/>
          <w:sz w:val="32"/>
          <w:szCs w:val="32"/>
          <w:rtl/>
        </w:rPr>
        <w:t xml:space="preserve"> قليل</w:t>
      </w:r>
      <w:r>
        <w:rPr>
          <w:rFonts w:cs="Traditional Arabic" w:hint="cs"/>
          <w:sz w:val="32"/>
          <w:szCs w:val="32"/>
          <w:rtl/>
        </w:rPr>
        <w:t>؛ لمشقتها، ولأن تعاليم</w:t>
      </w:r>
      <w:r w:rsidR="00D613A4">
        <w:rPr>
          <w:rFonts w:cs="Traditional Arabic" w:hint="cs"/>
          <w:sz w:val="32"/>
          <w:szCs w:val="32"/>
          <w:rtl/>
        </w:rPr>
        <w:t xml:space="preserve"> النبي صلى الله عليه وسلم ضدها، و</w:t>
      </w:r>
      <w:r>
        <w:rPr>
          <w:rFonts w:cs="Traditional Arabic" w:hint="cs"/>
          <w:sz w:val="32"/>
          <w:szCs w:val="32"/>
          <w:rtl/>
        </w:rPr>
        <w:t>وجوده</w:t>
      </w:r>
      <w:r w:rsidR="00D613A4">
        <w:rPr>
          <w:rFonts w:cs="Traditional Arabic" w:hint="cs"/>
          <w:sz w:val="32"/>
          <w:szCs w:val="32"/>
          <w:rtl/>
        </w:rPr>
        <w:t>ا</w:t>
      </w:r>
      <w:r>
        <w:rPr>
          <w:rFonts w:cs="Traditional Arabic" w:hint="cs"/>
          <w:sz w:val="32"/>
          <w:szCs w:val="32"/>
          <w:rtl/>
        </w:rPr>
        <w:t xml:space="preserve"> يضر.</w:t>
      </w:r>
    </w:p>
    <w:p w:rsidR="0076695B" w:rsidRPr="0076695B" w:rsidRDefault="00D613A4" w:rsidP="00921353">
      <w:pPr>
        <w:jc w:val="both"/>
        <w:rPr>
          <w:rFonts w:cs="DecoType Naskh Variants"/>
          <w:sz w:val="32"/>
          <w:szCs w:val="32"/>
          <w:rtl/>
        </w:rPr>
      </w:pPr>
      <w:r>
        <w:rPr>
          <w:rFonts w:cs="DecoType Naskh Variants" w:hint="cs"/>
          <w:sz w:val="32"/>
          <w:szCs w:val="32"/>
          <w:rtl/>
        </w:rPr>
        <w:t>العدل  بين حب الدنيا والرهبانية</w:t>
      </w:r>
    </w:p>
    <w:p w:rsidR="0076695B" w:rsidRDefault="0076695B" w:rsidP="00921353">
      <w:pPr>
        <w:jc w:val="both"/>
        <w:rPr>
          <w:rFonts w:cs="Traditional Arabic"/>
          <w:sz w:val="32"/>
          <w:szCs w:val="32"/>
          <w:rtl/>
        </w:rPr>
      </w:pPr>
      <w:r>
        <w:rPr>
          <w:rFonts w:cs="Traditional Arabic" w:hint="cs"/>
          <w:sz w:val="32"/>
          <w:szCs w:val="32"/>
          <w:rtl/>
        </w:rPr>
        <w:t>لم يكن النبي صلى الله عليه وسلم ولا أصحابه رضوان الله عليهم يحبون الدنيا، ولم يكونوا رهبانيين، بين ذلك كانوا؛ يأخذون من الدنيا إذا أقبلت، ونفوسهم تتوق إليها، من: لباس وكساء، ومسكن وبيت، ومال ومتاع، لا يخرجون عن حد المباح، ويكفون إن كان ثمة شبهة، دع عنك المحرم.</w:t>
      </w:r>
    </w:p>
    <w:p w:rsidR="0076695B" w:rsidRDefault="0076695B" w:rsidP="0076695B">
      <w:pPr>
        <w:jc w:val="both"/>
        <w:rPr>
          <w:rFonts w:cs="Traditional Arabic"/>
          <w:sz w:val="32"/>
          <w:szCs w:val="32"/>
          <w:rtl/>
        </w:rPr>
      </w:pPr>
      <w:r>
        <w:rPr>
          <w:rFonts w:cs="Traditional Arabic" w:hint="cs"/>
          <w:sz w:val="32"/>
          <w:szCs w:val="32"/>
          <w:rtl/>
        </w:rPr>
        <w:t>ولا يأبهون لها إن هي أدبرت، ولا يسعون خلفها حثيثا، إلا بمقدار ما يحتاجون لحياتهم، وآخرتهم.</w:t>
      </w:r>
    </w:p>
    <w:p w:rsidR="0076695B" w:rsidRDefault="0076695B" w:rsidP="0076695B">
      <w:pPr>
        <w:jc w:val="both"/>
        <w:rPr>
          <w:rFonts w:cs="Traditional Arabic"/>
          <w:sz w:val="32"/>
          <w:szCs w:val="32"/>
          <w:rtl/>
        </w:rPr>
      </w:pPr>
      <w:r>
        <w:rPr>
          <w:rFonts w:cs="Traditional Arabic" w:hint="cs"/>
          <w:sz w:val="32"/>
          <w:szCs w:val="32"/>
          <w:rtl/>
        </w:rPr>
        <w:t xml:space="preserve">فهم بين عملين: أخذ، وترك. </w:t>
      </w:r>
    </w:p>
    <w:p w:rsidR="0076695B" w:rsidRDefault="0076695B" w:rsidP="0076695B">
      <w:pPr>
        <w:jc w:val="both"/>
        <w:rPr>
          <w:rFonts w:cs="Traditional Arabic"/>
          <w:sz w:val="32"/>
          <w:szCs w:val="32"/>
          <w:rtl/>
        </w:rPr>
      </w:pPr>
      <w:r>
        <w:rPr>
          <w:rFonts w:cs="Traditional Arabic" w:hint="cs"/>
          <w:sz w:val="32"/>
          <w:szCs w:val="32"/>
          <w:rtl/>
        </w:rPr>
        <w:t>كالسيل إذا جرى، أخذ الناس منه ما يحتاجون لزرعهم، ورعيهم، وشربهم، فجعلوا لذلك شعبا وسدودا. فما زاد فتحوا ل</w:t>
      </w:r>
      <w:r w:rsidR="00AE1977">
        <w:rPr>
          <w:rFonts w:cs="Traditional Arabic" w:hint="cs"/>
          <w:sz w:val="32"/>
          <w:szCs w:val="32"/>
          <w:rtl/>
        </w:rPr>
        <w:t>ه الأبواب ليمر، وتركوا له المجرى</w:t>
      </w:r>
      <w:r>
        <w:rPr>
          <w:rFonts w:cs="Traditional Arabic" w:hint="cs"/>
          <w:sz w:val="32"/>
          <w:szCs w:val="32"/>
          <w:rtl/>
        </w:rPr>
        <w:t xml:space="preserve"> ليجري، خوفا من اجتماعه فيدمر.</w:t>
      </w:r>
    </w:p>
    <w:p w:rsidR="0076695B" w:rsidRDefault="0076695B" w:rsidP="0076695B">
      <w:pPr>
        <w:jc w:val="both"/>
        <w:rPr>
          <w:rFonts w:cs="Traditional Arabic"/>
          <w:sz w:val="32"/>
          <w:szCs w:val="32"/>
          <w:rtl/>
        </w:rPr>
      </w:pPr>
      <w:r>
        <w:rPr>
          <w:rFonts w:cs="Traditional Arabic" w:hint="cs"/>
          <w:sz w:val="32"/>
          <w:szCs w:val="32"/>
          <w:rtl/>
        </w:rPr>
        <w:t>وإذا لم يجر لقلة الأمطار، سعوا في تحصيله بالوسائل المتاحة، بالقدر الذي يحتاجون، من الأنهار والآبار، وما قد جمعوا قبل، فإذا حصلوا حاجتهم</w:t>
      </w:r>
      <w:r w:rsidR="00FF4E5A">
        <w:rPr>
          <w:rFonts w:cs="Traditional Arabic" w:hint="cs"/>
          <w:sz w:val="32"/>
          <w:szCs w:val="32"/>
          <w:rtl/>
        </w:rPr>
        <w:t xml:space="preserve"> كفّوا، وأعرضوا عن الباقي، لما فيه من كلفة ومشقة بلا فائدة.</w:t>
      </w:r>
    </w:p>
    <w:p w:rsidR="00FF4E5A" w:rsidRDefault="00FF4E5A" w:rsidP="0076695B">
      <w:pPr>
        <w:jc w:val="both"/>
        <w:rPr>
          <w:rFonts w:cs="Traditional Arabic"/>
          <w:sz w:val="32"/>
          <w:szCs w:val="32"/>
          <w:rtl/>
        </w:rPr>
      </w:pPr>
      <w:r>
        <w:rPr>
          <w:rFonts w:cs="Traditional Arabic" w:hint="cs"/>
          <w:sz w:val="32"/>
          <w:szCs w:val="32"/>
          <w:rtl/>
        </w:rPr>
        <w:t>هكذا هي حالهم مع الدنيا. الدنيا سيل يدمر كل شيء، إذا لم يؤخذ منه بقدر، ويترك الباقي ليمر.</w:t>
      </w:r>
    </w:p>
    <w:p w:rsidR="00FF4E5A" w:rsidRPr="00FF4E5A" w:rsidRDefault="00FF4E5A" w:rsidP="00FF4E5A">
      <w:pPr>
        <w:jc w:val="both"/>
        <w:rPr>
          <w:rFonts w:cs="DecoType Naskh Variants"/>
          <w:b/>
          <w:bCs/>
          <w:sz w:val="32"/>
          <w:szCs w:val="32"/>
          <w:rtl/>
        </w:rPr>
      </w:pPr>
      <w:r w:rsidRPr="00FF4E5A">
        <w:rPr>
          <w:rFonts w:cs="DecoType Naskh Variants" w:hint="cs"/>
          <w:b/>
          <w:bCs/>
          <w:sz w:val="32"/>
          <w:szCs w:val="32"/>
          <w:rtl/>
        </w:rPr>
        <w:t>أين الميزان ؟.</w:t>
      </w:r>
    </w:p>
    <w:p w:rsidR="00FF4E5A" w:rsidRDefault="00FF4E5A" w:rsidP="00FF4E5A">
      <w:pPr>
        <w:jc w:val="both"/>
        <w:rPr>
          <w:rFonts w:cs="Traditional Arabic"/>
          <w:sz w:val="32"/>
          <w:szCs w:val="32"/>
          <w:rtl/>
        </w:rPr>
      </w:pPr>
      <w:r>
        <w:rPr>
          <w:rFonts w:cs="Traditional Arabic" w:hint="cs"/>
          <w:sz w:val="32"/>
          <w:szCs w:val="32"/>
          <w:rtl/>
        </w:rPr>
        <w:t>قال قائل: وضعت ميزانا لا حد ل</w:t>
      </w:r>
      <w:r w:rsidR="00D613A4">
        <w:rPr>
          <w:rFonts w:cs="Traditional Arabic" w:hint="cs"/>
          <w:sz w:val="32"/>
          <w:szCs w:val="32"/>
          <w:rtl/>
        </w:rPr>
        <w:t>ه، ولا رقم. فمن الذي يعرف حدّ هذه</w:t>
      </w:r>
      <w:r>
        <w:rPr>
          <w:rFonts w:cs="Traditional Arabic" w:hint="cs"/>
          <w:sz w:val="32"/>
          <w:szCs w:val="32"/>
          <w:rtl/>
        </w:rPr>
        <w:t xml:space="preserve"> الحاجة ؟، فالحوائج تختلف باختلاف المحتاجين، فإنسان حاجته أعظم من إنسان، والعكس، فضع ميزانا معلوما محددا، يعرف به القدر الذي نأخذ به من الدنيا، فلا نكون قد أغرقنا، وإلا فقد أسهمت في عمى الناس.</w:t>
      </w:r>
    </w:p>
    <w:p w:rsidR="00FF4E5A" w:rsidRDefault="00FF4E5A" w:rsidP="00FF4E5A">
      <w:pPr>
        <w:jc w:val="both"/>
        <w:rPr>
          <w:rFonts w:cs="Traditional Arabic"/>
          <w:sz w:val="32"/>
          <w:szCs w:val="32"/>
          <w:rtl/>
        </w:rPr>
      </w:pPr>
      <w:r>
        <w:rPr>
          <w:rFonts w:cs="Traditional Arabic" w:hint="cs"/>
          <w:sz w:val="32"/>
          <w:szCs w:val="32"/>
          <w:rtl/>
        </w:rPr>
        <w:t xml:space="preserve">فالجواب: لا ميزان محدد، ولا رقم معلوم، إنما هي قاعدة عامة: </w:t>
      </w:r>
    </w:p>
    <w:p w:rsidR="00FF4E5A" w:rsidRDefault="00FF4E5A" w:rsidP="00FF4E5A">
      <w:pPr>
        <w:jc w:val="both"/>
        <w:rPr>
          <w:rFonts w:cs="Traditional Arabic"/>
          <w:sz w:val="32"/>
          <w:szCs w:val="32"/>
          <w:rtl/>
        </w:rPr>
      </w:pPr>
      <w:r>
        <w:rPr>
          <w:rFonts w:cs="Traditional Arabic" w:hint="cs"/>
          <w:sz w:val="32"/>
          <w:szCs w:val="32"/>
          <w:rtl/>
        </w:rPr>
        <w:t xml:space="preserve">إذا عطش المرء شرب قدر ما يروي الظمأ، فإن زاد قليلا احتمل، فإن أكثر قد يحتمل، فإن بالغ هلك. </w:t>
      </w:r>
    </w:p>
    <w:p w:rsidR="00FF4E5A" w:rsidRDefault="00FF4E5A" w:rsidP="00FF4E5A">
      <w:pPr>
        <w:jc w:val="both"/>
        <w:rPr>
          <w:rFonts w:cs="Traditional Arabic"/>
          <w:sz w:val="32"/>
          <w:szCs w:val="32"/>
          <w:rtl/>
        </w:rPr>
      </w:pPr>
      <w:r>
        <w:rPr>
          <w:rFonts w:cs="Traditional Arabic" w:hint="cs"/>
          <w:sz w:val="32"/>
          <w:szCs w:val="32"/>
          <w:rtl/>
        </w:rPr>
        <w:t xml:space="preserve">وإذا جاع أكل حتى يشبع، والشبع ليس </w:t>
      </w:r>
      <w:r w:rsidR="00D613A4">
        <w:rPr>
          <w:rFonts w:cs="Traditional Arabic" w:hint="cs"/>
          <w:sz w:val="32"/>
          <w:szCs w:val="32"/>
          <w:rtl/>
        </w:rPr>
        <w:t xml:space="preserve">له </w:t>
      </w:r>
      <w:r>
        <w:rPr>
          <w:rFonts w:cs="Traditional Arabic" w:hint="cs"/>
          <w:sz w:val="32"/>
          <w:szCs w:val="32"/>
          <w:rtl/>
        </w:rPr>
        <w:t>حد</w:t>
      </w:r>
      <w:r w:rsidR="00D613A4">
        <w:rPr>
          <w:rFonts w:cs="Traditional Arabic" w:hint="cs"/>
          <w:sz w:val="32"/>
          <w:szCs w:val="32"/>
          <w:rtl/>
        </w:rPr>
        <w:t>ٌّ</w:t>
      </w:r>
      <w:r>
        <w:rPr>
          <w:rFonts w:cs="Traditional Arabic" w:hint="cs"/>
          <w:sz w:val="32"/>
          <w:szCs w:val="32"/>
          <w:rtl/>
        </w:rPr>
        <w:t xml:space="preserve"> م</w:t>
      </w:r>
      <w:r w:rsidR="00D613A4">
        <w:rPr>
          <w:rFonts w:cs="Traditional Arabic" w:hint="cs"/>
          <w:sz w:val="32"/>
          <w:szCs w:val="32"/>
          <w:rtl/>
        </w:rPr>
        <w:t xml:space="preserve">رقوم، بل مقدر، فإن زاد فجعل من </w:t>
      </w:r>
      <w:r>
        <w:rPr>
          <w:rFonts w:cs="Traditional Arabic" w:hint="cs"/>
          <w:sz w:val="32"/>
          <w:szCs w:val="32"/>
          <w:rtl/>
        </w:rPr>
        <w:t>الزيادة ديدنا، تضرر بالسمنة، فإن بالغ فأكل بعيرا، هلك.</w:t>
      </w:r>
    </w:p>
    <w:p w:rsidR="00326513" w:rsidRDefault="00FF4E5A" w:rsidP="00326513">
      <w:pPr>
        <w:jc w:val="both"/>
        <w:rPr>
          <w:rFonts w:cs="Traditional Arabic"/>
          <w:sz w:val="32"/>
          <w:szCs w:val="32"/>
          <w:rtl/>
        </w:rPr>
      </w:pPr>
      <w:r>
        <w:rPr>
          <w:rFonts w:cs="Traditional Arabic" w:hint="cs"/>
          <w:sz w:val="32"/>
          <w:szCs w:val="32"/>
          <w:rtl/>
        </w:rPr>
        <w:t>فالأخذ من الدنيا يكون على مثل ما يحتاج</w:t>
      </w:r>
      <w:r w:rsidR="00AE1977">
        <w:rPr>
          <w:rFonts w:cs="Traditional Arabic" w:hint="cs"/>
          <w:sz w:val="32"/>
          <w:szCs w:val="32"/>
          <w:rtl/>
        </w:rPr>
        <w:t xml:space="preserve"> البدن من الطعام</w:t>
      </w:r>
      <w:r>
        <w:rPr>
          <w:rFonts w:cs="Traditional Arabic" w:hint="cs"/>
          <w:sz w:val="32"/>
          <w:szCs w:val="32"/>
          <w:rtl/>
        </w:rPr>
        <w:t xml:space="preserve"> والشراب</w:t>
      </w:r>
      <w:r w:rsidR="00326513">
        <w:rPr>
          <w:rFonts w:cs="Traditional Arabic" w:hint="cs"/>
          <w:sz w:val="32"/>
          <w:szCs w:val="32"/>
          <w:rtl/>
        </w:rPr>
        <w:t>:</w:t>
      </w:r>
    </w:p>
    <w:p w:rsidR="00326513" w:rsidRPr="00326513" w:rsidRDefault="00FF4E5A" w:rsidP="00D613A4">
      <w:pPr>
        <w:pStyle w:val="a3"/>
        <w:numPr>
          <w:ilvl w:val="0"/>
          <w:numId w:val="1"/>
        </w:numPr>
        <w:jc w:val="both"/>
        <w:rPr>
          <w:rFonts w:cs="Traditional Arabic"/>
          <w:sz w:val="32"/>
          <w:szCs w:val="32"/>
          <w:rtl/>
        </w:rPr>
      </w:pPr>
      <w:r w:rsidRPr="00326513">
        <w:rPr>
          <w:rFonts w:cs="Traditional Arabic" w:hint="cs"/>
          <w:sz w:val="32"/>
          <w:szCs w:val="32"/>
          <w:rtl/>
        </w:rPr>
        <w:t xml:space="preserve">فهناك حد زائد لا يدركه آحاد الناس، ولا </w:t>
      </w:r>
      <w:r w:rsidR="00D613A4">
        <w:rPr>
          <w:rFonts w:cs="Traditional Arabic" w:hint="cs"/>
          <w:sz w:val="32"/>
          <w:szCs w:val="32"/>
          <w:rtl/>
        </w:rPr>
        <w:t>الإنسان</w:t>
      </w:r>
      <w:r w:rsidRPr="00326513">
        <w:rPr>
          <w:rFonts w:cs="Traditional Arabic" w:hint="cs"/>
          <w:sz w:val="32"/>
          <w:szCs w:val="32"/>
          <w:rtl/>
        </w:rPr>
        <w:t xml:space="preserve"> نفسه، ويدركه الحكيم العارف</w:t>
      </w:r>
      <w:r w:rsidR="00326513" w:rsidRPr="00326513">
        <w:rPr>
          <w:rFonts w:cs="Traditional Arabic" w:hint="cs"/>
          <w:sz w:val="32"/>
          <w:szCs w:val="32"/>
          <w:rtl/>
        </w:rPr>
        <w:t>.</w:t>
      </w:r>
      <w:r w:rsidRPr="00326513">
        <w:rPr>
          <w:rFonts w:cs="Traditional Arabic" w:hint="cs"/>
          <w:sz w:val="32"/>
          <w:szCs w:val="32"/>
          <w:rtl/>
        </w:rPr>
        <w:t xml:space="preserve"> </w:t>
      </w:r>
    </w:p>
    <w:p w:rsidR="00326513" w:rsidRPr="00326513" w:rsidRDefault="00FF4E5A" w:rsidP="00326513">
      <w:pPr>
        <w:pStyle w:val="a3"/>
        <w:numPr>
          <w:ilvl w:val="0"/>
          <w:numId w:val="1"/>
        </w:numPr>
        <w:jc w:val="both"/>
        <w:rPr>
          <w:rFonts w:cs="Traditional Arabic"/>
          <w:sz w:val="32"/>
          <w:szCs w:val="32"/>
          <w:rtl/>
        </w:rPr>
      </w:pPr>
      <w:r w:rsidRPr="00326513">
        <w:rPr>
          <w:rFonts w:cs="Traditional Arabic" w:hint="cs"/>
          <w:sz w:val="32"/>
          <w:szCs w:val="32"/>
          <w:rtl/>
        </w:rPr>
        <w:t>وهناك حد زائد يدركه الجميع، لايختلفون عليه</w:t>
      </w:r>
      <w:r w:rsidR="00326513" w:rsidRPr="00326513">
        <w:rPr>
          <w:rFonts w:cs="Traditional Arabic" w:hint="cs"/>
          <w:sz w:val="32"/>
          <w:szCs w:val="32"/>
          <w:rtl/>
        </w:rPr>
        <w:t xml:space="preserve"> (= كالأكل في صحائف الذهب والفضة، والسكن في القصور، وركوب السيارات الفارهة، وارتداء الملابسة الباهظة).</w:t>
      </w:r>
      <w:r w:rsidRPr="00326513">
        <w:rPr>
          <w:rFonts w:cs="Traditional Arabic" w:hint="cs"/>
          <w:sz w:val="32"/>
          <w:szCs w:val="32"/>
          <w:rtl/>
        </w:rPr>
        <w:t xml:space="preserve"> </w:t>
      </w:r>
    </w:p>
    <w:p w:rsidR="00FF4E5A" w:rsidRPr="00326513" w:rsidRDefault="00FF4E5A" w:rsidP="00326513">
      <w:pPr>
        <w:pStyle w:val="a3"/>
        <w:numPr>
          <w:ilvl w:val="0"/>
          <w:numId w:val="1"/>
        </w:numPr>
        <w:jc w:val="both"/>
        <w:rPr>
          <w:rFonts w:cs="Traditional Arabic"/>
          <w:sz w:val="32"/>
          <w:szCs w:val="32"/>
          <w:rtl/>
        </w:rPr>
      </w:pPr>
      <w:r w:rsidRPr="00326513">
        <w:rPr>
          <w:rFonts w:cs="Traditional Arabic" w:hint="cs"/>
          <w:sz w:val="32"/>
          <w:szCs w:val="32"/>
          <w:rtl/>
        </w:rPr>
        <w:t xml:space="preserve">وهناك </w:t>
      </w:r>
      <w:r w:rsidR="00326513">
        <w:rPr>
          <w:rFonts w:cs="Traditional Arabic" w:hint="cs"/>
          <w:sz w:val="32"/>
          <w:szCs w:val="32"/>
          <w:rtl/>
        </w:rPr>
        <w:t>زيادة لا يدركها إلا هو في نفسه</w:t>
      </w:r>
      <w:r w:rsidR="00326513" w:rsidRPr="00326513">
        <w:rPr>
          <w:rFonts w:cs="Traditional Arabic" w:hint="cs"/>
          <w:sz w:val="32"/>
          <w:szCs w:val="32"/>
          <w:rtl/>
        </w:rPr>
        <w:t>، فإما يكون فرحا معجبا، أو يلوم نفسه عليها.</w:t>
      </w:r>
    </w:p>
    <w:p w:rsidR="00D613A4" w:rsidRDefault="00326513" w:rsidP="00D613A4">
      <w:pPr>
        <w:jc w:val="both"/>
        <w:rPr>
          <w:rFonts w:cs="Traditional Arabic"/>
          <w:sz w:val="32"/>
          <w:szCs w:val="32"/>
          <w:rtl/>
        </w:rPr>
      </w:pPr>
      <w:r>
        <w:rPr>
          <w:rFonts w:cs="Traditional Arabic" w:hint="cs"/>
          <w:sz w:val="32"/>
          <w:szCs w:val="32"/>
          <w:rtl/>
        </w:rPr>
        <w:t>المهم في هذا</w:t>
      </w:r>
      <w:r w:rsidR="00D613A4">
        <w:rPr>
          <w:rFonts w:cs="Traditional Arabic" w:hint="cs"/>
          <w:sz w:val="32"/>
          <w:szCs w:val="32"/>
          <w:rtl/>
        </w:rPr>
        <w:t>:</w:t>
      </w:r>
    </w:p>
    <w:p w:rsidR="00D613A4" w:rsidRDefault="00326513" w:rsidP="00D613A4">
      <w:pPr>
        <w:jc w:val="both"/>
        <w:rPr>
          <w:rFonts w:cs="Traditional Arabic"/>
          <w:sz w:val="32"/>
          <w:szCs w:val="32"/>
          <w:rtl/>
        </w:rPr>
      </w:pPr>
      <w:r>
        <w:rPr>
          <w:rFonts w:cs="Traditional Arabic" w:hint="cs"/>
          <w:sz w:val="32"/>
          <w:szCs w:val="32"/>
          <w:rtl/>
        </w:rPr>
        <w:t>ألا يدخل في قائمة الذين لا يختلف على ترفهم وبذخهم</w:t>
      </w:r>
      <w:r w:rsidR="00D613A4">
        <w:rPr>
          <w:rFonts w:cs="Traditional Arabic" w:hint="cs"/>
          <w:sz w:val="32"/>
          <w:szCs w:val="32"/>
          <w:rtl/>
        </w:rPr>
        <w:t>.</w:t>
      </w:r>
    </w:p>
    <w:p w:rsidR="00D613A4" w:rsidRDefault="00326513" w:rsidP="00D613A4">
      <w:pPr>
        <w:jc w:val="both"/>
        <w:rPr>
          <w:rFonts w:cs="Traditional Arabic"/>
          <w:sz w:val="32"/>
          <w:szCs w:val="32"/>
          <w:rtl/>
        </w:rPr>
      </w:pPr>
      <w:r>
        <w:rPr>
          <w:rFonts w:cs="Traditional Arabic" w:hint="cs"/>
          <w:sz w:val="32"/>
          <w:szCs w:val="32"/>
          <w:rtl/>
        </w:rPr>
        <w:t xml:space="preserve">ثم ألا يدخل في قائمة حكم الحكماء العارفين: أنه من المترفين. </w:t>
      </w:r>
    </w:p>
    <w:p w:rsidR="00FF4E5A" w:rsidRDefault="00326513" w:rsidP="00D613A4">
      <w:pPr>
        <w:jc w:val="both"/>
        <w:rPr>
          <w:rFonts w:cs="Traditional Arabic"/>
          <w:sz w:val="32"/>
          <w:szCs w:val="32"/>
          <w:rtl/>
        </w:rPr>
      </w:pPr>
      <w:r>
        <w:rPr>
          <w:rFonts w:cs="Traditional Arabic" w:hint="cs"/>
          <w:sz w:val="32"/>
          <w:szCs w:val="32"/>
          <w:rtl/>
        </w:rPr>
        <w:t>أما ما بينه وبين نفسه، فذاك أمره هيّن.</w:t>
      </w:r>
    </w:p>
    <w:p w:rsidR="00D613A4" w:rsidRDefault="00D613A4" w:rsidP="00FF4E5A">
      <w:pPr>
        <w:jc w:val="both"/>
        <w:rPr>
          <w:rFonts w:cs="Traditional Arabic"/>
          <w:sz w:val="32"/>
          <w:szCs w:val="32"/>
          <w:rtl/>
        </w:rPr>
      </w:pPr>
      <w:r>
        <w:rPr>
          <w:rFonts w:cs="Traditional Arabic" w:hint="cs"/>
          <w:sz w:val="32"/>
          <w:szCs w:val="32"/>
          <w:rtl/>
        </w:rPr>
        <w:t>وإلا يشابه من فقدوا الإيمان في إقبالهم على الدنيا، فإن الله تعالى:</w:t>
      </w:r>
    </w:p>
    <w:p w:rsidR="00D613A4" w:rsidRPr="00D613A4" w:rsidRDefault="00D613A4" w:rsidP="00D613A4">
      <w:pPr>
        <w:pStyle w:val="a3"/>
        <w:numPr>
          <w:ilvl w:val="0"/>
          <w:numId w:val="1"/>
        </w:numPr>
        <w:jc w:val="both"/>
        <w:rPr>
          <w:rFonts w:cs="Traditional Arabic"/>
          <w:sz w:val="32"/>
          <w:szCs w:val="32"/>
          <w:rtl/>
        </w:rPr>
      </w:pPr>
      <w:r>
        <w:rPr>
          <w:rFonts w:cs="Traditional Arabic" w:hint="cs"/>
          <w:sz w:val="32"/>
          <w:szCs w:val="32"/>
          <w:rtl/>
        </w:rPr>
        <w:t>{ويوم يعرض الذين كفروا على النار أذهبتم طيباتكم في حياتكم الدنيا واستمتعتم بها</w:t>
      </w:r>
      <w:r w:rsidR="008E1EF7">
        <w:rPr>
          <w:rFonts w:cs="Traditional Arabic" w:hint="cs"/>
          <w:sz w:val="32"/>
          <w:szCs w:val="32"/>
          <w:rtl/>
        </w:rPr>
        <w:t>..}.</w:t>
      </w:r>
    </w:p>
    <w:p w:rsidR="00326513" w:rsidRDefault="00326513" w:rsidP="008E1EF7">
      <w:pPr>
        <w:jc w:val="both"/>
        <w:rPr>
          <w:rFonts w:cs="Traditional Arabic"/>
          <w:sz w:val="32"/>
          <w:szCs w:val="32"/>
          <w:rtl/>
        </w:rPr>
      </w:pPr>
      <w:r>
        <w:rPr>
          <w:rFonts w:cs="Traditional Arabic" w:hint="cs"/>
          <w:sz w:val="32"/>
          <w:szCs w:val="32"/>
          <w:rtl/>
        </w:rPr>
        <w:t>ونحب</w:t>
      </w:r>
      <w:r w:rsidR="008E1EF7">
        <w:rPr>
          <w:rFonts w:cs="Traditional Arabic" w:hint="cs"/>
          <w:sz w:val="32"/>
          <w:szCs w:val="32"/>
          <w:rtl/>
        </w:rPr>
        <w:t xml:space="preserve"> أن نلفت النظر: إلى أن الزهد تختلف</w:t>
      </w:r>
      <w:r>
        <w:rPr>
          <w:rFonts w:cs="Traditional Arabic" w:hint="cs"/>
          <w:sz w:val="32"/>
          <w:szCs w:val="32"/>
          <w:rtl/>
        </w:rPr>
        <w:t xml:space="preserve"> حدوده من زمن إلى زمن، من دون إطلاق، بل إلى حد معلوم، فمقصود الزهد عدم التعلق بالدنيا، والتعلق يكون بالتميّز في حيازة الأشياء عن سائر الناس، أو العيش حياة بذخ</w:t>
      </w:r>
      <w:r w:rsidR="00AE1977">
        <w:rPr>
          <w:rFonts w:cs="Traditional Arabic" w:hint="cs"/>
          <w:sz w:val="32"/>
          <w:szCs w:val="32"/>
          <w:rtl/>
        </w:rPr>
        <w:t>،</w:t>
      </w:r>
      <w:r>
        <w:rPr>
          <w:rFonts w:cs="Traditional Arabic" w:hint="cs"/>
          <w:sz w:val="32"/>
          <w:szCs w:val="32"/>
          <w:rtl/>
        </w:rPr>
        <w:t xml:space="preserve"> لا يختلف عليها أنها بذخ. </w:t>
      </w:r>
    </w:p>
    <w:p w:rsidR="00326513" w:rsidRDefault="00326513" w:rsidP="008E1EF7">
      <w:pPr>
        <w:jc w:val="both"/>
        <w:rPr>
          <w:rFonts w:cs="Traditional Arabic"/>
          <w:sz w:val="32"/>
          <w:szCs w:val="32"/>
          <w:rtl/>
        </w:rPr>
      </w:pPr>
      <w:r>
        <w:rPr>
          <w:rFonts w:cs="Traditional Arabic" w:hint="cs"/>
          <w:sz w:val="32"/>
          <w:szCs w:val="32"/>
          <w:rtl/>
        </w:rPr>
        <w:t xml:space="preserve">فإما </w:t>
      </w:r>
      <w:r w:rsidR="008E1EF7">
        <w:rPr>
          <w:rFonts w:cs="Traditional Arabic" w:hint="cs"/>
          <w:sz w:val="32"/>
          <w:szCs w:val="32"/>
          <w:rtl/>
        </w:rPr>
        <w:t>إن تساوى الناس في متاع الدنيا، فإن التعلق يخف أو</w:t>
      </w:r>
      <w:r>
        <w:rPr>
          <w:rFonts w:cs="Traditional Arabic" w:hint="cs"/>
          <w:sz w:val="32"/>
          <w:szCs w:val="32"/>
          <w:rtl/>
        </w:rPr>
        <w:t xml:space="preserve"> ينتفي، ولم يكن الفقراء أقل تعلقا بالدنيا، إلا لأنهم يجاور بعضهم بعضا، ولا يجدون شيئا، فكلهم سواء، فلا يطمعون في شيء، لكن فقيرا يجاور الأغنياء، لا يزال قلبه يغلي بحب الدنيا</w:t>
      </w:r>
      <w:r w:rsidR="0015301B">
        <w:rPr>
          <w:rFonts w:cs="Traditional Arabic" w:hint="cs"/>
          <w:sz w:val="32"/>
          <w:szCs w:val="32"/>
          <w:rtl/>
        </w:rPr>
        <w:t>، إلا من كمل عقله.</w:t>
      </w:r>
    </w:p>
    <w:p w:rsidR="0015301B" w:rsidRDefault="008E1EF7" w:rsidP="0015301B">
      <w:pPr>
        <w:jc w:val="both"/>
        <w:rPr>
          <w:rFonts w:cs="Traditional Arabic"/>
          <w:sz w:val="32"/>
          <w:szCs w:val="32"/>
          <w:rtl/>
        </w:rPr>
      </w:pPr>
      <w:r>
        <w:rPr>
          <w:rFonts w:cs="Traditional Arabic" w:hint="cs"/>
          <w:sz w:val="32"/>
          <w:szCs w:val="32"/>
          <w:rtl/>
        </w:rPr>
        <w:t xml:space="preserve">وفق هذا: إذا كان </w:t>
      </w:r>
      <w:r w:rsidR="0015301B">
        <w:rPr>
          <w:rFonts w:cs="Traditional Arabic" w:hint="cs"/>
          <w:sz w:val="32"/>
          <w:szCs w:val="32"/>
          <w:rtl/>
        </w:rPr>
        <w:t>الناس يم</w:t>
      </w:r>
      <w:r>
        <w:rPr>
          <w:rFonts w:cs="Traditional Arabic" w:hint="cs"/>
          <w:sz w:val="32"/>
          <w:szCs w:val="32"/>
          <w:rtl/>
        </w:rPr>
        <w:t>لكون عادة</w:t>
      </w:r>
      <w:r w:rsidR="0015301B">
        <w:rPr>
          <w:rFonts w:cs="Traditional Arabic" w:hint="cs"/>
          <w:sz w:val="32"/>
          <w:szCs w:val="32"/>
          <w:rtl/>
        </w:rPr>
        <w:t>: مركبا لائقا، ولباسا حسنا، وطعاما طيبا، وهاتفا، ومسكنا فيه كافة الحاجيات والضروريات، كآلة الغسل، والثلاجة، وآلة طبخ، وآلة تكييف ونحو ذلك.</w:t>
      </w:r>
    </w:p>
    <w:p w:rsidR="0015301B" w:rsidRDefault="0015301B" w:rsidP="0015301B">
      <w:pPr>
        <w:jc w:val="both"/>
        <w:rPr>
          <w:rFonts w:cs="Traditional Arabic"/>
          <w:sz w:val="32"/>
          <w:szCs w:val="32"/>
          <w:rtl/>
        </w:rPr>
      </w:pPr>
      <w:r>
        <w:rPr>
          <w:rFonts w:cs="Traditional Arabic" w:hint="cs"/>
          <w:sz w:val="32"/>
          <w:szCs w:val="32"/>
          <w:rtl/>
        </w:rPr>
        <w:t>فملكه</w:t>
      </w:r>
      <w:r w:rsidR="008E1EF7">
        <w:rPr>
          <w:rFonts w:cs="Traditional Arabic" w:hint="cs"/>
          <w:sz w:val="32"/>
          <w:szCs w:val="32"/>
          <w:rtl/>
        </w:rPr>
        <w:t>م</w:t>
      </w:r>
      <w:r>
        <w:rPr>
          <w:rFonts w:cs="Traditional Arabic" w:hint="cs"/>
          <w:sz w:val="32"/>
          <w:szCs w:val="32"/>
          <w:rtl/>
        </w:rPr>
        <w:t xml:space="preserve"> لهذه الأشياء، وعنايته</w:t>
      </w:r>
      <w:r w:rsidR="008E1EF7">
        <w:rPr>
          <w:rFonts w:cs="Traditional Arabic" w:hint="cs"/>
          <w:sz w:val="32"/>
          <w:szCs w:val="32"/>
          <w:rtl/>
        </w:rPr>
        <w:t>م</w:t>
      </w:r>
      <w:r>
        <w:rPr>
          <w:rFonts w:cs="Traditional Arabic" w:hint="cs"/>
          <w:sz w:val="32"/>
          <w:szCs w:val="32"/>
          <w:rtl/>
        </w:rPr>
        <w:t xml:space="preserve"> بها، واهتمامه</w:t>
      </w:r>
      <w:r w:rsidR="008E1EF7">
        <w:rPr>
          <w:rFonts w:cs="Traditional Arabic" w:hint="cs"/>
          <w:sz w:val="32"/>
          <w:szCs w:val="32"/>
          <w:rtl/>
        </w:rPr>
        <w:t>م</w:t>
      </w:r>
      <w:r>
        <w:rPr>
          <w:rFonts w:cs="Traditional Arabic" w:hint="cs"/>
          <w:sz w:val="32"/>
          <w:szCs w:val="32"/>
          <w:rtl/>
        </w:rPr>
        <w:t xml:space="preserve"> لفقدها، لا يعد حبا للدنيا، ولا ينافي الزهد، فإن فاقده</w:t>
      </w:r>
      <w:r w:rsidR="008E1EF7">
        <w:rPr>
          <w:rFonts w:cs="Traditional Arabic" w:hint="cs"/>
          <w:sz w:val="32"/>
          <w:szCs w:val="32"/>
          <w:rtl/>
        </w:rPr>
        <w:t>ا</w:t>
      </w:r>
      <w:r>
        <w:rPr>
          <w:rFonts w:cs="Traditional Arabic" w:hint="cs"/>
          <w:sz w:val="32"/>
          <w:szCs w:val="32"/>
          <w:rtl/>
        </w:rPr>
        <w:t xml:space="preserve"> كمن فقد الطعام والكساء في الزمن الماضي؛ لأن هذه ضروريات لا كماليات، والضروريات والحاجيات مقدرة بحالة العصر، والفقهاء يجيزون دفع الزكاة لمن فقد هذه الحاجيات، ويعدونه فقيرا أو مسكينا لذلك.</w:t>
      </w:r>
    </w:p>
    <w:p w:rsidR="0015301B" w:rsidRDefault="0015301B" w:rsidP="008E1EF7">
      <w:pPr>
        <w:jc w:val="both"/>
        <w:rPr>
          <w:rFonts w:cs="Traditional Arabic"/>
          <w:sz w:val="32"/>
          <w:szCs w:val="32"/>
          <w:rtl/>
        </w:rPr>
      </w:pPr>
      <w:r>
        <w:rPr>
          <w:rFonts w:cs="Traditional Arabic" w:hint="cs"/>
          <w:sz w:val="32"/>
          <w:szCs w:val="32"/>
          <w:rtl/>
        </w:rPr>
        <w:t>وعليه: فلا يلزم في الزهد اليوم، أن يعيش المرء كهيئة الناس في المدينة في عهد النبوة، ولا ما كان بعد ذلك، فإن ذلك كان نمط حياتهم يوم ذاك، ب</w:t>
      </w:r>
      <w:r w:rsidR="00671628">
        <w:rPr>
          <w:rFonts w:cs="Traditional Arabic" w:hint="cs"/>
          <w:sz w:val="32"/>
          <w:szCs w:val="32"/>
          <w:rtl/>
        </w:rPr>
        <w:t>ل ليس مطلوبا أن يعيش كما عاشوا،</w:t>
      </w:r>
      <w:r>
        <w:rPr>
          <w:rFonts w:cs="Traditional Arabic" w:hint="cs"/>
          <w:sz w:val="32"/>
          <w:szCs w:val="32"/>
          <w:rtl/>
        </w:rPr>
        <w:t xml:space="preserve"> فذلك مضر بنفسه وبدعوته، لاختلاف الحال</w:t>
      </w:r>
      <w:r w:rsidR="00671628">
        <w:rPr>
          <w:rFonts w:cs="Traditional Arabic" w:hint="cs"/>
          <w:sz w:val="32"/>
          <w:szCs w:val="32"/>
          <w:rtl/>
        </w:rPr>
        <w:t>،</w:t>
      </w:r>
      <w:r w:rsidR="00671628" w:rsidRPr="00671628">
        <w:rPr>
          <w:rFonts w:cs="Traditional Arabic" w:hint="cs"/>
          <w:sz w:val="32"/>
          <w:szCs w:val="32"/>
          <w:rtl/>
        </w:rPr>
        <w:t xml:space="preserve"> </w:t>
      </w:r>
      <w:r w:rsidR="00671628">
        <w:rPr>
          <w:rFonts w:cs="Traditional Arabic" w:hint="cs"/>
          <w:sz w:val="32"/>
          <w:szCs w:val="32"/>
          <w:rtl/>
        </w:rPr>
        <w:t>إلا أن يكون في بيئة قريبة الحال من تلك البيئات القديمة</w:t>
      </w:r>
      <w:r>
        <w:rPr>
          <w:rFonts w:cs="Traditional Arabic" w:hint="cs"/>
          <w:sz w:val="32"/>
          <w:szCs w:val="32"/>
          <w:rtl/>
        </w:rPr>
        <w:t>.</w:t>
      </w:r>
    </w:p>
    <w:p w:rsidR="00671628" w:rsidRPr="00671628" w:rsidRDefault="00671628" w:rsidP="00671628">
      <w:pPr>
        <w:jc w:val="center"/>
        <w:rPr>
          <w:rFonts w:cs="Traditional Arabic"/>
          <w:sz w:val="32"/>
          <w:szCs w:val="32"/>
          <w:rtl/>
        </w:rPr>
      </w:pPr>
      <w:r w:rsidRPr="00671628">
        <w:rPr>
          <w:rFonts w:cs="Traditional Arabic" w:hint="cs"/>
          <w:sz w:val="32"/>
          <w:szCs w:val="32"/>
          <w:rtl/>
        </w:rPr>
        <w:t>*</w:t>
      </w:r>
      <w:r w:rsidRPr="00671628">
        <w:rPr>
          <w:rFonts w:cs="Traditional Arabic" w:hint="cs"/>
          <w:sz w:val="32"/>
          <w:szCs w:val="32"/>
          <w:rtl/>
        </w:rPr>
        <w:tab/>
        <w:t>*</w:t>
      </w:r>
      <w:r w:rsidRPr="00671628">
        <w:rPr>
          <w:rFonts w:cs="Traditional Arabic" w:hint="cs"/>
          <w:sz w:val="32"/>
          <w:szCs w:val="32"/>
          <w:rtl/>
        </w:rPr>
        <w:tab/>
        <w:t>*</w:t>
      </w:r>
    </w:p>
    <w:p w:rsidR="0015301B" w:rsidRPr="00EA3158" w:rsidRDefault="00EA3158" w:rsidP="00FF4E5A">
      <w:pPr>
        <w:jc w:val="both"/>
        <w:rPr>
          <w:rFonts w:cs="DecoType Naskh Variants"/>
          <w:b/>
          <w:bCs/>
          <w:sz w:val="32"/>
          <w:szCs w:val="32"/>
          <w:rtl/>
        </w:rPr>
      </w:pPr>
      <w:r>
        <w:rPr>
          <w:rFonts w:cs="DecoType Naskh Variants" w:hint="cs"/>
          <w:b/>
          <w:bCs/>
          <w:sz w:val="32"/>
          <w:szCs w:val="32"/>
          <w:rtl/>
        </w:rPr>
        <w:t xml:space="preserve">المشكلة  الثالثة : </w:t>
      </w:r>
      <w:r w:rsidRPr="00EA3158">
        <w:rPr>
          <w:rFonts w:cs="DecoType Naskh Variants" w:hint="cs"/>
          <w:b/>
          <w:bCs/>
          <w:sz w:val="32"/>
          <w:szCs w:val="32"/>
          <w:rtl/>
        </w:rPr>
        <w:t>الدعوة إلى الإسلام بتعظيم الآخرة، أم بتعظيم الدنيا ؟.</w:t>
      </w:r>
    </w:p>
    <w:p w:rsidR="002A146E" w:rsidRDefault="00EA3158" w:rsidP="00EA3158">
      <w:pPr>
        <w:jc w:val="both"/>
        <w:rPr>
          <w:rFonts w:cs="Traditional Arabic"/>
          <w:sz w:val="32"/>
          <w:szCs w:val="32"/>
          <w:rtl/>
        </w:rPr>
      </w:pPr>
      <w:r>
        <w:rPr>
          <w:rFonts w:cs="Traditional Arabic" w:hint="cs"/>
          <w:sz w:val="32"/>
          <w:szCs w:val="32"/>
          <w:rtl/>
        </w:rPr>
        <w:t xml:space="preserve">هناك رأي يقول: </w:t>
      </w:r>
    </w:p>
    <w:p w:rsidR="00EA3158" w:rsidRDefault="00EA3158" w:rsidP="00EA3158">
      <w:pPr>
        <w:pStyle w:val="a3"/>
        <w:numPr>
          <w:ilvl w:val="0"/>
          <w:numId w:val="1"/>
        </w:numPr>
        <w:jc w:val="both"/>
        <w:rPr>
          <w:rFonts w:cs="Traditional Arabic"/>
          <w:sz w:val="32"/>
          <w:szCs w:val="32"/>
        </w:rPr>
      </w:pPr>
      <w:r w:rsidRPr="00EA3158">
        <w:rPr>
          <w:rFonts w:cs="Traditional Arabic" w:hint="cs"/>
          <w:sz w:val="32"/>
          <w:szCs w:val="32"/>
          <w:rtl/>
        </w:rPr>
        <w:t>لما حقّر المسلمون أمر الدنيا، أهملوها فتأخروا، والغرب لما عظموها، عملوا لأجلها فتقدموا، وسادوا العالم؛ لذا ينبغي على المسلمين أن يرفضوا النظرة السلبية التشاؤمية للدنيا، والتي تؤدي إلى إهمالها، وإهمال القيام بعمارتها، والبحث في أسباب التقدم فيها، فالله تعالى خلقنا لنستعمرها، ونمشي في مناكبها، ونأكل من رزقها، ونحرثها، ونزرعها، ونحصدها.</w:t>
      </w:r>
    </w:p>
    <w:p w:rsidR="008E1EF7" w:rsidRDefault="008E1EF7" w:rsidP="00EA3158">
      <w:pPr>
        <w:jc w:val="both"/>
        <w:rPr>
          <w:rFonts w:cs="Traditional Arabic"/>
          <w:sz w:val="32"/>
          <w:szCs w:val="32"/>
          <w:rtl/>
        </w:rPr>
      </w:pPr>
      <w:r>
        <w:rPr>
          <w:rFonts w:cs="Traditional Arabic" w:hint="cs"/>
          <w:sz w:val="32"/>
          <w:szCs w:val="32"/>
          <w:rtl/>
        </w:rPr>
        <w:t>ومناقشة هذا الرأي يكون من ثلاث جهات: الأصل، والصدق، والشرع.</w:t>
      </w:r>
    </w:p>
    <w:p w:rsidR="00EA3158" w:rsidRDefault="008E1EF7" w:rsidP="008E1EF7">
      <w:pPr>
        <w:jc w:val="both"/>
        <w:rPr>
          <w:rFonts w:cs="Traditional Arabic"/>
          <w:sz w:val="32"/>
          <w:szCs w:val="32"/>
          <w:rtl/>
        </w:rPr>
      </w:pPr>
      <w:r w:rsidRPr="008E1EF7">
        <w:rPr>
          <w:rFonts w:cs="DecoType Naskh Variants" w:hint="cs"/>
          <w:b/>
          <w:bCs/>
          <w:sz w:val="32"/>
          <w:szCs w:val="32"/>
          <w:rtl/>
        </w:rPr>
        <w:t>ف</w:t>
      </w:r>
      <w:r w:rsidR="00EA3158" w:rsidRPr="008E1EF7">
        <w:rPr>
          <w:rFonts w:cs="DecoType Naskh Variants" w:hint="cs"/>
          <w:b/>
          <w:bCs/>
          <w:sz w:val="32"/>
          <w:szCs w:val="32"/>
          <w:rtl/>
        </w:rPr>
        <w:t xml:space="preserve">من </w:t>
      </w:r>
      <w:r w:rsidRPr="008E1EF7">
        <w:rPr>
          <w:rFonts w:cs="DecoType Naskh Variants" w:hint="cs"/>
          <w:b/>
          <w:bCs/>
          <w:sz w:val="32"/>
          <w:szCs w:val="32"/>
          <w:rtl/>
        </w:rPr>
        <w:t>جهة</w:t>
      </w:r>
      <w:r w:rsidR="00EA3158" w:rsidRPr="008E1EF7">
        <w:rPr>
          <w:rFonts w:cs="DecoType Naskh Variants" w:hint="cs"/>
          <w:b/>
          <w:bCs/>
          <w:sz w:val="32"/>
          <w:szCs w:val="32"/>
          <w:rtl/>
        </w:rPr>
        <w:t xml:space="preserve"> الأصل</w:t>
      </w:r>
      <w:r w:rsidR="00EA3158">
        <w:rPr>
          <w:rFonts w:cs="Traditional Arabic" w:hint="cs"/>
          <w:sz w:val="32"/>
          <w:szCs w:val="32"/>
          <w:rtl/>
        </w:rPr>
        <w:t>، ليس غريبا عن الذين فقدوا الإيمان، أن يعظموا الدنيا، فهي رأس مالهم. وليس غريبا على المؤمنين أن ينزلوا من مرتبة الدنيا؛ لأنهم يعظمون الآخرة، والتعظيمان لا يجتمعان.</w:t>
      </w:r>
    </w:p>
    <w:p w:rsidR="00EA3158" w:rsidRDefault="00EA3158" w:rsidP="008E1EF7">
      <w:pPr>
        <w:jc w:val="both"/>
        <w:rPr>
          <w:rFonts w:cs="Traditional Arabic"/>
          <w:sz w:val="32"/>
          <w:szCs w:val="32"/>
          <w:rtl/>
        </w:rPr>
      </w:pPr>
      <w:r w:rsidRPr="008E1EF7">
        <w:rPr>
          <w:rFonts w:cs="DecoType Naskh Variants" w:hint="cs"/>
          <w:b/>
          <w:bCs/>
          <w:sz w:val="32"/>
          <w:szCs w:val="32"/>
          <w:rtl/>
        </w:rPr>
        <w:t>ومن جهة صدق هذا الرأي</w:t>
      </w:r>
      <w:r>
        <w:rPr>
          <w:rFonts w:cs="Traditional Arabic" w:hint="cs"/>
          <w:sz w:val="32"/>
          <w:szCs w:val="32"/>
          <w:rtl/>
        </w:rPr>
        <w:t>، فإنه لم يصدق في تصوير هذه الأزمة، فهو مفتقر إلى الدقة في وصف الداء الذي أصاب المسلمين؛ ذلك لأنه لا وجود اليوم لمسلمين يهوّنون من شأن الدنيا، ولا قبل اليوم، حتى قرن مضى، إلى قرنين، وث</w:t>
      </w:r>
      <w:r w:rsidR="00AE1977">
        <w:rPr>
          <w:rFonts w:cs="Traditional Arabic" w:hint="cs"/>
          <w:sz w:val="32"/>
          <w:szCs w:val="32"/>
          <w:rtl/>
        </w:rPr>
        <w:t>لاثة، وأربعة، وأكثر من ذلك، ليس ظاهرا</w:t>
      </w:r>
      <w:r>
        <w:rPr>
          <w:rFonts w:cs="Traditional Arabic" w:hint="cs"/>
          <w:sz w:val="32"/>
          <w:szCs w:val="32"/>
          <w:rtl/>
        </w:rPr>
        <w:t xml:space="preserve"> في المسلمين تعظيم الآخرة، كما عظمه السلف، ولا قريبا من ذلك</w:t>
      </w:r>
      <w:r w:rsidR="008E1EF7">
        <w:rPr>
          <w:rFonts w:cs="Traditional Arabic" w:hint="cs"/>
          <w:sz w:val="32"/>
          <w:szCs w:val="32"/>
          <w:rtl/>
        </w:rPr>
        <w:t>، إلا قليلا، إلا ما كان من حديث يتحدثون به، يرضون به أنفسهم في ذم الدنيا؛ أنهم تشبهوا بالسلف، دون أن يكون له أثر في الواقع.</w:t>
      </w:r>
    </w:p>
    <w:p w:rsidR="00D449F0" w:rsidRDefault="00D449F0" w:rsidP="00EA3158">
      <w:pPr>
        <w:jc w:val="both"/>
        <w:rPr>
          <w:rFonts w:cs="Traditional Arabic"/>
          <w:sz w:val="32"/>
          <w:szCs w:val="32"/>
          <w:rtl/>
        </w:rPr>
      </w:pPr>
      <w:r>
        <w:rPr>
          <w:rFonts w:cs="Traditional Arabic" w:hint="cs"/>
          <w:sz w:val="32"/>
          <w:szCs w:val="32"/>
          <w:rtl/>
        </w:rPr>
        <w:t>فإنه منذ مضي قرن الصحابة والتابعين ومن تبعهم، والمسلمون في انتقال مستمر، من مبدأ تعظيم الآخرة، إلى تعظيم الدنيا.. في إقبال على الدنيا، وإدبار من الآخرة، حتى تكامل اليوم أو كاد.</w:t>
      </w:r>
    </w:p>
    <w:p w:rsidR="00D449F0" w:rsidRDefault="00D449F0" w:rsidP="00EA3158">
      <w:pPr>
        <w:jc w:val="both"/>
        <w:rPr>
          <w:rFonts w:cs="Traditional Arabic"/>
          <w:sz w:val="32"/>
          <w:szCs w:val="32"/>
          <w:rtl/>
        </w:rPr>
      </w:pPr>
      <w:r>
        <w:rPr>
          <w:rFonts w:cs="Traditional Arabic" w:hint="cs"/>
          <w:sz w:val="32"/>
          <w:szCs w:val="32"/>
          <w:rtl/>
        </w:rPr>
        <w:t>وهذا يعرفه ويعيه كل من درس التاريخ، ووقف على التغير الذي طرأ على المسلمين بعد الفتوحات وشيوع الأموال.</w:t>
      </w:r>
    </w:p>
    <w:p w:rsidR="00D449F0" w:rsidRDefault="00D449F0" w:rsidP="00EA3158">
      <w:pPr>
        <w:jc w:val="both"/>
        <w:rPr>
          <w:rFonts w:cs="Traditional Arabic"/>
          <w:sz w:val="32"/>
          <w:szCs w:val="32"/>
          <w:rtl/>
        </w:rPr>
      </w:pPr>
      <w:r>
        <w:rPr>
          <w:rFonts w:cs="Traditional Arabic" w:hint="cs"/>
          <w:sz w:val="32"/>
          <w:szCs w:val="32"/>
          <w:rtl/>
        </w:rPr>
        <w:t>الحقيقة: أن المسلمين اليوم وغير المسلمين كلهم سوا</w:t>
      </w:r>
      <w:r w:rsidR="008E1EF7">
        <w:rPr>
          <w:rFonts w:cs="Traditional Arabic" w:hint="cs"/>
          <w:sz w:val="32"/>
          <w:szCs w:val="32"/>
          <w:rtl/>
        </w:rPr>
        <w:t xml:space="preserve">ء، في الإقبال على الدنيا؛ محبة </w:t>
      </w:r>
      <w:r>
        <w:rPr>
          <w:rFonts w:cs="Traditional Arabic" w:hint="cs"/>
          <w:sz w:val="32"/>
          <w:szCs w:val="32"/>
          <w:rtl/>
        </w:rPr>
        <w:t>وتعظيما واهتماما بالغاً. وانظر إلى المترفين واللاهثين وراء الدنيا، تعرف ذلك. الفرق بينهما: أن المسلمين في حالة تلقي وقبول لكل ما يغرقهم في الدنيا، ويجعل منهم أمة تابعة، مقلدة لغيرها.. أما الغرب فهو في حالة تصدير وتأثير في العالم وفي المسلمين. هذا هو الفرق الوحيد.</w:t>
      </w:r>
    </w:p>
    <w:p w:rsidR="00D449F0" w:rsidRDefault="008E1EF7" w:rsidP="00D449F0">
      <w:pPr>
        <w:pStyle w:val="a3"/>
        <w:numPr>
          <w:ilvl w:val="0"/>
          <w:numId w:val="1"/>
        </w:numPr>
        <w:jc w:val="both"/>
        <w:rPr>
          <w:rFonts w:cs="Traditional Arabic"/>
          <w:sz w:val="32"/>
          <w:szCs w:val="32"/>
        </w:rPr>
      </w:pPr>
      <w:r>
        <w:rPr>
          <w:rFonts w:cs="Traditional Arabic" w:hint="cs"/>
          <w:sz w:val="32"/>
          <w:szCs w:val="32"/>
          <w:rtl/>
        </w:rPr>
        <w:t>الغرب معظم للدنيا مؤثر في غيرهم</w:t>
      </w:r>
      <w:r w:rsidR="00D449F0">
        <w:rPr>
          <w:rFonts w:cs="Traditional Arabic" w:hint="cs"/>
          <w:sz w:val="32"/>
          <w:szCs w:val="32"/>
          <w:rtl/>
        </w:rPr>
        <w:t xml:space="preserve"> بها، والمسلمون معظمون للدنيا، متأثرون فيها بغيرهم.</w:t>
      </w:r>
    </w:p>
    <w:p w:rsidR="00D449F0" w:rsidRDefault="00D449F0" w:rsidP="00D449F0">
      <w:pPr>
        <w:jc w:val="both"/>
        <w:rPr>
          <w:rFonts w:cs="Traditional Arabic"/>
          <w:sz w:val="32"/>
          <w:szCs w:val="32"/>
          <w:rtl/>
        </w:rPr>
      </w:pPr>
      <w:r>
        <w:rPr>
          <w:rFonts w:cs="Traditional Arabic" w:hint="cs"/>
          <w:sz w:val="32"/>
          <w:szCs w:val="32"/>
          <w:rtl/>
        </w:rPr>
        <w:t xml:space="preserve">هذا الرأي يصور المشكلة، وكأن المسلمين متبتلين، راهبين، معتزلين، قد أعرضوا عن زخرف الدنيا بالكلية، ولم يقوموا بأي عمل دنيوي. </w:t>
      </w:r>
    </w:p>
    <w:p w:rsidR="00D449F0" w:rsidRDefault="00D449F0" w:rsidP="00D449F0">
      <w:pPr>
        <w:jc w:val="both"/>
        <w:rPr>
          <w:rFonts w:cs="Traditional Arabic"/>
          <w:sz w:val="32"/>
          <w:szCs w:val="32"/>
          <w:rtl/>
        </w:rPr>
      </w:pPr>
      <w:r>
        <w:rPr>
          <w:rFonts w:cs="Traditional Arabic" w:hint="cs"/>
          <w:sz w:val="32"/>
          <w:szCs w:val="32"/>
          <w:rtl/>
        </w:rPr>
        <w:t>كلا، ليس الأمر كذلك، ولم يكونوا كذلك يوما، إلا طوائف ممن غلا في التصوف، ولا نظن أنه بقي إلى اليوم أحد يمثل هذه الحالة، ما بقي إلا المعظمون للدنيا، والذين لم يحسنوا استغلالها كما الغرب.</w:t>
      </w:r>
    </w:p>
    <w:p w:rsidR="00D449F0" w:rsidRDefault="00D449F0" w:rsidP="00D449F0">
      <w:pPr>
        <w:jc w:val="both"/>
        <w:rPr>
          <w:rFonts w:cs="Traditional Arabic"/>
          <w:sz w:val="32"/>
          <w:szCs w:val="32"/>
          <w:rtl/>
        </w:rPr>
      </w:pPr>
      <w:r>
        <w:rPr>
          <w:rFonts w:cs="Traditional Arabic" w:hint="cs"/>
          <w:sz w:val="32"/>
          <w:szCs w:val="32"/>
          <w:rtl/>
        </w:rPr>
        <w:t>فصاحب هذا الرأي، هل يريد أن يرجع باللائمة على الشريعة؛ أنها كرست تهوين الدنيا، وإهمالها، فلما لم يمكنه ذلك؛ لأنه طعن واتهام مباشر، رجع إلى المسلمين فنبزهم بها، وألقى عليهم باللوم ؟.</w:t>
      </w:r>
    </w:p>
    <w:p w:rsidR="00D449F0" w:rsidRDefault="00D449F0" w:rsidP="00D449F0">
      <w:pPr>
        <w:jc w:val="both"/>
        <w:rPr>
          <w:rFonts w:cs="Traditional Arabic"/>
          <w:sz w:val="32"/>
          <w:szCs w:val="32"/>
          <w:rtl/>
        </w:rPr>
      </w:pPr>
      <w:r>
        <w:rPr>
          <w:rFonts w:cs="Traditional Arabic" w:hint="cs"/>
          <w:sz w:val="32"/>
          <w:szCs w:val="32"/>
          <w:rtl/>
        </w:rPr>
        <w:t>أو أنه استعصى عليه فهم الواقع، وظروفه، وأسباب تكوينه، فنظر في طريقة الغرب في التقدم، فرجحه طريقا، ثم رجع إلى المسلمين ليحملهم على الطريقة نفسها، محذرا من التهوين من شأن الدنيا</w:t>
      </w:r>
      <w:r w:rsidR="00443E80">
        <w:rPr>
          <w:rFonts w:cs="Traditional Arabic" w:hint="cs"/>
          <w:sz w:val="32"/>
          <w:szCs w:val="32"/>
          <w:rtl/>
        </w:rPr>
        <w:t>؛ لأنه بزعمه يهدم خطة إنقاذ الأمة ؟.</w:t>
      </w:r>
    </w:p>
    <w:p w:rsidR="00443E80" w:rsidRDefault="00443E80" w:rsidP="00D449F0">
      <w:pPr>
        <w:jc w:val="both"/>
        <w:rPr>
          <w:rFonts w:cs="Traditional Arabic"/>
          <w:sz w:val="32"/>
          <w:szCs w:val="32"/>
          <w:rtl/>
        </w:rPr>
      </w:pPr>
      <w:r>
        <w:rPr>
          <w:rFonts w:cs="Traditional Arabic" w:hint="cs"/>
          <w:sz w:val="32"/>
          <w:szCs w:val="32"/>
          <w:rtl/>
        </w:rPr>
        <w:t>أياً كان، فهو فرض خاطئ، وتشخيص قاصر، فسبب الداء معروف غير مجهول، والدواء كذلك. وما كان الله تعالى ليجعل وسيلة علو الإسلام والنهوض بالأمة، وما يعوق ذلك: مبهما، لا يدركه إلا آحاد الناس. كلا، فهذه قضية كبرى، وعادة الشريعة بيان وإيضاح ما يتعلق بالقضايا الكبرى، في تحصيلها، ونفي العوائق عنها، لعموم الناس وآحادهم.</w:t>
      </w:r>
    </w:p>
    <w:p w:rsidR="00E13C0A" w:rsidRDefault="00E13C0A" w:rsidP="00E13C0A">
      <w:pPr>
        <w:jc w:val="both"/>
        <w:rPr>
          <w:rFonts w:cs="Traditional Arabic"/>
          <w:sz w:val="32"/>
          <w:szCs w:val="32"/>
          <w:rtl/>
        </w:rPr>
      </w:pPr>
      <w:r w:rsidRPr="008E1EF7">
        <w:rPr>
          <w:rFonts w:cs="DecoType Naskh Variants" w:hint="cs"/>
          <w:b/>
          <w:bCs/>
          <w:sz w:val="32"/>
          <w:szCs w:val="32"/>
          <w:rtl/>
        </w:rPr>
        <w:t>ومن جهة الشرع</w:t>
      </w:r>
      <w:r>
        <w:rPr>
          <w:rFonts w:cs="Traditional Arabic" w:hint="cs"/>
          <w:sz w:val="32"/>
          <w:szCs w:val="32"/>
          <w:rtl/>
        </w:rPr>
        <w:t>، فأمر تعظيم الآخرة - والتهوين من الدنيا - في النصوص الشرعية أظهر من الشمس، وقد تقدمت في الكلام على مثال الإصبع في اليم.</w:t>
      </w:r>
    </w:p>
    <w:p w:rsidR="00E13C0A" w:rsidRDefault="00E13C0A" w:rsidP="00E13C0A">
      <w:pPr>
        <w:jc w:val="both"/>
        <w:rPr>
          <w:rFonts w:cs="Traditional Arabic"/>
          <w:sz w:val="32"/>
          <w:szCs w:val="32"/>
          <w:rtl/>
        </w:rPr>
      </w:pPr>
      <w:r>
        <w:rPr>
          <w:rFonts w:cs="Traditional Arabic" w:hint="cs"/>
          <w:sz w:val="32"/>
          <w:szCs w:val="32"/>
          <w:rtl/>
        </w:rPr>
        <w:t>ولنتعرف على سبب تأخر المسلمين، فنضع أيدينا على الداء والدواء</w:t>
      </w:r>
      <w:r w:rsidR="008E1EF7">
        <w:rPr>
          <w:rFonts w:cs="Traditional Arabic" w:hint="cs"/>
          <w:sz w:val="32"/>
          <w:szCs w:val="32"/>
          <w:rtl/>
        </w:rPr>
        <w:t>، علينا أولاً: أن نتعرف على سبب</w:t>
      </w:r>
      <w:r>
        <w:rPr>
          <w:rFonts w:cs="Traditional Arabic" w:hint="cs"/>
          <w:sz w:val="32"/>
          <w:szCs w:val="32"/>
          <w:rtl/>
        </w:rPr>
        <w:t xml:space="preserve"> تقدمهم وعلوهم. فهذا المثال موجود في القرن الأول؛ قرن الصحابة والتابعين، في المائة الأولى.. تمت الفتوحات فيها، فبسط الإسلام سلطانه شرقا إلى الصين، وغربا إلى المحيط الأطلسي، وشمالا إلى أوربا، وجنوبا أفريقيا. في قرن واحد اكتسح الإسلام امبراطوريات كبرى، ذات حضارة مؤثرة وظاهرة، وعظيمة، وذات قوة عسكرية واقتصادية، وثقافة وفكر، وكثافة سكانية، على رأسها فارس والروم. فبأي شيء تقدموا عليهم ؟.</w:t>
      </w:r>
    </w:p>
    <w:p w:rsidR="00E13C0A" w:rsidRDefault="00E13C0A" w:rsidP="00E13C0A">
      <w:pPr>
        <w:jc w:val="both"/>
        <w:rPr>
          <w:rFonts w:cs="Traditional Arabic"/>
          <w:sz w:val="32"/>
          <w:szCs w:val="32"/>
          <w:rtl/>
        </w:rPr>
      </w:pPr>
      <w:r>
        <w:rPr>
          <w:rFonts w:cs="Traditional Arabic" w:hint="cs"/>
          <w:sz w:val="32"/>
          <w:szCs w:val="32"/>
          <w:rtl/>
        </w:rPr>
        <w:t>هل كان بحضارة مثيلة، واقتصاد مثيل، أو قوة موازية، أو تقدم مكافئ ؟.</w:t>
      </w:r>
    </w:p>
    <w:p w:rsidR="00E13C0A" w:rsidRDefault="00E13C0A" w:rsidP="00E13C0A">
      <w:pPr>
        <w:jc w:val="both"/>
        <w:rPr>
          <w:rFonts w:cs="Traditional Arabic"/>
          <w:sz w:val="32"/>
          <w:szCs w:val="32"/>
          <w:rtl/>
        </w:rPr>
      </w:pPr>
      <w:r>
        <w:rPr>
          <w:rFonts w:cs="Traditional Arabic" w:hint="cs"/>
          <w:sz w:val="32"/>
          <w:szCs w:val="32"/>
          <w:rtl/>
        </w:rPr>
        <w:t xml:space="preserve">كلا، لم يكن شيء من ذلك أبدا، والتاريخ لا يمكن تزويره، بل كانوا على العكس من ذلك كله، لم يكن لديهم سوى: </w:t>
      </w:r>
    </w:p>
    <w:p w:rsidR="00E13C0A" w:rsidRDefault="00E13C0A" w:rsidP="00E13C0A">
      <w:pPr>
        <w:pStyle w:val="a3"/>
        <w:numPr>
          <w:ilvl w:val="0"/>
          <w:numId w:val="1"/>
        </w:numPr>
        <w:jc w:val="both"/>
        <w:rPr>
          <w:rFonts w:cs="Traditional Arabic"/>
          <w:sz w:val="32"/>
          <w:szCs w:val="32"/>
        </w:rPr>
      </w:pPr>
      <w:r w:rsidRPr="00E13C0A">
        <w:rPr>
          <w:rFonts w:cs="Traditional Arabic" w:hint="cs"/>
          <w:sz w:val="32"/>
          <w:szCs w:val="32"/>
          <w:rtl/>
        </w:rPr>
        <w:t>الإيمان العميق بالله واليوم الآخر</w:t>
      </w:r>
      <w:r>
        <w:rPr>
          <w:rFonts w:cs="Traditional Arabic" w:hint="cs"/>
          <w:sz w:val="32"/>
          <w:szCs w:val="32"/>
          <w:rtl/>
        </w:rPr>
        <w:t>.</w:t>
      </w:r>
      <w:r w:rsidRPr="00E13C0A">
        <w:rPr>
          <w:rFonts w:cs="Traditional Arabic" w:hint="cs"/>
          <w:sz w:val="32"/>
          <w:szCs w:val="32"/>
          <w:rtl/>
        </w:rPr>
        <w:t xml:space="preserve"> </w:t>
      </w:r>
    </w:p>
    <w:p w:rsidR="00E13C0A" w:rsidRDefault="00E13C0A" w:rsidP="00E13C0A">
      <w:pPr>
        <w:pStyle w:val="a3"/>
        <w:numPr>
          <w:ilvl w:val="0"/>
          <w:numId w:val="1"/>
        </w:numPr>
        <w:jc w:val="both"/>
        <w:rPr>
          <w:rFonts w:cs="Traditional Arabic"/>
          <w:sz w:val="32"/>
          <w:szCs w:val="32"/>
        </w:rPr>
      </w:pPr>
      <w:r w:rsidRPr="00E13C0A">
        <w:rPr>
          <w:rFonts w:cs="Traditional Arabic" w:hint="cs"/>
          <w:sz w:val="32"/>
          <w:szCs w:val="32"/>
          <w:rtl/>
        </w:rPr>
        <w:t>والعمل الصالح</w:t>
      </w:r>
      <w:r>
        <w:rPr>
          <w:rFonts w:cs="Traditional Arabic" w:hint="cs"/>
          <w:sz w:val="32"/>
          <w:szCs w:val="32"/>
          <w:rtl/>
        </w:rPr>
        <w:t>.</w:t>
      </w:r>
      <w:r w:rsidRPr="00E13C0A">
        <w:rPr>
          <w:rFonts w:cs="Traditional Arabic" w:hint="cs"/>
          <w:sz w:val="32"/>
          <w:szCs w:val="32"/>
          <w:rtl/>
        </w:rPr>
        <w:t xml:space="preserve"> </w:t>
      </w:r>
    </w:p>
    <w:p w:rsidR="00E13C0A" w:rsidRDefault="00E13C0A" w:rsidP="00E13C0A">
      <w:pPr>
        <w:pStyle w:val="a3"/>
        <w:numPr>
          <w:ilvl w:val="0"/>
          <w:numId w:val="1"/>
        </w:numPr>
        <w:jc w:val="both"/>
        <w:rPr>
          <w:rFonts w:cs="Traditional Arabic"/>
          <w:sz w:val="32"/>
          <w:szCs w:val="32"/>
        </w:rPr>
      </w:pPr>
      <w:r w:rsidRPr="00E13C0A">
        <w:rPr>
          <w:rFonts w:cs="Traditional Arabic" w:hint="cs"/>
          <w:sz w:val="32"/>
          <w:szCs w:val="32"/>
          <w:rtl/>
        </w:rPr>
        <w:t>والزهد في الدنيا</w:t>
      </w:r>
      <w:r>
        <w:rPr>
          <w:rFonts w:cs="Traditional Arabic" w:hint="cs"/>
          <w:sz w:val="32"/>
          <w:szCs w:val="32"/>
          <w:rtl/>
        </w:rPr>
        <w:t>.</w:t>
      </w:r>
      <w:r w:rsidRPr="00E13C0A">
        <w:rPr>
          <w:rFonts w:cs="Traditional Arabic" w:hint="cs"/>
          <w:sz w:val="32"/>
          <w:szCs w:val="32"/>
          <w:rtl/>
        </w:rPr>
        <w:t xml:space="preserve"> </w:t>
      </w:r>
    </w:p>
    <w:p w:rsidR="00E13C0A" w:rsidRDefault="00E13C0A" w:rsidP="00903D76">
      <w:pPr>
        <w:pStyle w:val="a3"/>
        <w:numPr>
          <w:ilvl w:val="0"/>
          <w:numId w:val="1"/>
        </w:numPr>
        <w:jc w:val="both"/>
        <w:rPr>
          <w:rFonts w:cs="Traditional Arabic"/>
          <w:sz w:val="32"/>
          <w:szCs w:val="32"/>
        </w:rPr>
      </w:pPr>
      <w:r w:rsidRPr="00E13C0A">
        <w:rPr>
          <w:rFonts w:cs="Traditional Arabic" w:hint="cs"/>
          <w:sz w:val="32"/>
          <w:szCs w:val="32"/>
          <w:rtl/>
        </w:rPr>
        <w:t xml:space="preserve">مع قوة </w:t>
      </w:r>
      <w:r w:rsidR="00903D76">
        <w:rPr>
          <w:rFonts w:cs="Traditional Arabic" w:hint="cs"/>
          <w:sz w:val="32"/>
          <w:szCs w:val="32"/>
          <w:rtl/>
        </w:rPr>
        <w:t>أعدّوها</w:t>
      </w:r>
      <w:r w:rsidRPr="00E13C0A">
        <w:rPr>
          <w:rFonts w:cs="Traditional Arabic" w:hint="cs"/>
          <w:sz w:val="32"/>
          <w:szCs w:val="32"/>
          <w:rtl/>
        </w:rPr>
        <w:t xml:space="preserve"> </w:t>
      </w:r>
      <w:r w:rsidR="00903D76">
        <w:rPr>
          <w:rFonts w:cs="Traditional Arabic" w:hint="cs"/>
          <w:sz w:val="32"/>
          <w:szCs w:val="32"/>
          <w:rtl/>
        </w:rPr>
        <w:t>ب</w:t>
      </w:r>
      <w:r w:rsidRPr="00E13C0A">
        <w:rPr>
          <w:rFonts w:cs="Traditional Arabic" w:hint="cs"/>
          <w:sz w:val="32"/>
          <w:szCs w:val="32"/>
          <w:rtl/>
        </w:rPr>
        <w:t>قدر ما استطاعوا وقدروا.</w:t>
      </w:r>
    </w:p>
    <w:p w:rsidR="00E13C0A" w:rsidRDefault="00E13C0A" w:rsidP="00E13C0A">
      <w:pPr>
        <w:jc w:val="both"/>
        <w:rPr>
          <w:rFonts w:cs="Traditional Arabic"/>
          <w:sz w:val="32"/>
          <w:szCs w:val="32"/>
          <w:rtl/>
        </w:rPr>
      </w:pPr>
      <w:r>
        <w:rPr>
          <w:rFonts w:cs="Traditional Arabic" w:hint="cs"/>
          <w:sz w:val="32"/>
          <w:szCs w:val="32"/>
          <w:rtl/>
        </w:rPr>
        <w:t>فالإيمان أعطاهم اليقين والثقة والثبات</w:t>
      </w:r>
      <w:r w:rsidR="00903D76">
        <w:rPr>
          <w:rFonts w:cs="Traditional Arabic" w:hint="cs"/>
          <w:sz w:val="32"/>
          <w:szCs w:val="32"/>
          <w:rtl/>
        </w:rPr>
        <w:t xml:space="preserve"> والهدف الصحيح.. والعمل الصالح كان وقود إيمانهم.. والزهد في الدنيا أورثهم قوة القلب والتوكل على الله تعالى.. وإعداد القوة والعدة، علمهم اتخاذ الأسباب، وعدم إهمالها، لكن علمهم كذلك، أن المطلوب قدر ما يستطيعون منها، لا يكلفون قوة مضاهية:</w:t>
      </w:r>
    </w:p>
    <w:p w:rsidR="00903D76" w:rsidRDefault="00903D76" w:rsidP="00903D76">
      <w:pPr>
        <w:pStyle w:val="a3"/>
        <w:numPr>
          <w:ilvl w:val="0"/>
          <w:numId w:val="1"/>
        </w:numPr>
        <w:jc w:val="both"/>
        <w:rPr>
          <w:rFonts w:cs="Traditional Arabic"/>
          <w:sz w:val="32"/>
          <w:szCs w:val="32"/>
        </w:rPr>
      </w:pPr>
      <w:r>
        <w:rPr>
          <w:rFonts w:cs="Traditional Arabic" w:hint="cs"/>
          <w:sz w:val="32"/>
          <w:szCs w:val="32"/>
          <w:rtl/>
        </w:rPr>
        <w:t>{إن يكن منكم مائة صابرة يغلبوا مئتين وإن يكن منكم ألف يغلبوا ألفين بإذن الله..}.</w:t>
      </w:r>
    </w:p>
    <w:p w:rsidR="00903D76" w:rsidRDefault="00903D76" w:rsidP="00903D76">
      <w:pPr>
        <w:jc w:val="both"/>
        <w:rPr>
          <w:rFonts w:cs="Traditional Arabic"/>
          <w:sz w:val="32"/>
          <w:szCs w:val="32"/>
          <w:rtl/>
        </w:rPr>
      </w:pPr>
      <w:r>
        <w:rPr>
          <w:rFonts w:cs="Traditional Arabic" w:hint="cs"/>
          <w:sz w:val="32"/>
          <w:szCs w:val="32"/>
          <w:rtl/>
        </w:rPr>
        <w:t>هذه هي أدوات العلو والنصر والتمكين التي كانت، بلا مرية ولا فرية. وبها انتصروا في معارك غير متكافئة في شيء ألبتة، مع قريش أولاً، ثم سائر العرب ثانياً، ثم مع قوى عظمى، فارس والروم، مع كونهم في سائرها مفتقرين إلى التوازن الحربي، الحضاري، الاقتصادي مع عدوهم.</w:t>
      </w:r>
    </w:p>
    <w:p w:rsidR="00903D76" w:rsidRDefault="00903D76" w:rsidP="00903D76">
      <w:pPr>
        <w:jc w:val="both"/>
        <w:rPr>
          <w:rFonts w:cs="Traditional Arabic"/>
          <w:sz w:val="32"/>
          <w:szCs w:val="32"/>
          <w:rtl/>
        </w:rPr>
      </w:pPr>
      <w:r>
        <w:rPr>
          <w:rFonts w:cs="Traditional Arabic" w:hint="cs"/>
          <w:sz w:val="32"/>
          <w:szCs w:val="32"/>
          <w:rtl/>
        </w:rPr>
        <w:t>ثم لقد بان لهم ابتداء أسباب الهزيمة، فكانت معركة حنين، وفيها انقلبت الموازين التي اعتاد</w:t>
      </w:r>
      <w:r w:rsidR="008E1EF7">
        <w:rPr>
          <w:rFonts w:cs="Traditional Arabic" w:hint="cs"/>
          <w:sz w:val="32"/>
          <w:szCs w:val="32"/>
          <w:rtl/>
        </w:rPr>
        <w:t>وها، فبعدما كانوا هم الأقل عددا</w:t>
      </w:r>
      <w:r>
        <w:rPr>
          <w:rFonts w:cs="Traditional Arabic" w:hint="cs"/>
          <w:sz w:val="32"/>
          <w:szCs w:val="32"/>
          <w:rtl/>
        </w:rPr>
        <w:t xml:space="preserve"> وعدة</w:t>
      </w:r>
      <w:r w:rsidR="008E1EF7">
        <w:rPr>
          <w:rFonts w:cs="Traditional Arabic" w:hint="cs"/>
          <w:sz w:val="32"/>
          <w:szCs w:val="32"/>
          <w:rtl/>
        </w:rPr>
        <w:t>،</w:t>
      </w:r>
      <w:r>
        <w:rPr>
          <w:rFonts w:cs="Traditional Arabic" w:hint="cs"/>
          <w:sz w:val="32"/>
          <w:szCs w:val="32"/>
          <w:rtl/>
        </w:rPr>
        <w:t xml:space="preserve"> في غزوات: بدر، أحد، الخندق، مؤتة، تبوك. هم في حنين الأكثر في ذلك، فجاءت النتائج عكس المتوقع؛ هزيمة مرة. سجلها القرآن:</w:t>
      </w:r>
    </w:p>
    <w:p w:rsidR="00903D76" w:rsidRDefault="00903D76" w:rsidP="00903D76">
      <w:pPr>
        <w:pStyle w:val="a3"/>
        <w:numPr>
          <w:ilvl w:val="0"/>
          <w:numId w:val="1"/>
        </w:numPr>
        <w:jc w:val="both"/>
        <w:rPr>
          <w:rFonts w:cs="Traditional Arabic"/>
          <w:sz w:val="32"/>
          <w:szCs w:val="32"/>
        </w:rPr>
      </w:pPr>
      <w:r>
        <w:rPr>
          <w:rFonts w:cs="Traditional Arabic" w:hint="cs"/>
          <w:sz w:val="32"/>
          <w:szCs w:val="32"/>
          <w:rtl/>
        </w:rPr>
        <w:t>{لقد نصركم الله في مواطن كثيرة ويوم حنين إذ أعجبتكم كثرتكم فلم تغن عنكم شيئا وضاقت عليكم الأرض بما رحبت ثم وليتم مدبرين}.</w:t>
      </w:r>
    </w:p>
    <w:p w:rsidR="00903D76" w:rsidRDefault="0074319E" w:rsidP="0074319E">
      <w:pPr>
        <w:jc w:val="both"/>
        <w:rPr>
          <w:rFonts w:cs="Traditional Arabic"/>
          <w:sz w:val="32"/>
          <w:szCs w:val="32"/>
          <w:rtl/>
        </w:rPr>
      </w:pPr>
      <w:r>
        <w:rPr>
          <w:rFonts w:cs="Traditional Arabic" w:hint="cs"/>
          <w:sz w:val="32"/>
          <w:szCs w:val="32"/>
          <w:rtl/>
        </w:rPr>
        <w:t>في انتصارهم وهم أقل في</w:t>
      </w:r>
      <w:r w:rsidR="00903D76">
        <w:rPr>
          <w:rFonts w:cs="Traditional Arabic" w:hint="cs"/>
          <w:sz w:val="32"/>
          <w:szCs w:val="32"/>
          <w:rtl/>
        </w:rPr>
        <w:t xml:space="preserve"> كل شيء حكمة، هي حصول التوكل على الله تعالى، التوكل </w:t>
      </w:r>
      <w:r>
        <w:rPr>
          <w:rFonts w:cs="Traditional Arabic" w:hint="cs"/>
          <w:sz w:val="32"/>
          <w:szCs w:val="32"/>
          <w:rtl/>
        </w:rPr>
        <w:t>الذي يأتي مع</w:t>
      </w:r>
      <w:r w:rsidR="00903D76">
        <w:rPr>
          <w:rFonts w:cs="Traditional Arabic" w:hint="cs"/>
          <w:sz w:val="32"/>
          <w:szCs w:val="32"/>
          <w:rtl/>
        </w:rPr>
        <w:t xml:space="preserve"> الشعور بالحاجة والضعف</w:t>
      </w:r>
      <w:r>
        <w:rPr>
          <w:rFonts w:cs="Traditional Arabic" w:hint="cs"/>
          <w:sz w:val="32"/>
          <w:szCs w:val="32"/>
          <w:rtl/>
        </w:rPr>
        <w:t xml:space="preserve">، قرين القلة والقليل، لكن مع الكثرة تنتفي الحاجة، ويحل الغرور بالاعتماد على النفس، وينسى التوكل، فتكون الهزيمة. </w:t>
      </w:r>
    </w:p>
    <w:p w:rsidR="0074319E" w:rsidRDefault="0074319E" w:rsidP="0074319E">
      <w:pPr>
        <w:jc w:val="both"/>
        <w:rPr>
          <w:rFonts w:cs="Traditional Arabic"/>
          <w:sz w:val="32"/>
          <w:szCs w:val="32"/>
          <w:rtl/>
        </w:rPr>
      </w:pPr>
      <w:r>
        <w:rPr>
          <w:rFonts w:cs="Traditional Arabic" w:hint="cs"/>
          <w:sz w:val="32"/>
          <w:szCs w:val="32"/>
          <w:rtl/>
        </w:rPr>
        <w:t>فالمؤمنون إنما ينتصرون بالله، لا بأنفسهم، وبقوة الله لا بقوتهم:</w:t>
      </w:r>
    </w:p>
    <w:p w:rsidR="0074319E" w:rsidRDefault="0074319E" w:rsidP="0074319E">
      <w:pPr>
        <w:pStyle w:val="a3"/>
        <w:numPr>
          <w:ilvl w:val="0"/>
          <w:numId w:val="1"/>
        </w:numPr>
        <w:jc w:val="both"/>
        <w:rPr>
          <w:rFonts w:cs="Traditional Arabic"/>
          <w:sz w:val="32"/>
          <w:szCs w:val="32"/>
        </w:rPr>
      </w:pPr>
      <w:r>
        <w:rPr>
          <w:rFonts w:cs="Traditional Arabic" w:hint="cs"/>
          <w:sz w:val="32"/>
          <w:szCs w:val="32"/>
          <w:rtl/>
        </w:rPr>
        <w:t>{فلم تقتلوهم ولكن الله قتلهم وما رميت إذ رميت ولكن الله رمى..}.</w:t>
      </w:r>
    </w:p>
    <w:p w:rsidR="0074319E" w:rsidRDefault="0074319E" w:rsidP="0074319E">
      <w:pPr>
        <w:jc w:val="both"/>
        <w:rPr>
          <w:rFonts w:cs="Traditional Arabic"/>
          <w:sz w:val="32"/>
          <w:szCs w:val="32"/>
          <w:rtl/>
        </w:rPr>
      </w:pPr>
      <w:r>
        <w:rPr>
          <w:rFonts w:cs="Traditional Arabic" w:hint="cs"/>
          <w:sz w:val="32"/>
          <w:szCs w:val="32"/>
          <w:rtl/>
        </w:rPr>
        <w:t xml:space="preserve">هكذا تجلت أسباب الهزيمة والنصر، أسباب التقدم والتأخر، وقد بين الله تعالى جليا في كتابه سبب التمكين في الأرض، الذي يرجوه جميع المسلمين، سواء حصل ذلك عن طريق الحروب مع الأعداء، أو عن طريق السلامة منها، مع أنه العادة في كل تقدم </w:t>
      </w:r>
      <w:r w:rsidR="008E1EF7">
        <w:rPr>
          <w:rFonts w:cs="Traditional Arabic" w:hint="cs"/>
          <w:sz w:val="32"/>
          <w:szCs w:val="32"/>
          <w:rtl/>
        </w:rPr>
        <w:t>أ</w:t>
      </w:r>
      <w:r>
        <w:rPr>
          <w:rFonts w:cs="Traditional Arabic" w:hint="cs"/>
          <w:sz w:val="32"/>
          <w:szCs w:val="32"/>
          <w:rtl/>
        </w:rPr>
        <w:t>لا يأتي</w:t>
      </w:r>
      <w:r w:rsidR="008E1EF7">
        <w:rPr>
          <w:rFonts w:cs="Traditional Arabic" w:hint="cs"/>
          <w:sz w:val="32"/>
          <w:szCs w:val="32"/>
          <w:rtl/>
        </w:rPr>
        <w:t xml:space="preserve"> إلا</w:t>
      </w:r>
      <w:r>
        <w:rPr>
          <w:rFonts w:cs="Traditional Arabic" w:hint="cs"/>
          <w:sz w:val="32"/>
          <w:szCs w:val="32"/>
          <w:rtl/>
        </w:rPr>
        <w:t xml:space="preserve"> بعد انتصارات حربية، لكن حصول تقدم من طريق السلم المحض ممكن غير محال، فقال:</w:t>
      </w:r>
    </w:p>
    <w:p w:rsidR="0074319E" w:rsidRDefault="0074319E" w:rsidP="0074319E">
      <w:pPr>
        <w:pStyle w:val="a3"/>
        <w:numPr>
          <w:ilvl w:val="0"/>
          <w:numId w:val="1"/>
        </w:numPr>
        <w:jc w:val="both"/>
        <w:rPr>
          <w:rFonts w:cs="Traditional Arabic"/>
          <w:sz w:val="32"/>
          <w:szCs w:val="32"/>
        </w:rPr>
      </w:pPr>
      <w:r>
        <w:rPr>
          <w:rFonts w:cs="Traditional Arabic" w:hint="cs"/>
          <w:sz w:val="32"/>
          <w:szCs w:val="32"/>
          <w:rtl/>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لايشركون بي شيئا فمن كفر بعد ذلك فأولئك هم الفاسقون}.</w:t>
      </w:r>
    </w:p>
    <w:p w:rsidR="0074319E" w:rsidRDefault="0074319E" w:rsidP="0074319E">
      <w:pPr>
        <w:jc w:val="both"/>
        <w:rPr>
          <w:rFonts w:cs="Traditional Arabic"/>
          <w:sz w:val="32"/>
          <w:szCs w:val="32"/>
          <w:rtl/>
        </w:rPr>
      </w:pPr>
      <w:r>
        <w:rPr>
          <w:rFonts w:cs="Traditional Arabic" w:hint="cs"/>
          <w:sz w:val="32"/>
          <w:szCs w:val="32"/>
          <w:rtl/>
        </w:rPr>
        <w:t>فذكر شروط التمكين والاستخلاف، وهو يتضمن التقدم؛ إذ لا يمكّن في الأرض إلا متقدم، وهي:</w:t>
      </w:r>
    </w:p>
    <w:p w:rsidR="0074319E" w:rsidRDefault="0074319E" w:rsidP="0074319E">
      <w:pPr>
        <w:pStyle w:val="a3"/>
        <w:numPr>
          <w:ilvl w:val="0"/>
          <w:numId w:val="1"/>
        </w:numPr>
        <w:jc w:val="both"/>
        <w:rPr>
          <w:rFonts w:cs="Traditional Arabic"/>
          <w:sz w:val="32"/>
          <w:szCs w:val="32"/>
        </w:rPr>
      </w:pPr>
      <w:r>
        <w:rPr>
          <w:rFonts w:cs="Traditional Arabic" w:hint="cs"/>
          <w:sz w:val="32"/>
          <w:szCs w:val="32"/>
          <w:rtl/>
        </w:rPr>
        <w:t>الإيمان، والعمل الصالح.</w:t>
      </w:r>
    </w:p>
    <w:p w:rsidR="0074319E" w:rsidRDefault="0074319E" w:rsidP="0074319E">
      <w:pPr>
        <w:pStyle w:val="a3"/>
        <w:numPr>
          <w:ilvl w:val="0"/>
          <w:numId w:val="1"/>
        </w:numPr>
        <w:jc w:val="both"/>
        <w:rPr>
          <w:rFonts w:cs="Traditional Arabic"/>
          <w:sz w:val="32"/>
          <w:szCs w:val="32"/>
        </w:rPr>
      </w:pPr>
      <w:r>
        <w:rPr>
          <w:rFonts w:cs="Traditional Arabic" w:hint="cs"/>
          <w:sz w:val="32"/>
          <w:szCs w:val="32"/>
          <w:rtl/>
        </w:rPr>
        <w:t>عبادة الله وحده لا شريك له، وانتفاء الكفر.</w:t>
      </w:r>
    </w:p>
    <w:p w:rsidR="00963946" w:rsidRDefault="0074319E" w:rsidP="0074319E">
      <w:pPr>
        <w:jc w:val="both"/>
        <w:rPr>
          <w:rFonts w:cs="Traditional Arabic"/>
          <w:sz w:val="32"/>
          <w:szCs w:val="32"/>
          <w:rtl/>
        </w:rPr>
      </w:pPr>
      <w:r>
        <w:rPr>
          <w:rFonts w:cs="Traditional Arabic" w:hint="cs"/>
          <w:sz w:val="32"/>
          <w:szCs w:val="32"/>
          <w:rtl/>
        </w:rPr>
        <w:t xml:space="preserve">فذكر </w:t>
      </w:r>
      <w:r w:rsidR="00963946">
        <w:rPr>
          <w:rFonts w:cs="Traditional Arabic" w:hint="cs"/>
          <w:sz w:val="32"/>
          <w:szCs w:val="32"/>
          <w:rtl/>
        </w:rPr>
        <w:t xml:space="preserve">اثنين مما سبق، </w:t>
      </w:r>
      <w:r>
        <w:rPr>
          <w:rFonts w:cs="Traditional Arabic" w:hint="cs"/>
          <w:sz w:val="32"/>
          <w:szCs w:val="32"/>
          <w:rtl/>
        </w:rPr>
        <w:t>ولم يذكر الزهد؛ لأن معرفة كونه شرطا، جاء من النظر في حال المنتصرين، فكانوا جميعا على حال واحدة من الزهد. ولم يذكر</w:t>
      </w:r>
      <w:r w:rsidR="00963946">
        <w:rPr>
          <w:rFonts w:cs="Traditional Arabic" w:hint="cs"/>
          <w:sz w:val="32"/>
          <w:szCs w:val="32"/>
          <w:rtl/>
        </w:rPr>
        <w:t xml:space="preserve"> إعداد القوة؛ لأنها مذكورة في آيات أخرى:</w:t>
      </w:r>
    </w:p>
    <w:p w:rsidR="00963946" w:rsidRDefault="00963946" w:rsidP="00963946">
      <w:pPr>
        <w:pStyle w:val="a3"/>
        <w:numPr>
          <w:ilvl w:val="0"/>
          <w:numId w:val="1"/>
        </w:numPr>
        <w:jc w:val="both"/>
        <w:rPr>
          <w:rFonts w:cs="Traditional Arabic"/>
          <w:sz w:val="32"/>
          <w:szCs w:val="32"/>
        </w:rPr>
      </w:pPr>
      <w:r>
        <w:rPr>
          <w:rFonts w:cs="Traditional Arabic" w:hint="cs"/>
          <w:sz w:val="32"/>
          <w:szCs w:val="32"/>
          <w:rtl/>
        </w:rPr>
        <w:t>{وأعدوا لهم ما استطعتم من قوة ومن رباط الخيل ترهبون به عدو الله وعدوكم..}.</w:t>
      </w:r>
    </w:p>
    <w:p w:rsidR="0074319E" w:rsidRDefault="00963946" w:rsidP="00963946">
      <w:pPr>
        <w:jc w:val="both"/>
        <w:rPr>
          <w:rFonts w:cs="Traditional Arabic"/>
          <w:sz w:val="32"/>
          <w:szCs w:val="32"/>
          <w:rtl/>
        </w:rPr>
      </w:pPr>
      <w:r>
        <w:rPr>
          <w:rFonts w:cs="Traditional Arabic" w:hint="cs"/>
          <w:sz w:val="32"/>
          <w:szCs w:val="32"/>
          <w:rtl/>
        </w:rPr>
        <w:t>وقد يكون عدم ذكره بسبب أن التمكين والاستخلاف في الآية، لم يكن نتيجة قتال وحرب، بل ظاهره يحتمل أن يكون من طريق السلم.</w:t>
      </w:r>
      <w:r w:rsidR="0074319E" w:rsidRPr="00963946">
        <w:rPr>
          <w:rFonts w:cs="Traditional Arabic" w:hint="cs"/>
          <w:sz w:val="32"/>
          <w:szCs w:val="32"/>
          <w:rtl/>
        </w:rPr>
        <w:t xml:space="preserve"> </w:t>
      </w:r>
    </w:p>
    <w:p w:rsidR="00F4619B" w:rsidRPr="00963946" w:rsidRDefault="00F4619B" w:rsidP="00D51FBF">
      <w:pPr>
        <w:jc w:val="both"/>
        <w:rPr>
          <w:rFonts w:cs="Traditional Arabic"/>
          <w:sz w:val="32"/>
          <w:szCs w:val="32"/>
          <w:rtl/>
        </w:rPr>
      </w:pPr>
      <w:r>
        <w:rPr>
          <w:rFonts w:cs="Traditional Arabic" w:hint="cs"/>
          <w:sz w:val="32"/>
          <w:szCs w:val="32"/>
          <w:rtl/>
        </w:rPr>
        <w:t xml:space="preserve">ولم يذكر كذلك الأسباب المادية للبناء والتقدم، وهو عمارة الأرض، والسير في مناكبها للكشف عما فيها من خيرات؛ لأن حب البناء مركوز في الفطر، وإنما الآيات تذكر في العادة بما قد يخفى، أو يهمل وينسى، لا ما كان حاضرا في الذهن والواقع، فالناس في سعي مستمر لا يكفون، هذا خلقهم وديدنهم، ومع ذلك فإن النصوص لم تفوت الإشارة </w:t>
      </w:r>
      <w:r>
        <w:rPr>
          <w:rFonts w:cs="Traditional Arabic"/>
          <w:sz w:val="32"/>
          <w:szCs w:val="32"/>
          <w:rtl/>
        </w:rPr>
        <w:t>–</w:t>
      </w:r>
      <w:r>
        <w:rPr>
          <w:rFonts w:cs="Traditional Arabic" w:hint="cs"/>
          <w:sz w:val="32"/>
          <w:szCs w:val="32"/>
          <w:rtl/>
        </w:rPr>
        <w:t xml:space="preserve"> بعض الأحيان </w:t>
      </w:r>
      <w:r>
        <w:rPr>
          <w:rFonts w:cs="Traditional Arabic"/>
          <w:sz w:val="32"/>
          <w:szCs w:val="32"/>
          <w:rtl/>
        </w:rPr>
        <w:t>–</w:t>
      </w:r>
      <w:r>
        <w:rPr>
          <w:rFonts w:cs="Traditional Arabic" w:hint="cs"/>
          <w:sz w:val="32"/>
          <w:szCs w:val="32"/>
          <w:rtl/>
        </w:rPr>
        <w:t xml:space="preserve"> إلى ذلك</w:t>
      </w:r>
      <w:r w:rsidR="00D51FBF">
        <w:rPr>
          <w:rFonts w:cs="Traditional Arabic" w:hint="cs"/>
          <w:sz w:val="32"/>
          <w:szCs w:val="32"/>
          <w:rtl/>
        </w:rPr>
        <w:t>.</w:t>
      </w:r>
    </w:p>
    <w:p w:rsidR="00E13C0A" w:rsidRDefault="00963946" w:rsidP="00963946">
      <w:pPr>
        <w:jc w:val="both"/>
        <w:rPr>
          <w:rFonts w:cs="Traditional Arabic"/>
          <w:sz w:val="32"/>
          <w:szCs w:val="32"/>
          <w:rtl/>
        </w:rPr>
      </w:pPr>
      <w:r>
        <w:rPr>
          <w:rFonts w:cs="Traditional Arabic" w:hint="cs"/>
          <w:sz w:val="32"/>
          <w:szCs w:val="32"/>
          <w:rtl/>
        </w:rPr>
        <w:t>فظهر بهذا سبب الهزيمة</w:t>
      </w:r>
      <w:r w:rsidR="00E13C0A">
        <w:rPr>
          <w:rFonts w:cs="Traditional Arabic" w:hint="cs"/>
          <w:sz w:val="32"/>
          <w:szCs w:val="32"/>
          <w:rtl/>
        </w:rPr>
        <w:t>، ليس منه: عدم الكفاءة في: العدد، أو العتاد، أو الاقتصاد، أو التنظيم، أو الحضارة، أو الصناعة. بل ضعف الإيمان</w:t>
      </w:r>
      <w:r>
        <w:rPr>
          <w:rFonts w:cs="Traditional Arabic" w:hint="cs"/>
          <w:sz w:val="32"/>
          <w:szCs w:val="32"/>
          <w:rtl/>
        </w:rPr>
        <w:t xml:space="preserve">، وتعظيم الدنيا يضعف الإيمان، وتعظيم الآخرة يقويه. </w:t>
      </w:r>
    </w:p>
    <w:p w:rsidR="00D51FBF" w:rsidRPr="00D51FBF" w:rsidRDefault="00D51FBF" w:rsidP="00963946">
      <w:pPr>
        <w:jc w:val="both"/>
        <w:rPr>
          <w:rFonts w:cs="DecoType Naskh Variants"/>
          <w:b/>
          <w:bCs/>
          <w:sz w:val="32"/>
          <w:szCs w:val="32"/>
          <w:rtl/>
        </w:rPr>
      </w:pPr>
      <w:r>
        <w:rPr>
          <w:rFonts w:cs="DecoType Naskh Variants" w:hint="cs"/>
          <w:b/>
          <w:bCs/>
          <w:sz w:val="32"/>
          <w:szCs w:val="32"/>
          <w:rtl/>
        </w:rPr>
        <w:t xml:space="preserve">أساس البناء </w:t>
      </w:r>
    </w:p>
    <w:p w:rsidR="00963946" w:rsidRDefault="00963946" w:rsidP="00963946">
      <w:pPr>
        <w:jc w:val="both"/>
        <w:rPr>
          <w:rFonts w:cs="Traditional Arabic"/>
          <w:sz w:val="32"/>
          <w:szCs w:val="32"/>
          <w:rtl/>
        </w:rPr>
      </w:pPr>
      <w:r>
        <w:rPr>
          <w:rFonts w:cs="Traditional Arabic" w:hint="cs"/>
          <w:sz w:val="32"/>
          <w:szCs w:val="32"/>
          <w:rtl/>
        </w:rPr>
        <w:t>قال المعترض: هل المعنى ألا نتخذ الأسباب للتقدم الاقتصادي، والصناعي ؟.</w:t>
      </w:r>
    </w:p>
    <w:p w:rsidR="00963946" w:rsidRDefault="00963946" w:rsidP="00963946">
      <w:pPr>
        <w:jc w:val="both"/>
        <w:rPr>
          <w:rFonts w:cs="Traditional Arabic"/>
          <w:sz w:val="32"/>
          <w:szCs w:val="32"/>
          <w:rtl/>
        </w:rPr>
      </w:pPr>
      <w:r>
        <w:rPr>
          <w:rFonts w:cs="Traditional Arabic" w:hint="cs"/>
          <w:sz w:val="32"/>
          <w:szCs w:val="32"/>
          <w:rtl/>
        </w:rPr>
        <w:t xml:space="preserve">والجواب: هذا فهم متعنت. اتخاذ الأسباب في كل شيء مطلوب، وكل ما يحقق للأمة تقدما في: الصناعة، أو الاقتصاد، أو الحرب، أو الحضارة فهو مطلوب. </w:t>
      </w:r>
    </w:p>
    <w:p w:rsidR="00963946" w:rsidRDefault="00963946" w:rsidP="00963946">
      <w:pPr>
        <w:jc w:val="both"/>
        <w:rPr>
          <w:rFonts w:cs="Traditional Arabic"/>
          <w:sz w:val="32"/>
          <w:szCs w:val="32"/>
          <w:rtl/>
        </w:rPr>
      </w:pPr>
      <w:r>
        <w:rPr>
          <w:rFonts w:cs="Traditional Arabic" w:hint="cs"/>
          <w:sz w:val="32"/>
          <w:szCs w:val="32"/>
          <w:rtl/>
        </w:rPr>
        <w:t xml:space="preserve">غير المطلوب، وهو المذموم: محاكاة الذين فقدوا الإيمان - وهم الغرب تحديدا اليوم </w:t>
      </w:r>
      <w:r>
        <w:rPr>
          <w:rFonts w:cs="Traditional Arabic"/>
          <w:sz w:val="32"/>
          <w:szCs w:val="32"/>
          <w:rtl/>
        </w:rPr>
        <w:t>–</w:t>
      </w:r>
      <w:r>
        <w:rPr>
          <w:rFonts w:cs="Traditional Arabic" w:hint="cs"/>
          <w:sz w:val="32"/>
          <w:szCs w:val="32"/>
          <w:rtl/>
        </w:rPr>
        <w:t xml:space="preserve"> في كل ذلك، لنكون صورة مصورة لهم في أنواع التقدم.</w:t>
      </w:r>
      <w:r w:rsidR="007B1D29">
        <w:rPr>
          <w:rFonts w:cs="Traditional Arabic" w:hint="cs"/>
          <w:sz w:val="32"/>
          <w:szCs w:val="32"/>
          <w:rtl/>
        </w:rPr>
        <w:t xml:space="preserve"> بما أن دين</w:t>
      </w:r>
      <w:r w:rsidR="00D51FBF">
        <w:rPr>
          <w:rFonts w:cs="Traditional Arabic" w:hint="cs"/>
          <w:sz w:val="32"/>
          <w:szCs w:val="32"/>
          <w:rtl/>
        </w:rPr>
        <w:t>نا غير دينهم، وكذا شريعتنا، ف</w:t>
      </w:r>
      <w:r w:rsidR="007B1D29">
        <w:rPr>
          <w:rFonts w:cs="Traditional Arabic" w:hint="cs"/>
          <w:sz w:val="32"/>
          <w:szCs w:val="32"/>
          <w:rtl/>
        </w:rPr>
        <w:t xml:space="preserve">تبعاً لهما </w:t>
      </w:r>
      <w:r w:rsidR="00D51FBF">
        <w:rPr>
          <w:rFonts w:cs="Traditional Arabic" w:hint="cs"/>
          <w:sz w:val="32"/>
          <w:szCs w:val="32"/>
          <w:rtl/>
        </w:rPr>
        <w:t xml:space="preserve">يجب </w:t>
      </w:r>
      <w:r w:rsidR="007B1D29">
        <w:rPr>
          <w:rFonts w:cs="Traditional Arabic" w:hint="cs"/>
          <w:sz w:val="32"/>
          <w:szCs w:val="32"/>
          <w:rtl/>
        </w:rPr>
        <w:t xml:space="preserve">أن تختلف أهدافنا، ووسائلنا، وحدودنا، وضوابطنا. </w:t>
      </w:r>
    </w:p>
    <w:p w:rsidR="007B1D29" w:rsidRDefault="007B1D29" w:rsidP="00963946">
      <w:pPr>
        <w:jc w:val="both"/>
        <w:rPr>
          <w:rFonts w:cs="Traditional Arabic"/>
          <w:sz w:val="32"/>
          <w:szCs w:val="32"/>
          <w:rtl/>
        </w:rPr>
      </w:pPr>
      <w:r>
        <w:rPr>
          <w:rFonts w:cs="Traditional Arabic" w:hint="cs"/>
          <w:sz w:val="32"/>
          <w:szCs w:val="32"/>
          <w:rtl/>
        </w:rPr>
        <w:t>وأبرز خلاف بيننا وبينهم في التقدم: أن تقدمنا ينبني على تعظيم الآخرة، وتقدمهم ينبني على تعظيم الدنيا. فيتقدمون لأجل الدنيا، ونحن نتقدم لأجل الآخرة. وفارق الهدفين نوعي مؤثر في نوعية التقدم:</w:t>
      </w:r>
    </w:p>
    <w:p w:rsidR="007B1D29" w:rsidRDefault="007B1D29" w:rsidP="002005DC">
      <w:pPr>
        <w:jc w:val="both"/>
        <w:rPr>
          <w:rFonts w:cs="Traditional Arabic"/>
          <w:sz w:val="32"/>
          <w:szCs w:val="32"/>
          <w:rtl/>
        </w:rPr>
      </w:pPr>
      <w:r>
        <w:rPr>
          <w:rFonts w:cs="Traditional Arabic" w:hint="cs"/>
          <w:sz w:val="32"/>
          <w:szCs w:val="32"/>
          <w:rtl/>
        </w:rPr>
        <w:t>في التقدم المبني على تعظيم الدنيا مغالاة وإفراط كبير في اتخاذ المتاع المادي، بما يوصل إلى الترف (لم يأت في القرآن إلا في معرض الذم) والبذخ، والفجور، والعدوان، وسلب الناس أقواتهم وكرامتهم، هو يصل باختصار إلى: عبادة الدنيا. فلا يقف</w:t>
      </w:r>
      <w:r w:rsidR="00D51FBF">
        <w:rPr>
          <w:rFonts w:cs="Traditional Arabic" w:hint="cs"/>
          <w:sz w:val="32"/>
          <w:szCs w:val="32"/>
          <w:rtl/>
        </w:rPr>
        <w:t xml:space="preserve"> حاجز</w:t>
      </w:r>
      <w:r>
        <w:rPr>
          <w:rFonts w:cs="Traditional Arabic" w:hint="cs"/>
          <w:sz w:val="32"/>
          <w:szCs w:val="32"/>
          <w:rtl/>
        </w:rPr>
        <w:t xml:space="preserve"> أمام استحداث كافة أنواع الفجور، والبذخ، </w:t>
      </w:r>
      <w:r w:rsidR="002005DC">
        <w:rPr>
          <w:rFonts w:cs="Traditional Arabic" w:hint="cs"/>
          <w:sz w:val="32"/>
          <w:szCs w:val="32"/>
          <w:rtl/>
        </w:rPr>
        <w:t>والترف، والأدوات الضارة، والإجرامية.</w:t>
      </w:r>
    </w:p>
    <w:p w:rsidR="007B1D29" w:rsidRPr="007B1D29" w:rsidRDefault="007B1D29" w:rsidP="007B1D29">
      <w:pPr>
        <w:pStyle w:val="a3"/>
        <w:numPr>
          <w:ilvl w:val="0"/>
          <w:numId w:val="1"/>
        </w:numPr>
        <w:jc w:val="both"/>
        <w:rPr>
          <w:rFonts w:cs="Traditional Arabic"/>
          <w:sz w:val="32"/>
          <w:szCs w:val="32"/>
          <w:rtl/>
        </w:rPr>
      </w:pPr>
      <w:r w:rsidRPr="007B1D29">
        <w:rPr>
          <w:rFonts w:cs="Traditional Arabic" w:hint="cs"/>
          <w:sz w:val="32"/>
          <w:szCs w:val="32"/>
          <w:rtl/>
        </w:rPr>
        <w:t>من شواهق كشواهق عاد، إرم ذات العما</w:t>
      </w:r>
      <w:r w:rsidR="002005DC">
        <w:rPr>
          <w:rFonts w:cs="Traditional Arabic" w:hint="cs"/>
          <w:sz w:val="32"/>
          <w:szCs w:val="32"/>
          <w:rtl/>
        </w:rPr>
        <w:t>د، التي لم يخلق مثلها في البلاد، بما يوحي بالخلود.</w:t>
      </w:r>
      <w:r w:rsidRPr="007B1D29">
        <w:rPr>
          <w:rFonts w:cs="Traditional Arabic" w:hint="cs"/>
          <w:sz w:val="32"/>
          <w:szCs w:val="32"/>
          <w:rtl/>
        </w:rPr>
        <w:t xml:space="preserve"> </w:t>
      </w:r>
    </w:p>
    <w:p w:rsidR="007B1D29" w:rsidRPr="007B1D29" w:rsidRDefault="007B1D29" w:rsidP="007B1D29">
      <w:pPr>
        <w:pStyle w:val="a3"/>
        <w:numPr>
          <w:ilvl w:val="0"/>
          <w:numId w:val="1"/>
        </w:numPr>
        <w:jc w:val="both"/>
        <w:rPr>
          <w:rFonts w:cs="Traditional Arabic"/>
          <w:sz w:val="32"/>
          <w:szCs w:val="32"/>
          <w:rtl/>
        </w:rPr>
      </w:pPr>
      <w:r w:rsidRPr="007B1D29">
        <w:rPr>
          <w:rFonts w:cs="Traditional Arabic" w:hint="cs"/>
          <w:sz w:val="32"/>
          <w:szCs w:val="32"/>
          <w:rtl/>
        </w:rPr>
        <w:t>والتطفيف في المكيال والميزان، بما يفقر الناس، كما حصل أخيرا في الأزمة المالية العالمية</w:t>
      </w:r>
      <w:r w:rsidR="00D51FBF">
        <w:rPr>
          <w:rFonts w:cs="Traditional Arabic" w:hint="cs"/>
          <w:sz w:val="32"/>
          <w:szCs w:val="32"/>
          <w:rtl/>
        </w:rPr>
        <w:t>، وإفلاس بنوك ودول وأفراد</w:t>
      </w:r>
      <w:r w:rsidRPr="007B1D29">
        <w:rPr>
          <w:rFonts w:cs="Traditional Arabic" w:hint="cs"/>
          <w:sz w:val="32"/>
          <w:szCs w:val="32"/>
          <w:rtl/>
        </w:rPr>
        <w:t xml:space="preserve"> في العالم، عدا جلبه النظام الرأسمالي منذ نشأ من فقر لأكثر من نصف العالم.</w:t>
      </w:r>
    </w:p>
    <w:p w:rsidR="007B1D29" w:rsidRPr="007B1D29" w:rsidRDefault="007B1D29" w:rsidP="007B1D29">
      <w:pPr>
        <w:pStyle w:val="a3"/>
        <w:numPr>
          <w:ilvl w:val="0"/>
          <w:numId w:val="1"/>
        </w:numPr>
        <w:jc w:val="both"/>
        <w:rPr>
          <w:rFonts w:cs="Traditional Arabic"/>
          <w:sz w:val="32"/>
          <w:szCs w:val="32"/>
          <w:rtl/>
        </w:rPr>
      </w:pPr>
      <w:r w:rsidRPr="007B1D29">
        <w:rPr>
          <w:rFonts w:cs="Traditional Arabic" w:hint="cs"/>
          <w:sz w:val="32"/>
          <w:szCs w:val="32"/>
          <w:rtl/>
        </w:rPr>
        <w:t>وإنتاج أسلحة العدوان الآثمة، التي لا تبقي ولا تذر، وما ينفق عليها.</w:t>
      </w:r>
    </w:p>
    <w:p w:rsidR="007B1D29" w:rsidRPr="007B1D29" w:rsidRDefault="007B1D29" w:rsidP="007B1D29">
      <w:pPr>
        <w:pStyle w:val="a3"/>
        <w:numPr>
          <w:ilvl w:val="0"/>
          <w:numId w:val="1"/>
        </w:numPr>
        <w:jc w:val="both"/>
        <w:rPr>
          <w:rFonts w:cs="Traditional Arabic"/>
          <w:sz w:val="32"/>
          <w:szCs w:val="32"/>
          <w:rtl/>
        </w:rPr>
      </w:pPr>
      <w:r w:rsidRPr="007B1D29">
        <w:rPr>
          <w:rFonts w:cs="Traditional Arabic" w:hint="cs"/>
          <w:sz w:val="32"/>
          <w:szCs w:val="32"/>
          <w:rtl/>
        </w:rPr>
        <w:t>وملاهي وملاعب لا تقدم للإنسان أي تقدم علمي، ولا اقتصادي، بل ترفيه على حساب الفقر</w:t>
      </w:r>
      <w:r>
        <w:rPr>
          <w:rFonts w:cs="Traditional Arabic" w:hint="cs"/>
          <w:sz w:val="32"/>
          <w:szCs w:val="32"/>
          <w:rtl/>
        </w:rPr>
        <w:t xml:space="preserve"> ومعالجة الأمراض ومشاكل أخرى.</w:t>
      </w:r>
    </w:p>
    <w:p w:rsidR="007B1D29" w:rsidRDefault="002005DC" w:rsidP="007B1D29">
      <w:pPr>
        <w:jc w:val="both"/>
        <w:rPr>
          <w:rFonts w:cs="Traditional Arabic"/>
          <w:sz w:val="32"/>
          <w:szCs w:val="32"/>
          <w:rtl/>
        </w:rPr>
      </w:pPr>
      <w:r>
        <w:rPr>
          <w:rFonts w:cs="Traditional Arabic" w:hint="cs"/>
          <w:sz w:val="32"/>
          <w:szCs w:val="32"/>
          <w:rtl/>
        </w:rPr>
        <w:t>وفي التقدم المبني على تعظيم الآخرة حدود لا تتخطى، تقوم  لخدمة الإنسان أولاً،</w:t>
      </w:r>
      <w:r w:rsidR="00D51FBF">
        <w:rPr>
          <w:rFonts w:cs="Traditional Arabic" w:hint="cs"/>
          <w:sz w:val="32"/>
          <w:szCs w:val="32"/>
          <w:rtl/>
        </w:rPr>
        <w:t xml:space="preserve"> بك</w:t>
      </w:r>
      <w:r>
        <w:rPr>
          <w:rFonts w:cs="Traditional Arabic" w:hint="cs"/>
          <w:sz w:val="32"/>
          <w:szCs w:val="32"/>
          <w:rtl/>
        </w:rPr>
        <w:t>ف</w:t>
      </w:r>
      <w:r w:rsidR="00D51FBF">
        <w:rPr>
          <w:rFonts w:cs="Traditional Arabic" w:hint="cs"/>
          <w:sz w:val="32"/>
          <w:szCs w:val="32"/>
          <w:rtl/>
        </w:rPr>
        <w:t>ا</w:t>
      </w:r>
      <w:r>
        <w:rPr>
          <w:rFonts w:cs="Traditional Arabic" w:hint="cs"/>
          <w:sz w:val="32"/>
          <w:szCs w:val="32"/>
          <w:rtl/>
        </w:rPr>
        <w:t xml:space="preserve">يته وأمنه، قبل لهوه وملاعبه، يكفيه مشكلة القوت والسكن، ويصون كرامته عن المسألة، ويقف بالرفاهية والبذخ عند حد، ولا يقبل بما </w:t>
      </w:r>
      <w:r w:rsidR="00D51FBF">
        <w:rPr>
          <w:rFonts w:cs="Traditional Arabic" w:hint="cs"/>
          <w:sz w:val="32"/>
          <w:szCs w:val="32"/>
          <w:rtl/>
        </w:rPr>
        <w:t xml:space="preserve">هو </w:t>
      </w:r>
      <w:r>
        <w:rPr>
          <w:rFonts w:cs="Traditional Arabic" w:hint="cs"/>
          <w:sz w:val="32"/>
          <w:szCs w:val="32"/>
          <w:rtl/>
        </w:rPr>
        <w:t>محرم وضار، ولا بما يشير إلى نسيان الآخرة، أو يفضي إلى ذلك.</w:t>
      </w:r>
    </w:p>
    <w:p w:rsidR="002005DC" w:rsidRDefault="00D51FBF" w:rsidP="002005DC">
      <w:pPr>
        <w:jc w:val="both"/>
        <w:rPr>
          <w:rFonts w:cs="Traditional Arabic"/>
          <w:sz w:val="32"/>
          <w:szCs w:val="32"/>
          <w:rtl/>
        </w:rPr>
      </w:pPr>
      <w:r>
        <w:rPr>
          <w:rFonts w:cs="Traditional Arabic" w:hint="cs"/>
          <w:sz w:val="32"/>
          <w:szCs w:val="32"/>
          <w:rtl/>
        </w:rPr>
        <w:t xml:space="preserve">ومن أراد </w:t>
      </w:r>
      <w:r w:rsidR="002005DC">
        <w:rPr>
          <w:rFonts w:cs="Traditional Arabic" w:hint="cs"/>
          <w:sz w:val="32"/>
          <w:szCs w:val="32"/>
          <w:rtl/>
        </w:rPr>
        <w:t>تعظيم الآخرة، من خلال تعظيم الدنيا، فقد أتى بمعادلة محالة، فإن الله تعالى لم يجعل طريق تعظيم الآخرة بتعظيم الدنيا، بل جعله بازدراء الدنيا، فمن رام ذلك فأحد أمرين:</w:t>
      </w:r>
    </w:p>
    <w:p w:rsidR="002005DC" w:rsidRDefault="002005DC" w:rsidP="002005DC">
      <w:pPr>
        <w:pStyle w:val="a3"/>
        <w:numPr>
          <w:ilvl w:val="0"/>
          <w:numId w:val="1"/>
        </w:numPr>
        <w:jc w:val="both"/>
        <w:rPr>
          <w:rFonts w:cs="Traditional Arabic"/>
          <w:sz w:val="32"/>
          <w:szCs w:val="32"/>
        </w:rPr>
      </w:pPr>
      <w:r>
        <w:rPr>
          <w:rFonts w:cs="Traditional Arabic" w:hint="cs"/>
          <w:sz w:val="32"/>
          <w:szCs w:val="32"/>
          <w:rtl/>
        </w:rPr>
        <w:t>أما أن يهوّن وينزل من مقام الآخرة، فيكون كمن يجعل الآخرة مطيته إلى الدنيا.</w:t>
      </w:r>
    </w:p>
    <w:p w:rsidR="002005DC" w:rsidRDefault="002005DC" w:rsidP="002005DC">
      <w:pPr>
        <w:pStyle w:val="a3"/>
        <w:numPr>
          <w:ilvl w:val="0"/>
          <w:numId w:val="1"/>
        </w:numPr>
        <w:jc w:val="both"/>
        <w:rPr>
          <w:rFonts w:cs="Traditional Arabic"/>
          <w:sz w:val="32"/>
          <w:szCs w:val="32"/>
        </w:rPr>
      </w:pPr>
      <w:r>
        <w:rPr>
          <w:rFonts w:cs="Traditional Arabic" w:hint="cs"/>
          <w:sz w:val="32"/>
          <w:szCs w:val="32"/>
          <w:rtl/>
        </w:rPr>
        <w:t>أو يكتشف بعد لأي وعنت أنها عملية مستحيلة، ويكون حينئذ من أهل الحظ العظيم، أن نجاه الله من فتنة عمياء، كادت تقصف به بعيدا عن طريق الإيمان.</w:t>
      </w:r>
    </w:p>
    <w:p w:rsidR="002005DC" w:rsidRDefault="002005DC" w:rsidP="002005DC">
      <w:pPr>
        <w:jc w:val="both"/>
        <w:rPr>
          <w:rFonts w:cs="Traditional Arabic"/>
          <w:sz w:val="32"/>
          <w:szCs w:val="32"/>
          <w:rtl/>
        </w:rPr>
      </w:pPr>
      <w:r>
        <w:rPr>
          <w:rFonts w:cs="Traditional Arabic" w:hint="cs"/>
          <w:sz w:val="32"/>
          <w:szCs w:val="32"/>
          <w:rtl/>
        </w:rPr>
        <w:t>إن الدولة المسلمة تتحمل تنمية اقتصاد</w:t>
      </w:r>
      <w:r w:rsidR="00D51FBF">
        <w:rPr>
          <w:rFonts w:cs="Traditional Arabic" w:hint="cs"/>
          <w:sz w:val="32"/>
          <w:szCs w:val="32"/>
          <w:rtl/>
        </w:rPr>
        <w:t xml:space="preserve"> الأمة وتكوين ثرواتها، لتكون عون</w:t>
      </w:r>
      <w:r>
        <w:rPr>
          <w:rFonts w:cs="Traditional Arabic" w:hint="cs"/>
          <w:sz w:val="32"/>
          <w:szCs w:val="32"/>
          <w:rtl/>
        </w:rPr>
        <w:t xml:space="preserve">ا للمسلمين في حياة كريمة، وقوة على دعوتهم الناس إلى الإيمان بالله تعالى. </w:t>
      </w:r>
    </w:p>
    <w:p w:rsidR="002005DC" w:rsidRDefault="002005DC" w:rsidP="002005DC">
      <w:pPr>
        <w:jc w:val="both"/>
        <w:rPr>
          <w:rFonts w:cs="Traditional Arabic"/>
          <w:sz w:val="32"/>
          <w:szCs w:val="32"/>
          <w:rtl/>
        </w:rPr>
      </w:pPr>
      <w:r>
        <w:rPr>
          <w:rFonts w:cs="Traditional Arabic" w:hint="cs"/>
          <w:sz w:val="32"/>
          <w:szCs w:val="32"/>
          <w:rtl/>
        </w:rPr>
        <w:t xml:space="preserve">وعليها أن تضع الضوابط التي تجعل من قوة الاقتصاد هدفا لتعظيم الآخرة لا الدنيا، أما الدنيا فتخدم بما يحقق كفاية الإنسان وأمنه، فلا تتركه عالة يتكفف الناس. </w:t>
      </w:r>
    </w:p>
    <w:p w:rsidR="00D51FBF" w:rsidRDefault="002005DC" w:rsidP="00D22CF6">
      <w:pPr>
        <w:jc w:val="both"/>
        <w:rPr>
          <w:rFonts w:cs="Traditional Arabic"/>
          <w:sz w:val="32"/>
          <w:szCs w:val="32"/>
          <w:rtl/>
        </w:rPr>
      </w:pPr>
      <w:r>
        <w:rPr>
          <w:rFonts w:cs="Traditional Arabic" w:hint="cs"/>
          <w:sz w:val="32"/>
          <w:szCs w:val="32"/>
          <w:rtl/>
        </w:rPr>
        <w:t>فعدم تعظيم ال</w:t>
      </w:r>
      <w:r w:rsidR="00D22CF6">
        <w:rPr>
          <w:rFonts w:cs="Traditional Arabic" w:hint="cs"/>
          <w:sz w:val="32"/>
          <w:szCs w:val="32"/>
          <w:rtl/>
        </w:rPr>
        <w:t>دنيا لا يلزم عنه إهمالها.</w:t>
      </w:r>
      <w:r>
        <w:rPr>
          <w:rFonts w:cs="Traditional Arabic" w:hint="cs"/>
          <w:sz w:val="32"/>
          <w:szCs w:val="32"/>
          <w:rtl/>
        </w:rPr>
        <w:t xml:space="preserve"> كلا، هذا فهم خاطئ، عدم التعظيم يعني</w:t>
      </w:r>
      <w:r w:rsidR="00D22CF6">
        <w:rPr>
          <w:rFonts w:cs="Traditional Arabic" w:hint="cs"/>
          <w:sz w:val="32"/>
          <w:szCs w:val="32"/>
          <w:rtl/>
        </w:rPr>
        <w:t>:</w:t>
      </w:r>
      <w:r>
        <w:rPr>
          <w:rFonts w:cs="Traditional Arabic" w:hint="cs"/>
          <w:sz w:val="32"/>
          <w:szCs w:val="32"/>
          <w:rtl/>
        </w:rPr>
        <w:t xml:space="preserve"> </w:t>
      </w:r>
    </w:p>
    <w:p w:rsidR="00D51FBF" w:rsidRDefault="002005DC" w:rsidP="00D22CF6">
      <w:pPr>
        <w:jc w:val="both"/>
        <w:rPr>
          <w:rFonts w:cs="Traditional Arabic"/>
          <w:sz w:val="32"/>
          <w:szCs w:val="32"/>
          <w:rtl/>
        </w:rPr>
      </w:pPr>
      <w:r>
        <w:rPr>
          <w:rFonts w:cs="Traditional Arabic" w:hint="cs"/>
          <w:sz w:val="32"/>
          <w:szCs w:val="32"/>
          <w:rtl/>
        </w:rPr>
        <w:t>عدم المبالغة</w:t>
      </w:r>
      <w:r w:rsidR="00D22CF6">
        <w:rPr>
          <w:rFonts w:cs="Traditional Arabic" w:hint="cs"/>
          <w:sz w:val="32"/>
          <w:szCs w:val="32"/>
          <w:rtl/>
        </w:rPr>
        <w:t xml:space="preserve"> في العناية بها.. </w:t>
      </w:r>
    </w:p>
    <w:p w:rsidR="00D51FBF" w:rsidRDefault="00D22CF6" w:rsidP="00D22CF6">
      <w:pPr>
        <w:jc w:val="both"/>
        <w:rPr>
          <w:rFonts w:cs="Traditional Arabic"/>
          <w:sz w:val="32"/>
          <w:szCs w:val="32"/>
          <w:rtl/>
        </w:rPr>
      </w:pPr>
      <w:r>
        <w:rPr>
          <w:rFonts w:cs="Traditional Arabic" w:hint="cs"/>
          <w:sz w:val="32"/>
          <w:szCs w:val="32"/>
          <w:rtl/>
        </w:rPr>
        <w:t xml:space="preserve">يعني ألا تكون هدفا بذاتها.. </w:t>
      </w:r>
    </w:p>
    <w:p w:rsidR="002005DC" w:rsidRDefault="00D22CF6" w:rsidP="00D51FBF">
      <w:pPr>
        <w:jc w:val="both"/>
        <w:rPr>
          <w:rFonts w:cs="Traditional Arabic"/>
          <w:sz w:val="32"/>
          <w:szCs w:val="32"/>
          <w:rtl/>
        </w:rPr>
      </w:pPr>
      <w:r>
        <w:rPr>
          <w:rFonts w:cs="Traditional Arabic" w:hint="cs"/>
          <w:sz w:val="32"/>
          <w:szCs w:val="32"/>
          <w:rtl/>
        </w:rPr>
        <w:t xml:space="preserve">ألا تكون في قلوبنا تتصرف بنا، بل بأيدينا </w:t>
      </w:r>
      <w:r w:rsidR="00D51FBF">
        <w:rPr>
          <w:rFonts w:cs="Traditional Arabic" w:hint="cs"/>
          <w:sz w:val="32"/>
          <w:szCs w:val="32"/>
          <w:rtl/>
        </w:rPr>
        <w:t xml:space="preserve">نحن </w:t>
      </w:r>
      <w:r>
        <w:rPr>
          <w:rFonts w:cs="Traditional Arabic" w:hint="cs"/>
          <w:sz w:val="32"/>
          <w:szCs w:val="32"/>
          <w:rtl/>
        </w:rPr>
        <w:t>نتصرف بها.</w:t>
      </w:r>
    </w:p>
    <w:p w:rsidR="00D22CF6" w:rsidRPr="00D51FBF" w:rsidRDefault="00D22CF6" w:rsidP="00D51FBF">
      <w:pPr>
        <w:pStyle w:val="a3"/>
        <w:numPr>
          <w:ilvl w:val="0"/>
          <w:numId w:val="1"/>
        </w:numPr>
        <w:jc w:val="both"/>
        <w:rPr>
          <w:rFonts w:cs="Traditional Arabic"/>
          <w:sz w:val="32"/>
          <w:szCs w:val="32"/>
        </w:rPr>
      </w:pPr>
      <w:r>
        <w:rPr>
          <w:rFonts w:cs="Traditional Arabic" w:hint="cs"/>
          <w:sz w:val="32"/>
          <w:szCs w:val="32"/>
          <w:rtl/>
        </w:rPr>
        <w:t xml:space="preserve">قال صلى الله عليه وسلم: (تعس عبد </w:t>
      </w:r>
      <w:r w:rsidR="00D51FBF">
        <w:rPr>
          <w:rFonts w:cs="Traditional Arabic" w:hint="cs"/>
          <w:sz w:val="32"/>
          <w:szCs w:val="32"/>
          <w:rtl/>
        </w:rPr>
        <w:t>الدينار، وعبد الدرهم، وعبد الخميصة، إن أعطي رضي، وإن لم يعط سخط، تعس وانتكس، وإذا شيك فلا انتقش</w:t>
      </w:r>
      <w:r w:rsidRPr="00D51FBF">
        <w:rPr>
          <w:rFonts w:cs="Traditional Arabic" w:hint="cs"/>
          <w:sz w:val="32"/>
          <w:szCs w:val="32"/>
          <w:rtl/>
        </w:rPr>
        <w:t>)</w:t>
      </w:r>
      <w:r w:rsidR="00D51FBF">
        <w:rPr>
          <w:rFonts w:cs="Traditional Arabic" w:hint="cs"/>
          <w:sz w:val="32"/>
          <w:szCs w:val="32"/>
          <w:rtl/>
        </w:rPr>
        <w:t xml:space="preserve"> [البخاري/الجهاد/ الحراسة في الغزو في سبيل الله]</w:t>
      </w:r>
      <w:r w:rsidRPr="00D51FBF">
        <w:rPr>
          <w:rFonts w:cs="Traditional Arabic" w:hint="cs"/>
          <w:sz w:val="32"/>
          <w:szCs w:val="32"/>
          <w:rtl/>
        </w:rPr>
        <w:t>.</w:t>
      </w:r>
    </w:p>
    <w:p w:rsidR="00D22CF6" w:rsidRDefault="00D22CF6" w:rsidP="00D22CF6">
      <w:pPr>
        <w:jc w:val="both"/>
        <w:rPr>
          <w:rFonts w:cs="Traditional Arabic"/>
          <w:sz w:val="32"/>
          <w:szCs w:val="32"/>
          <w:rtl/>
        </w:rPr>
      </w:pPr>
      <w:r>
        <w:rPr>
          <w:rFonts w:cs="Traditional Arabic" w:hint="cs"/>
          <w:sz w:val="32"/>
          <w:szCs w:val="32"/>
          <w:rtl/>
        </w:rPr>
        <w:t>هكذا هو وصف معظم الدنيا..</w:t>
      </w:r>
    </w:p>
    <w:p w:rsidR="00D51FBF" w:rsidRDefault="00D51FBF" w:rsidP="00201615">
      <w:pPr>
        <w:jc w:val="both"/>
        <w:rPr>
          <w:rFonts w:cs="DecoType Naskh Variants"/>
          <w:b/>
          <w:bCs/>
          <w:sz w:val="32"/>
          <w:szCs w:val="32"/>
          <w:rtl/>
        </w:rPr>
      </w:pPr>
      <w:r>
        <w:rPr>
          <w:rFonts w:cs="DecoType Naskh Variants" w:hint="cs"/>
          <w:b/>
          <w:bCs/>
          <w:sz w:val="32"/>
          <w:szCs w:val="32"/>
          <w:rtl/>
        </w:rPr>
        <w:t xml:space="preserve">أساس  الدعوة </w:t>
      </w:r>
    </w:p>
    <w:p w:rsidR="0036229F" w:rsidRPr="00D51FBF" w:rsidRDefault="00D51FBF" w:rsidP="00201615">
      <w:pPr>
        <w:jc w:val="both"/>
        <w:rPr>
          <w:rFonts w:cs="Traditional Arabic"/>
          <w:sz w:val="32"/>
          <w:szCs w:val="32"/>
          <w:rtl/>
        </w:rPr>
      </w:pPr>
      <w:r w:rsidRPr="00D51FBF">
        <w:rPr>
          <w:rFonts w:cs="Traditional Arabic" w:hint="cs"/>
          <w:sz w:val="32"/>
          <w:szCs w:val="32"/>
          <w:rtl/>
        </w:rPr>
        <w:t xml:space="preserve">قال القائل: </w:t>
      </w:r>
      <w:r w:rsidR="0036229F" w:rsidRPr="00D51FBF">
        <w:rPr>
          <w:rFonts w:cs="Traditional Arabic" w:hint="cs"/>
          <w:sz w:val="32"/>
          <w:szCs w:val="32"/>
          <w:rtl/>
        </w:rPr>
        <w:t xml:space="preserve"> </w:t>
      </w:r>
      <w:r w:rsidR="00AE1977">
        <w:rPr>
          <w:rFonts w:cs="Traditional Arabic" w:hint="cs"/>
          <w:sz w:val="32"/>
          <w:szCs w:val="32"/>
          <w:rtl/>
        </w:rPr>
        <w:t xml:space="preserve">بأي </w:t>
      </w:r>
      <w:r w:rsidR="0036229F" w:rsidRPr="00D51FBF">
        <w:rPr>
          <w:rFonts w:cs="Traditional Arabic" w:hint="cs"/>
          <w:sz w:val="32"/>
          <w:szCs w:val="32"/>
          <w:rtl/>
        </w:rPr>
        <w:t>شيء ندعو إلى الإسلام: بتعظيم الآخرة، أم الدنيا ؟.</w:t>
      </w:r>
    </w:p>
    <w:p w:rsidR="003B635F" w:rsidRDefault="00D51FBF" w:rsidP="00201615">
      <w:pPr>
        <w:jc w:val="both"/>
        <w:rPr>
          <w:rFonts w:cs="Traditional Arabic"/>
          <w:sz w:val="32"/>
          <w:szCs w:val="32"/>
          <w:rtl/>
        </w:rPr>
      </w:pPr>
      <w:r>
        <w:rPr>
          <w:rFonts w:cs="Traditional Arabic" w:hint="cs"/>
          <w:sz w:val="32"/>
          <w:szCs w:val="32"/>
          <w:rtl/>
        </w:rPr>
        <w:t>الجواب: ندعوهم</w:t>
      </w:r>
      <w:r w:rsidR="003B635F">
        <w:rPr>
          <w:rFonts w:cs="Traditional Arabic" w:hint="cs"/>
          <w:sz w:val="32"/>
          <w:szCs w:val="32"/>
          <w:rtl/>
        </w:rPr>
        <w:t xml:space="preserve"> إلى الإسلام بالتزام مبادئ الإسلام، وأخلاق الإسلام، من: صدق، ووفاء، وإخلاص، وإتقان، وعون الملهوف، والنظافة والترتيب، والنظام، واحترام الناس، والشفقة والرحمة بالناس جميعا، مهما اختلفت دياناتهم أو أجناسهم.</w:t>
      </w:r>
    </w:p>
    <w:p w:rsidR="003B635F" w:rsidRDefault="003B635F" w:rsidP="00201615">
      <w:pPr>
        <w:jc w:val="both"/>
        <w:rPr>
          <w:rFonts w:cs="Traditional Arabic"/>
          <w:sz w:val="32"/>
          <w:szCs w:val="32"/>
          <w:rtl/>
        </w:rPr>
      </w:pPr>
      <w:r>
        <w:rPr>
          <w:rFonts w:cs="Traditional Arabic" w:hint="cs"/>
          <w:sz w:val="32"/>
          <w:szCs w:val="32"/>
          <w:rtl/>
        </w:rPr>
        <w:t>ندعوهم بثقتنا بالإسلام، ويقيننا بالإيمان، والعزة والقوة في الحق، والجهر به والصدع.</w:t>
      </w:r>
    </w:p>
    <w:p w:rsidR="003B635F" w:rsidRDefault="003B635F" w:rsidP="003B635F">
      <w:pPr>
        <w:jc w:val="both"/>
        <w:rPr>
          <w:rFonts w:cs="Traditional Arabic"/>
          <w:sz w:val="32"/>
          <w:szCs w:val="32"/>
          <w:rtl/>
        </w:rPr>
      </w:pPr>
      <w:r>
        <w:rPr>
          <w:rFonts w:cs="Traditional Arabic" w:hint="cs"/>
          <w:sz w:val="32"/>
          <w:szCs w:val="32"/>
          <w:rtl/>
        </w:rPr>
        <w:t>ندعوهم بالمبادئ الإيمانية والأخلاقية، قب</w:t>
      </w:r>
      <w:r w:rsidR="00D51FBF">
        <w:rPr>
          <w:rFonts w:cs="Traditional Arabic" w:hint="cs"/>
          <w:sz w:val="32"/>
          <w:szCs w:val="32"/>
          <w:rtl/>
        </w:rPr>
        <w:t>ل أن التفوق المادي، فيما لو تفوق</w:t>
      </w:r>
      <w:r>
        <w:rPr>
          <w:rFonts w:cs="Traditional Arabic" w:hint="cs"/>
          <w:sz w:val="32"/>
          <w:szCs w:val="32"/>
          <w:rtl/>
        </w:rPr>
        <w:t>نا. فالتفوق المادي لا يجدي كثيرا في دعوتهم؛ لأن عندهم منه وزيادة، ومهما صنعنا فلن نبلغ تفوقهم؛ لأننا مقيدون، وهم منفلتون، والمنفلت يأتي بما لا يأتي به المقيد.</w:t>
      </w:r>
    </w:p>
    <w:p w:rsidR="00D22CF6" w:rsidRDefault="003B635F" w:rsidP="00007F45">
      <w:pPr>
        <w:jc w:val="both"/>
        <w:rPr>
          <w:rFonts w:cs="Traditional Arabic"/>
          <w:sz w:val="32"/>
          <w:szCs w:val="32"/>
          <w:rtl/>
        </w:rPr>
      </w:pPr>
      <w:r>
        <w:rPr>
          <w:rFonts w:cs="Traditional Arabic" w:hint="cs"/>
          <w:sz w:val="32"/>
          <w:szCs w:val="32"/>
          <w:rtl/>
        </w:rPr>
        <w:t>فكيف نطمع أن نهديهم بشيء، هم فيه أحسن منا، ولا يلزم أن نكون أحسن منهم فيه؛ في الصناعة والاقتصاد، يكفي أن نتقدم فيهما بما يسد حاجتنا، فلا يتركنا محتا</w:t>
      </w:r>
      <w:r w:rsidR="00D51FBF">
        <w:rPr>
          <w:rFonts w:cs="Traditional Arabic" w:hint="cs"/>
          <w:sz w:val="32"/>
          <w:szCs w:val="32"/>
          <w:rtl/>
        </w:rPr>
        <w:t>جين لغيرنا، بيننا عالة معوزو</w:t>
      </w:r>
      <w:r w:rsidR="00007F45">
        <w:rPr>
          <w:rFonts w:cs="Traditional Arabic" w:hint="cs"/>
          <w:sz w:val="32"/>
          <w:szCs w:val="32"/>
          <w:rtl/>
        </w:rPr>
        <w:t xml:space="preserve">ن. </w:t>
      </w:r>
      <w:r>
        <w:rPr>
          <w:rFonts w:cs="Traditional Arabic" w:hint="cs"/>
          <w:sz w:val="32"/>
          <w:szCs w:val="32"/>
          <w:rtl/>
        </w:rPr>
        <w:t>يكفينا من التقدم الصناعي والاقتصادي ما يردع عنا، ويصون ديا</w:t>
      </w:r>
      <w:r w:rsidR="00D51FBF">
        <w:rPr>
          <w:rFonts w:cs="Traditional Arabic" w:hint="cs"/>
          <w:sz w:val="32"/>
          <w:szCs w:val="32"/>
          <w:rtl/>
        </w:rPr>
        <w:t>رنا، وأعراضنا، وأموالنا، هذا يك</w:t>
      </w:r>
      <w:r>
        <w:rPr>
          <w:rFonts w:cs="Traditional Arabic" w:hint="cs"/>
          <w:sz w:val="32"/>
          <w:szCs w:val="32"/>
          <w:rtl/>
        </w:rPr>
        <w:t>فينا؛ فلدينا مهمة عظمى، هي بناء الآخرة،</w:t>
      </w:r>
      <w:r w:rsidR="00D51FBF">
        <w:rPr>
          <w:rFonts w:cs="Traditional Arabic" w:hint="cs"/>
          <w:sz w:val="32"/>
          <w:szCs w:val="32"/>
          <w:rtl/>
        </w:rPr>
        <w:t xml:space="preserve"> بإصلاح أنفسنا، واستصلاح غيرنا، ودعوة العالمين إلى عبادة رب العالمين وحده،</w:t>
      </w:r>
      <w:r>
        <w:rPr>
          <w:rFonts w:cs="Traditional Arabic" w:hint="cs"/>
          <w:sz w:val="32"/>
          <w:szCs w:val="32"/>
          <w:rtl/>
        </w:rPr>
        <w:t xml:space="preserve"> فلو استفرغنا جهدنا في بناء الدنيا، فما يبقى للآخرة.</w:t>
      </w:r>
    </w:p>
    <w:p w:rsidR="003B635F" w:rsidRDefault="003B635F" w:rsidP="00007F45">
      <w:pPr>
        <w:jc w:val="both"/>
        <w:rPr>
          <w:rFonts w:cs="Traditional Arabic"/>
          <w:sz w:val="32"/>
          <w:szCs w:val="32"/>
          <w:rtl/>
        </w:rPr>
      </w:pPr>
      <w:r>
        <w:rPr>
          <w:rFonts w:cs="Traditional Arabic" w:hint="cs"/>
          <w:sz w:val="32"/>
          <w:szCs w:val="32"/>
          <w:rtl/>
        </w:rPr>
        <w:t>والصحابة دعوا فارس والروم بما ليس عندهم، بالإيمان بالله واليوم الآخر، ولا سبيل لنا إلا ذاك، أن ندعوهم بما هم فق</w:t>
      </w:r>
      <w:r w:rsidR="00007F45">
        <w:rPr>
          <w:rFonts w:cs="Traditional Arabic" w:hint="cs"/>
          <w:sz w:val="32"/>
          <w:szCs w:val="32"/>
          <w:rtl/>
        </w:rPr>
        <w:t xml:space="preserve">راء فيه، لا بما هم أغنياء فيه. </w:t>
      </w:r>
      <w:r>
        <w:rPr>
          <w:rFonts w:cs="Traditional Arabic" w:hint="cs"/>
          <w:sz w:val="32"/>
          <w:szCs w:val="32"/>
          <w:rtl/>
        </w:rPr>
        <w:t>هم فارغون روحيا، علينا أن نملأ أرواحهم بالإيمان.. متخبطون فكريا، علينا أن نهديهم بإذن الله.</w:t>
      </w:r>
    </w:p>
    <w:p w:rsidR="00D51FBF" w:rsidRDefault="003B635F" w:rsidP="003B635F">
      <w:pPr>
        <w:jc w:val="both"/>
        <w:rPr>
          <w:rFonts w:cs="Traditional Arabic"/>
          <w:sz w:val="32"/>
          <w:szCs w:val="32"/>
          <w:rtl/>
        </w:rPr>
      </w:pPr>
      <w:r>
        <w:rPr>
          <w:rFonts w:cs="Traditional Arabic" w:hint="cs"/>
          <w:sz w:val="32"/>
          <w:szCs w:val="32"/>
          <w:rtl/>
        </w:rPr>
        <w:t xml:space="preserve">ميدان الروح والفكر </w:t>
      </w:r>
      <w:r w:rsidR="00007F45">
        <w:rPr>
          <w:rFonts w:cs="Traditional Arabic" w:hint="cs"/>
          <w:sz w:val="32"/>
          <w:szCs w:val="32"/>
          <w:rtl/>
        </w:rPr>
        <w:t>هما فيهما ض</w:t>
      </w:r>
      <w:r w:rsidR="00D51FBF">
        <w:rPr>
          <w:rFonts w:cs="Traditional Arabic" w:hint="cs"/>
          <w:sz w:val="32"/>
          <w:szCs w:val="32"/>
          <w:rtl/>
        </w:rPr>
        <w:t>ائعون محتارون، ونحن فيهما نملك مصادر الهداية والتوفيق</w:t>
      </w:r>
      <w:r w:rsidR="00007F45">
        <w:rPr>
          <w:rFonts w:cs="Traditional Arabic" w:hint="cs"/>
          <w:sz w:val="32"/>
          <w:szCs w:val="32"/>
          <w:rtl/>
        </w:rPr>
        <w:t xml:space="preserve">. </w:t>
      </w:r>
    </w:p>
    <w:p w:rsidR="00D51FBF" w:rsidRDefault="00007F45" w:rsidP="00D51FBF">
      <w:pPr>
        <w:jc w:val="both"/>
        <w:rPr>
          <w:rFonts w:cs="Traditional Arabic"/>
          <w:sz w:val="32"/>
          <w:szCs w:val="32"/>
          <w:rtl/>
        </w:rPr>
      </w:pPr>
      <w:r>
        <w:rPr>
          <w:rFonts w:cs="Traditional Arabic" w:hint="cs"/>
          <w:sz w:val="32"/>
          <w:szCs w:val="32"/>
          <w:rtl/>
        </w:rPr>
        <w:t>وميدان المادة هم فيه أسياد وكهنة،</w:t>
      </w:r>
      <w:r w:rsidR="003B635F">
        <w:rPr>
          <w:rFonts w:cs="Traditional Arabic" w:hint="cs"/>
          <w:sz w:val="32"/>
          <w:szCs w:val="32"/>
          <w:rtl/>
        </w:rPr>
        <w:t xml:space="preserve"> </w:t>
      </w:r>
      <w:r w:rsidR="00D51FBF">
        <w:rPr>
          <w:rFonts w:cs="Traditional Arabic" w:hint="cs"/>
          <w:sz w:val="32"/>
          <w:szCs w:val="32"/>
          <w:rtl/>
        </w:rPr>
        <w:t>ونحن مهما صنعنا لن نكون كمثلهم، نسخة مطابقة.</w:t>
      </w:r>
    </w:p>
    <w:p w:rsidR="00D51FBF" w:rsidRDefault="00007F45" w:rsidP="00D51FBF">
      <w:pPr>
        <w:jc w:val="both"/>
        <w:rPr>
          <w:rFonts w:cs="Traditional Arabic"/>
          <w:sz w:val="32"/>
          <w:szCs w:val="32"/>
          <w:rtl/>
        </w:rPr>
      </w:pPr>
      <w:r>
        <w:rPr>
          <w:rFonts w:cs="Traditional Arabic" w:hint="cs"/>
          <w:sz w:val="32"/>
          <w:szCs w:val="32"/>
          <w:rtl/>
        </w:rPr>
        <w:t>فالعقل والمنطق يقول: نعطيهم ما عندنا، مما اختصصنا به</w:t>
      </w:r>
      <w:r w:rsidR="00D51FBF">
        <w:rPr>
          <w:rFonts w:cs="Traditional Arabic" w:hint="cs"/>
          <w:sz w:val="32"/>
          <w:szCs w:val="32"/>
          <w:rtl/>
        </w:rPr>
        <w:t>.</w:t>
      </w:r>
    </w:p>
    <w:p w:rsidR="003B635F" w:rsidRDefault="00007F45" w:rsidP="00D51FBF">
      <w:pPr>
        <w:jc w:val="both"/>
        <w:rPr>
          <w:rFonts w:cs="Traditional Arabic"/>
          <w:sz w:val="32"/>
          <w:szCs w:val="32"/>
          <w:rtl/>
        </w:rPr>
      </w:pPr>
      <w:r>
        <w:rPr>
          <w:rFonts w:cs="Traditional Arabic" w:hint="cs"/>
          <w:sz w:val="32"/>
          <w:szCs w:val="32"/>
          <w:rtl/>
        </w:rPr>
        <w:t>و</w:t>
      </w:r>
      <w:r w:rsidR="00D51FBF">
        <w:rPr>
          <w:rFonts w:cs="Traditional Arabic" w:hint="cs"/>
          <w:sz w:val="32"/>
          <w:szCs w:val="32"/>
          <w:rtl/>
        </w:rPr>
        <w:t xml:space="preserve">من </w:t>
      </w:r>
      <w:r>
        <w:rPr>
          <w:rFonts w:cs="Traditional Arabic" w:hint="cs"/>
          <w:sz w:val="32"/>
          <w:szCs w:val="32"/>
          <w:rtl/>
        </w:rPr>
        <w:t xml:space="preserve">عدم البصيرة، أن نترك هذه الغنيمة، والطريق المفتوح، </w:t>
      </w:r>
      <w:r w:rsidR="00D51FBF">
        <w:rPr>
          <w:rFonts w:cs="Traditional Arabic" w:hint="cs"/>
          <w:sz w:val="32"/>
          <w:szCs w:val="32"/>
          <w:rtl/>
        </w:rPr>
        <w:t>لنجتهد في فتح طرق مغلقة، أمامنا فيها عوائق جمة، تعوقنا أن نكون مثلهم في التقدم المادي، لما سبق، أنهم منفلتون، والمنفلت يفعل ما لا يفعل المقيد.</w:t>
      </w:r>
    </w:p>
    <w:p w:rsidR="00D51FBF" w:rsidRDefault="00D51FBF" w:rsidP="00D51FBF">
      <w:pPr>
        <w:jc w:val="both"/>
        <w:rPr>
          <w:rFonts w:cs="Traditional Arabic"/>
          <w:sz w:val="32"/>
          <w:szCs w:val="32"/>
          <w:rtl/>
        </w:rPr>
      </w:pPr>
      <w:r>
        <w:rPr>
          <w:rFonts w:cs="Traditional Arabic" w:hint="cs"/>
          <w:sz w:val="32"/>
          <w:szCs w:val="32"/>
          <w:rtl/>
        </w:rPr>
        <w:t>هذا لا يلزم عنه ألا نتقدم، وألا نبني.. فهذا قد فرغنا من تقريره.</w:t>
      </w:r>
    </w:p>
    <w:p w:rsidR="00D51FBF" w:rsidRPr="00671628" w:rsidRDefault="00D51FBF" w:rsidP="00D51FBF">
      <w:pPr>
        <w:jc w:val="center"/>
        <w:rPr>
          <w:rFonts w:cs="Traditional Arabic"/>
          <w:sz w:val="32"/>
          <w:szCs w:val="32"/>
          <w:rtl/>
        </w:rPr>
      </w:pPr>
      <w:r w:rsidRPr="00671628">
        <w:rPr>
          <w:rFonts w:cs="Traditional Arabic" w:hint="cs"/>
          <w:sz w:val="32"/>
          <w:szCs w:val="32"/>
          <w:rtl/>
        </w:rPr>
        <w:t>*</w:t>
      </w:r>
      <w:r w:rsidRPr="00671628">
        <w:rPr>
          <w:rFonts w:cs="Traditional Arabic" w:hint="cs"/>
          <w:sz w:val="32"/>
          <w:szCs w:val="32"/>
          <w:rtl/>
        </w:rPr>
        <w:tab/>
        <w:t>*</w:t>
      </w:r>
      <w:r w:rsidRPr="00671628">
        <w:rPr>
          <w:rFonts w:cs="Traditional Arabic" w:hint="cs"/>
          <w:sz w:val="32"/>
          <w:szCs w:val="32"/>
          <w:rtl/>
        </w:rPr>
        <w:tab/>
        <w:t>*</w:t>
      </w:r>
    </w:p>
    <w:p w:rsidR="007903D5" w:rsidRPr="007903D5" w:rsidRDefault="007903D5">
      <w:pPr>
        <w:bidi w:val="0"/>
        <w:rPr>
          <w:rFonts w:cs="DecoType Naskh Variants"/>
          <w:b/>
          <w:bCs/>
          <w:sz w:val="10"/>
          <w:szCs w:val="10"/>
          <w:rtl/>
        </w:rPr>
      </w:pPr>
      <w:r w:rsidRPr="007903D5">
        <w:rPr>
          <w:rFonts w:cs="DecoType Naskh Variants"/>
          <w:b/>
          <w:bCs/>
          <w:sz w:val="10"/>
          <w:szCs w:val="10"/>
          <w:rtl/>
        </w:rPr>
        <w:br w:type="page"/>
      </w:r>
    </w:p>
    <w:p w:rsidR="00197D3F" w:rsidRPr="00197D3F" w:rsidRDefault="00197D3F" w:rsidP="00197D3F">
      <w:pPr>
        <w:jc w:val="center"/>
        <w:rPr>
          <w:rFonts w:cs="DecoType Naskh Variants"/>
          <w:b/>
          <w:bCs/>
          <w:sz w:val="44"/>
          <w:szCs w:val="44"/>
          <w:rtl/>
        </w:rPr>
      </w:pPr>
      <w:r w:rsidRPr="00197D3F">
        <w:rPr>
          <w:rFonts w:cs="DecoType Naskh Variants" w:hint="cs"/>
          <w:b/>
          <w:bCs/>
          <w:sz w:val="44"/>
          <w:szCs w:val="44"/>
          <w:rtl/>
        </w:rPr>
        <w:t xml:space="preserve">الخاتمة: </w:t>
      </w:r>
      <w:r w:rsidRPr="00345AD6">
        <w:rPr>
          <w:rFonts w:cs="Traditional Arabic" w:hint="cs"/>
          <w:b/>
          <w:bCs/>
          <w:sz w:val="44"/>
          <w:szCs w:val="44"/>
          <w:rtl/>
        </w:rPr>
        <w:t xml:space="preserve"> </w:t>
      </w:r>
      <w:r w:rsidRPr="00345AD6">
        <w:rPr>
          <w:rFonts w:cs="Traditional Arabic" w:hint="cs"/>
          <w:b/>
          <w:bCs/>
          <w:sz w:val="44"/>
          <w:szCs w:val="44"/>
          <w:rtl/>
          <w:lang w:val="en-GB"/>
        </w:rPr>
        <w:t>1</w:t>
      </w:r>
      <w:r w:rsidRPr="00345AD6">
        <w:rPr>
          <w:rFonts w:cs="Traditional Arabic" w:hint="cs"/>
          <w:b/>
          <w:bCs/>
          <w:sz w:val="44"/>
          <w:szCs w:val="44"/>
          <w:rtl/>
        </w:rPr>
        <w:t xml:space="preserve"> </w:t>
      </w:r>
      <w:r w:rsidRPr="00345AD6">
        <w:rPr>
          <w:rFonts w:cs="Traditional Arabic" w:hint="cs"/>
          <w:b/>
          <w:bCs/>
          <w:sz w:val="44"/>
          <w:szCs w:val="44"/>
          <w:rtl/>
          <w:lang w:val="en-GB"/>
        </w:rPr>
        <w:t>0</w:t>
      </w:r>
      <w:r w:rsidRPr="00345AD6">
        <w:rPr>
          <w:rFonts w:cs="Traditional Arabic"/>
          <w:b/>
          <w:bCs/>
          <w:sz w:val="44"/>
          <w:szCs w:val="44"/>
          <w:lang w:val="en-GB"/>
        </w:rPr>
        <w:t>,</w:t>
      </w:r>
      <w:r w:rsidRPr="00345AD6">
        <w:rPr>
          <w:rFonts w:cs="Traditional Arabic" w:hint="cs"/>
          <w:b/>
          <w:bCs/>
          <w:sz w:val="44"/>
          <w:szCs w:val="44"/>
          <w:rtl/>
        </w:rPr>
        <w:t>0</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نسبة الواحد إلى المائة تساوي: واحدا بالمائة ( 1</w:t>
      </w:r>
      <w:r w:rsidRPr="00345AD6">
        <w:rPr>
          <w:rFonts w:cs="Traditional Arabic"/>
          <w:sz w:val="32"/>
          <w:szCs w:val="32"/>
        </w:rPr>
        <w:sym w:font="Symbol" w:char="F0AC"/>
      </w:r>
      <w:r w:rsidRPr="00345AD6">
        <w:rPr>
          <w:rFonts w:cs="Traditional Arabic"/>
          <w:sz w:val="32"/>
          <w:szCs w:val="32"/>
          <w:rtl/>
        </w:rPr>
        <w:t>100= 01, ).</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نسبة الواحد إلى الألف تساوي: واحدا بالألف. (1</w:t>
      </w:r>
      <w:r w:rsidRPr="00345AD6">
        <w:rPr>
          <w:rFonts w:cs="Traditional Arabic"/>
          <w:sz w:val="32"/>
          <w:szCs w:val="32"/>
        </w:rPr>
        <w:sym w:font="Symbol" w:char="F0AC"/>
      </w:r>
      <w:r w:rsidRPr="00345AD6">
        <w:rPr>
          <w:rFonts w:cs="Traditional Arabic"/>
          <w:sz w:val="32"/>
          <w:szCs w:val="32"/>
          <w:rtl/>
        </w:rPr>
        <w:t>1000= 001, )</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والواحد إلى المليون يساوي: واحدا بالمليون. (1</w:t>
      </w:r>
      <w:r w:rsidRPr="00345AD6">
        <w:rPr>
          <w:rFonts w:cs="Traditional Arabic"/>
          <w:sz w:val="32"/>
          <w:szCs w:val="32"/>
        </w:rPr>
        <w:sym w:font="Symbol" w:char="F0AC"/>
      </w:r>
      <w:r w:rsidRPr="00345AD6">
        <w:rPr>
          <w:rFonts w:cs="Traditional Arabic"/>
          <w:sz w:val="32"/>
          <w:szCs w:val="32"/>
          <w:rtl/>
        </w:rPr>
        <w:t>1000000= 000001, )</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فإذا كان مليارا: فواحدا بالمليار. (1</w:t>
      </w:r>
      <w:r w:rsidRPr="00345AD6">
        <w:rPr>
          <w:rFonts w:cs="Traditional Arabic"/>
          <w:sz w:val="32"/>
          <w:szCs w:val="32"/>
        </w:rPr>
        <w:sym w:font="Symbol" w:char="F0AC"/>
      </w:r>
      <w:r w:rsidRPr="00345AD6">
        <w:rPr>
          <w:rFonts w:cs="Traditional Arabic"/>
          <w:sz w:val="32"/>
          <w:szCs w:val="32"/>
          <w:rtl/>
        </w:rPr>
        <w:t>1000000000= 000000001, )</w:t>
      </w:r>
    </w:p>
    <w:p w:rsidR="00345AD6" w:rsidRPr="00345AD6" w:rsidRDefault="00345AD6" w:rsidP="00345AD6">
      <w:pPr>
        <w:jc w:val="lowKashida"/>
        <w:rPr>
          <w:rFonts w:cs="Traditional Arabic"/>
          <w:sz w:val="32"/>
          <w:szCs w:val="32"/>
          <w:rtl/>
        </w:rPr>
      </w:pPr>
      <w:r w:rsidRPr="00345AD6">
        <w:rPr>
          <w:rFonts w:cs="Traditional Arabic"/>
          <w:sz w:val="32"/>
          <w:szCs w:val="32"/>
          <w:rtl/>
        </w:rPr>
        <w:t>وهكذا.. وهكذا.. بلا نهاية ؟!!.</w:t>
      </w:r>
    </w:p>
    <w:p w:rsidR="00345AD6" w:rsidRPr="00345AD6" w:rsidRDefault="00345AD6" w:rsidP="00345AD6">
      <w:pPr>
        <w:jc w:val="lowKashida"/>
        <w:rPr>
          <w:rFonts w:cs="Traditional Arabic"/>
          <w:sz w:val="32"/>
          <w:szCs w:val="32"/>
          <w:rtl/>
        </w:rPr>
      </w:pPr>
      <w:r w:rsidRPr="00345AD6">
        <w:rPr>
          <w:rFonts w:cs="Traditional Arabic"/>
          <w:sz w:val="32"/>
          <w:szCs w:val="32"/>
          <w:rtl/>
        </w:rPr>
        <w:t>فما يعني هذا ؟!.</w:t>
      </w:r>
    </w:p>
    <w:p w:rsidR="00345AD6" w:rsidRPr="00345AD6" w:rsidRDefault="00345AD6" w:rsidP="00345AD6">
      <w:pPr>
        <w:jc w:val="lowKashida"/>
        <w:rPr>
          <w:rFonts w:cs="Traditional Arabic"/>
          <w:sz w:val="32"/>
          <w:szCs w:val="32"/>
          <w:rtl/>
        </w:rPr>
      </w:pPr>
      <w:r w:rsidRPr="00345AD6">
        <w:rPr>
          <w:rFonts w:cs="Traditional Arabic"/>
          <w:sz w:val="32"/>
          <w:szCs w:val="32"/>
          <w:rtl/>
        </w:rPr>
        <w:t>وما فائدة هذه المقايسة، واستخراج هذه النسب ؟.</w:t>
      </w:r>
    </w:p>
    <w:p w:rsidR="00345AD6" w:rsidRPr="00345AD6" w:rsidRDefault="00345AD6" w:rsidP="00345AD6">
      <w:pPr>
        <w:jc w:val="lowKashida"/>
        <w:rPr>
          <w:rFonts w:cs="Traditional Arabic"/>
          <w:sz w:val="32"/>
          <w:szCs w:val="32"/>
          <w:rtl/>
        </w:rPr>
      </w:pPr>
      <w:r w:rsidRPr="00345AD6">
        <w:rPr>
          <w:rFonts w:cs="Traditional Arabic"/>
          <w:sz w:val="32"/>
          <w:szCs w:val="32"/>
          <w:rtl/>
        </w:rPr>
        <w:t>يقال: ما الملاحظ في كل مرة يزداد فيها أحد الرقمين مقابل الآخر ؟.</w:t>
      </w:r>
    </w:p>
    <w:p w:rsidR="00345AD6" w:rsidRPr="00345AD6" w:rsidRDefault="00345AD6" w:rsidP="00345AD6">
      <w:pPr>
        <w:jc w:val="lowKashida"/>
        <w:rPr>
          <w:rFonts w:cs="Traditional Arabic"/>
          <w:sz w:val="32"/>
          <w:szCs w:val="32"/>
          <w:rtl/>
        </w:rPr>
      </w:pPr>
      <w:r w:rsidRPr="00345AD6">
        <w:rPr>
          <w:rFonts w:cs="Traditional Arabic"/>
          <w:sz w:val="32"/>
          <w:szCs w:val="32"/>
          <w:rtl/>
        </w:rPr>
        <w:t>الجواب: تعاظم هذا، مقابله تضاؤل هذا !!.</w:t>
      </w:r>
    </w:p>
    <w:p w:rsidR="00345AD6" w:rsidRPr="00345AD6" w:rsidRDefault="00345AD6" w:rsidP="00345AD6">
      <w:pPr>
        <w:jc w:val="lowKashida"/>
        <w:rPr>
          <w:rFonts w:cs="Traditional Arabic"/>
          <w:sz w:val="32"/>
          <w:szCs w:val="32"/>
          <w:rtl/>
        </w:rPr>
      </w:pPr>
      <w:r w:rsidRPr="00345AD6">
        <w:rPr>
          <w:rFonts w:cs="Traditional Arabic"/>
          <w:sz w:val="32"/>
          <w:szCs w:val="32"/>
          <w:rtl/>
        </w:rPr>
        <w:t>وبما أن النظام العددي ليس له نهاية؛ فإن الرقم المتزايد لن يقف عند رقم، ولن يُحدّ بحدّ. وذلك يعني: تعاظمه بلا حدّ ..!!.</w:t>
      </w:r>
    </w:p>
    <w:p w:rsidR="00345AD6" w:rsidRPr="00345AD6" w:rsidRDefault="00345AD6" w:rsidP="00345AD6">
      <w:pPr>
        <w:jc w:val="lowKashida"/>
        <w:rPr>
          <w:rFonts w:cs="Traditional Arabic"/>
          <w:sz w:val="32"/>
          <w:szCs w:val="32"/>
          <w:rtl/>
        </w:rPr>
      </w:pPr>
      <w:r w:rsidRPr="00345AD6">
        <w:rPr>
          <w:rFonts w:cs="Traditional Arabic"/>
          <w:sz w:val="32"/>
          <w:szCs w:val="32"/>
          <w:rtl/>
        </w:rPr>
        <w:t>وبما أن العدد الجامد عند حدّ ( 1 ) سيقف عند حدّه، من غير تجاوز. فالنتيجة: تضاؤله أمام هذا المتزايد، ليصل إلى درجة: التلاشي، والفناء، والاضمحلال. كأنه لم يكن ..!!.</w:t>
      </w:r>
    </w:p>
    <w:p w:rsidR="00345AD6" w:rsidRPr="00345AD6" w:rsidRDefault="00345AD6" w:rsidP="00345AD6">
      <w:pPr>
        <w:jc w:val="center"/>
        <w:rPr>
          <w:rFonts w:cs="Traditional Arabic"/>
          <w:sz w:val="32"/>
          <w:szCs w:val="32"/>
          <w:rtl/>
        </w:rPr>
      </w:pPr>
      <w:r w:rsidRPr="00345AD6">
        <w:rPr>
          <w:rFonts w:cs="Traditional Arabic"/>
          <w:sz w:val="32"/>
          <w:szCs w:val="32"/>
          <w:rtl/>
        </w:rPr>
        <w:t>*</w:t>
      </w:r>
      <w:r w:rsidRPr="00345AD6">
        <w:rPr>
          <w:rFonts w:cs="Traditional Arabic"/>
          <w:sz w:val="32"/>
          <w:szCs w:val="32"/>
          <w:rtl/>
        </w:rPr>
        <w:tab/>
        <w:t>*</w:t>
      </w:r>
      <w:r w:rsidRPr="00345AD6">
        <w:rPr>
          <w:rFonts w:cs="Traditional Arabic"/>
          <w:sz w:val="32"/>
          <w:szCs w:val="32"/>
          <w:rtl/>
        </w:rPr>
        <w:tab/>
        <w:t>*</w:t>
      </w:r>
    </w:p>
    <w:p w:rsidR="00345AD6" w:rsidRPr="00345AD6" w:rsidRDefault="00345AD6" w:rsidP="00345AD6">
      <w:pPr>
        <w:rPr>
          <w:rFonts w:cs="Traditional Arabic"/>
          <w:sz w:val="32"/>
          <w:szCs w:val="32"/>
          <w:rtl/>
        </w:rPr>
      </w:pPr>
      <w:r w:rsidRPr="00345AD6">
        <w:rPr>
          <w:rFonts w:cs="Traditional Arabic"/>
          <w:sz w:val="32"/>
          <w:szCs w:val="32"/>
          <w:rtl/>
        </w:rPr>
        <w:t>الدنيا في المثال، كالرقم الجامد على حدّ ( 1 )، والآخرة كالرقم المتزايد بلا حدّ ..!!.</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فالدنيا لها بداية، ولها نهاية. كالرقم الجامد: بدايته: من بعد نهاية الرقم السابق له. ونهايته: استكمال أجزائه إلى ما قبل بداية الذي يليه. مثلاً: الواحد (1). يبدأ بعد (0) من: 1, -  2, - 3, - 4, - 5, - 6, - 7, - 8, - 9, - لينتهي عند: (1).</w:t>
      </w:r>
    </w:p>
    <w:p w:rsidR="00345AD6" w:rsidRPr="00345AD6" w:rsidRDefault="00345AD6" w:rsidP="00345AD6">
      <w:pPr>
        <w:numPr>
          <w:ilvl w:val="0"/>
          <w:numId w:val="18"/>
        </w:numPr>
        <w:spacing w:after="0" w:line="240" w:lineRule="auto"/>
        <w:rPr>
          <w:rFonts w:cs="Traditional Arabic"/>
          <w:sz w:val="32"/>
          <w:szCs w:val="32"/>
          <w:rtl/>
        </w:rPr>
      </w:pPr>
      <w:r w:rsidRPr="00345AD6">
        <w:rPr>
          <w:rFonts w:cs="Traditional Arabic"/>
          <w:sz w:val="32"/>
          <w:szCs w:val="32"/>
          <w:rtl/>
        </w:rPr>
        <w:t>فأما الآخرة فلها بداية، ما لها نهاية. كالرقم المتزايد: 100</w:t>
      </w:r>
      <w:r w:rsidRPr="00345AD6">
        <w:rPr>
          <w:rFonts w:cs="Traditional Arabic"/>
          <w:sz w:val="32"/>
          <w:szCs w:val="32"/>
        </w:rPr>
        <w:sym w:font="Symbol" w:char="F0AC"/>
      </w:r>
      <w:r w:rsidRPr="00345AD6">
        <w:rPr>
          <w:rFonts w:cs="Traditional Arabic"/>
          <w:sz w:val="32"/>
          <w:szCs w:val="32"/>
          <w:rtl/>
        </w:rPr>
        <w:t>1000</w:t>
      </w:r>
      <w:r w:rsidRPr="00345AD6">
        <w:rPr>
          <w:rFonts w:cs="Traditional Arabic"/>
          <w:sz w:val="32"/>
          <w:szCs w:val="32"/>
        </w:rPr>
        <w:sym w:font="Symbol" w:char="F0AC"/>
      </w:r>
      <w:r w:rsidRPr="00345AD6">
        <w:rPr>
          <w:rFonts w:cs="Traditional Arabic"/>
          <w:sz w:val="32"/>
          <w:szCs w:val="32"/>
          <w:rtl/>
        </w:rPr>
        <w:t>000 000 1</w:t>
      </w:r>
      <w:r w:rsidRPr="00345AD6">
        <w:rPr>
          <w:rFonts w:cs="Traditional Arabic"/>
          <w:sz w:val="32"/>
          <w:szCs w:val="32"/>
        </w:rPr>
        <w:sym w:font="Symbol" w:char="F0AC"/>
      </w:r>
      <w:r w:rsidRPr="00345AD6">
        <w:rPr>
          <w:rFonts w:cs="Traditional Arabic"/>
          <w:sz w:val="32"/>
          <w:szCs w:val="32"/>
          <w:rtl/>
        </w:rPr>
        <w:t xml:space="preserve"> .. إلخ .</w:t>
      </w:r>
    </w:p>
    <w:p w:rsidR="00345AD6" w:rsidRPr="00345AD6" w:rsidRDefault="00345AD6" w:rsidP="00345AD6">
      <w:pPr>
        <w:jc w:val="center"/>
        <w:rPr>
          <w:rFonts w:cs="Traditional Arabic"/>
          <w:sz w:val="32"/>
          <w:szCs w:val="32"/>
          <w:rtl/>
        </w:rPr>
      </w:pPr>
      <w:r w:rsidRPr="00345AD6">
        <w:rPr>
          <w:rFonts w:cs="Traditional Arabic"/>
          <w:sz w:val="32"/>
          <w:szCs w:val="32"/>
          <w:rtl/>
        </w:rPr>
        <w:t>*</w:t>
      </w:r>
      <w:r w:rsidRPr="00345AD6">
        <w:rPr>
          <w:rFonts w:cs="Traditional Arabic"/>
          <w:sz w:val="32"/>
          <w:szCs w:val="32"/>
          <w:rtl/>
        </w:rPr>
        <w:tab/>
        <w:t>*</w:t>
      </w:r>
      <w:r w:rsidRPr="00345AD6">
        <w:rPr>
          <w:rFonts w:cs="Traditional Arabic"/>
          <w:sz w:val="32"/>
          <w:szCs w:val="32"/>
          <w:rtl/>
        </w:rPr>
        <w:tab/>
        <w:t>*</w:t>
      </w:r>
    </w:p>
    <w:p w:rsidR="00345AD6" w:rsidRPr="00345AD6" w:rsidRDefault="00345AD6" w:rsidP="00345AD6">
      <w:pPr>
        <w:rPr>
          <w:rFonts w:cs="Traditional Arabic"/>
          <w:sz w:val="32"/>
          <w:szCs w:val="32"/>
          <w:rtl/>
        </w:rPr>
      </w:pPr>
      <w:r w:rsidRPr="00345AD6">
        <w:rPr>
          <w:rFonts w:cs="Traditional Arabic"/>
          <w:sz w:val="32"/>
          <w:szCs w:val="32"/>
          <w:rtl/>
        </w:rPr>
        <w:t>بعد ذلك:</w:t>
      </w:r>
    </w:p>
    <w:p w:rsidR="00345AD6" w:rsidRPr="00345AD6" w:rsidRDefault="00345AD6" w:rsidP="00345AD6">
      <w:pPr>
        <w:numPr>
          <w:ilvl w:val="0"/>
          <w:numId w:val="18"/>
        </w:numPr>
        <w:spacing w:after="0" w:line="240" w:lineRule="auto"/>
        <w:rPr>
          <w:rFonts w:cs="Traditional Arabic"/>
          <w:sz w:val="32"/>
          <w:szCs w:val="32"/>
          <w:rtl/>
        </w:rPr>
      </w:pPr>
      <w:r w:rsidRPr="00345AD6">
        <w:rPr>
          <w:rFonts w:cs="Traditional Arabic"/>
          <w:sz w:val="32"/>
          <w:szCs w:val="32"/>
          <w:rtl/>
        </w:rPr>
        <w:t>صدق القائل: الدنيا فانية، والآخرة باقية.</w:t>
      </w:r>
    </w:p>
    <w:p w:rsidR="00345AD6" w:rsidRPr="00345AD6" w:rsidRDefault="00345AD6" w:rsidP="00345AD6">
      <w:pPr>
        <w:pStyle w:val="2"/>
        <w:jc w:val="lowKashida"/>
        <w:rPr>
          <w:sz w:val="32"/>
          <w:rtl/>
        </w:rPr>
      </w:pPr>
      <w:r w:rsidRPr="00345AD6">
        <w:rPr>
          <w:sz w:val="32"/>
          <w:rtl/>
        </w:rPr>
        <w:t>فناؤها ليس في انقضاء المدة فحسب، فهذا أحد معاني الفناء. بل هي بمدتها وعمرها متضائلة، متصاغرة، ما دامت قرينتها الآخرة متزايدة، متعاظمة، حتى تصل إلى حالة من الصغر، يوازي الفناء !.</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وصدق القائل: الناس نيام، فإذا ماتوا انتبهوا.</w:t>
      </w:r>
    </w:p>
    <w:p w:rsidR="00345AD6" w:rsidRPr="00345AD6" w:rsidRDefault="00345AD6" w:rsidP="00345AD6">
      <w:pPr>
        <w:jc w:val="lowKashida"/>
        <w:rPr>
          <w:rFonts w:cs="Traditional Arabic"/>
          <w:sz w:val="32"/>
          <w:szCs w:val="32"/>
          <w:rtl/>
        </w:rPr>
      </w:pPr>
      <w:r w:rsidRPr="00345AD6">
        <w:rPr>
          <w:rFonts w:cs="Traditional Arabic"/>
          <w:sz w:val="32"/>
          <w:szCs w:val="32"/>
          <w:rtl/>
        </w:rPr>
        <w:t>فالدنيا كحلم نائم، رأى ما يحب وما يكره، فبينا هو كذلك، إذ استيقظ من نومه.. نسبة الحلم إلى اليقظة شيء لا يذكر: ثوان إزاء سنون وعقود.</w:t>
      </w:r>
    </w:p>
    <w:p w:rsidR="00345AD6" w:rsidRPr="00345AD6" w:rsidRDefault="00345AD6" w:rsidP="00345AD6">
      <w:pPr>
        <w:jc w:val="lowKashida"/>
        <w:rPr>
          <w:rFonts w:cs="Traditional Arabic"/>
          <w:sz w:val="32"/>
          <w:szCs w:val="32"/>
          <w:rtl/>
        </w:rPr>
      </w:pPr>
      <w:r w:rsidRPr="00345AD6">
        <w:rPr>
          <w:rFonts w:cs="Traditional Arabic"/>
          <w:sz w:val="32"/>
          <w:szCs w:val="32"/>
          <w:rtl/>
        </w:rPr>
        <w:t>ومع ذلك: فإن اليقظة لها حدّ تنتهي عنده، والآخرة لا حدّ تقف عليها.</w:t>
      </w:r>
    </w:p>
    <w:p w:rsidR="00345AD6" w:rsidRPr="00345AD6" w:rsidRDefault="00345AD6" w:rsidP="00345AD6">
      <w:pPr>
        <w:jc w:val="lowKashida"/>
        <w:rPr>
          <w:rFonts w:cs="Traditional Arabic"/>
          <w:sz w:val="32"/>
          <w:szCs w:val="32"/>
          <w:rtl/>
        </w:rPr>
      </w:pPr>
      <w:r w:rsidRPr="00345AD6">
        <w:rPr>
          <w:rFonts w:cs="Traditional Arabic"/>
          <w:sz w:val="32"/>
          <w:szCs w:val="32"/>
          <w:rtl/>
        </w:rPr>
        <w:t>وجاء وصف مدة الدنيا في القرآن الكريم، في الآيات:</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{كأنهم يوم يرونها لم يلبثوا إلا عشية أو ضحاها}.</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{كأنهم يوم يرون ما يوعدون لم يلبثوا إلا ساعة من نهار}.</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{كأن لم يلبثوا إلا ساعة من النهار يتعارفون بينهم}.</w:t>
      </w:r>
    </w:p>
    <w:p w:rsidR="00345AD6" w:rsidRPr="00345AD6" w:rsidRDefault="00345AD6" w:rsidP="00345AD6">
      <w:pPr>
        <w:jc w:val="lowKashida"/>
        <w:rPr>
          <w:rFonts w:cs="Traditional Arabic"/>
          <w:sz w:val="32"/>
          <w:szCs w:val="32"/>
          <w:rtl/>
        </w:rPr>
      </w:pPr>
      <w:r w:rsidRPr="00345AD6">
        <w:rPr>
          <w:rFonts w:cs="Traditional Arabic"/>
          <w:sz w:val="32"/>
          <w:szCs w:val="32"/>
          <w:rtl/>
        </w:rPr>
        <w:t xml:space="preserve">مقدار اللبث: عشية أو ضحاها..لا، بل ساعة من نهار.. أو ساعة تعارف؛ يلقى المرء فيها آخر، فيتعرف إليه.. يكلمه، ثم ينصرفا. </w:t>
      </w:r>
    </w:p>
    <w:p w:rsidR="00345AD6" w:rsidRPr="00345AD6" w:rsidRDefault="00345AD6" w:rsidP="00345AD6">
      <w:pPr>
        <w:jc w:val="lowKashida"/>
        <w:rPr>
          <w:rFonts w:cs="Traditional Arabic"/>
          <w:sz w:val="32"/>
          <w:szCs w:val="32"/>
          <w:rtl/>
        </w:rPr>
      </w:pPr>
      <w:r w:rsidRPr="00345AD6">
        <w:rPr>
          <w:rFonts w:cs="Traditional Arabic"/>
          <w:sz w:val="32"/>
          <w:szCs w:val="32"/>
          <w:rtl/>
        </w:rPr>
        <w:t>هذه هي الدنيا ..!!، هذه هي حياة الإنسان فيها:</w:t>
      </w:r>
    </w:p>
    <w:p w:rsidR="00345AD6" w:rsidRPr="00345AD6" w:rsidRDefault="00345AD6" w:rsidP="00345AD6">
      <w:pPr>
        <w:jc w:val="lowKashida"/>
        <w:rPr>
          <w:rFonts w:cs="Traditional Arabic"/>
          <w:sz w:val="32"/>
          <w:szCs w:val="32"/>
          <w:rtl/>
        </w:rPr>
      </w:pPr>
      <w:r w:rsidRPr="00345AD6">
        <w:rPr>
          <w:rFonts w:cs="Traditional Arabic"/>
          <w:sz w:val="32"/>
          <w:szCs w:val="32"/>
          <w:rtl/>
        </w:rPr>
        <w:t>حلم زائل.. ولحظة فانية.. ولقاء عابر.. حياة قصيرة، قصيرة، قصيرة.. جدا، جدا، جدا..!!.</w:t>
      </w:r>
    </w:p>
    <w:p w:rsidR="00345AD6" w:rsidRPr="00345AD6" w:rsidRDefault="00345AD6" w:rsidP="00345AD6">
      <w:pPr>
        <w:jc w:val="center"/>
        <w:rPr>
          <w:rFonts w:cs="Traditional Arabic"/>
          <w:sz w:val="32"/>
          <w:szCs w:val="32"/>
          <w:rtl/>
        </w:rPr>
      </w:pPr>
      <w:r w:rsidRPr="00345AD6">
        <w:rPr>
          <w:rFonts w:cs="Traditional Arabic"/>
          <w:sz w:val="32"/>
          <w:szCs w:val="32"/>
          <w:rtl/>
        </w:rPr>
        <w:t>*</w:t>
      </w:r>
      <w:r w:rsidRPr="00345AD6">
        <w:rPr>
          <w:rFonts w:cs="Traditional Arabic"/>
          <w:sz w:val="32"/>
          <w:szCs w:val="32"/>
          <w:rtl/>
        </w:rPr>
        <w:tab/>
        <w:t>*</w:t>
      </w:r>
      <w:r w:rsidRPr="00345AD6">
        <w:rPr>
          <w:rFonts w:cs="Traditional Arabic"/>
          <w:sz w:val="32"/>
          <w:szCs w:val="32"/>
          <w:rtl/>
        </w:rPr>
        <w:tab/>
        <w:t>*</w:t>
      </w:r>
    </w:p>
    <w:p w:rsidR="00345AD6" w:rsidRPr="00345AD6" w:rsidRDefault="00345AD6" w:rsidP="00345AD6">
      <w:pPr>
        <w:jc w:val="lowKashida"/>
        <w:rPr>
          <w:rFonts w:cs="Traditional Arabic"/>
          <w:sz w:val="32"/>
          <w:szCs w:val="32"/>
          <w:rtl/>
        </w:rPr>
      </w:pPr>
      <w:r w:rsidRPr="00345AD6">
        <w:rPr>
          <w:rFonts w:cs="Traditional Arabic"/>
          <w:sz w:val="32"/>
          <w:szCs w:val="32"/>
          <w:rtl/>
        </w:rPr>
        <w:t>وفي قانون البيع:</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لا يُشترى الواحد بضعفه؛ لأنه بخس.!!.</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ولا يُشترى الواحد بضعفه مائة؛ لأنه خسارة.!!.</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ولا الواحد بضعفه ألفا؛ لأنه غشّ.!!.</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ولا الواحد بضعفه مليونا؛ لأنه فساد، وقلة تدبير !!.</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ولا بضعفه مليارا؛ لأنه جنون، أو ضلالة !!.</w:t>
      </w:r>
    </w:p>
    <w:p w:rsidR="00345AD6" w:rsidRPr="00345AD6" w:rsidRDefault="00345AD6" w:rsidP="00345AD6">
      <w:pPr>
        <w:jc w:val="lowKashida"/>
        <w:rPr>
          <w:rFonts w:cs="Traditional Arabic"/>
          <w:sz w:val="32"/>
          <w:szCs w:val="32"/>
          <w:rtl/>
        </w:rPr>
      </w:pPr>
      <w:r w:rsidRPr="00345AD6">
        <w:rPr>
          <w:rFonts w:cs="Traditional Arabic"/>
          <w:sz w:val="32"/>
          <w:szCs w:val="32"/>
          <w:rtl/>
        </w:rPr>
        <w:t xml:space="preserve">فهكذا هو الذي يشتري الدنيا ( 1 )  بالآخرة ( 000 000 000 1 </w:t>
      </w:r>
      <w:r w:rsidRPr="00345AD6">
        <w:rPr>
          <w:rFonts w:cs="Traditional Arabic"/>
          <w:sz w:val="32"/>
          <w:szCs w:val="32"/>
        </w:rPr>
        <w:sym w:font="Symbol" w:char="F0AC"/>
      </w:r>
      <w:r w:rsidRPr="00345AD6">
        <w:rPr>
          <w:rFonts w:cs="Traditional Arabic"/>
          <w:sz w:val="32"/>
          <w:szCs w:val="32"/>
          <w:rtl/>
        </w:rPr>
        <w:t xml:space="preserve"> </w:t>
      </w:r>
      <w:r w:rsidRPr="00345AD6">
        <w:rPr>
          <w:rFonts w:cs="Traditional Arabic"/>
          <w:sz w:val="32"/>
          <w:szCs w:val="32"/>
        </w:rPr>
        <w:sym w:font="Symbol" w:char="F0AC"/>
      </w:r>
      <w:r w:rsidRPr="00345AD6">
        <w:rPr>
          <w:rFonts w:cs="Traditional Arabic"/>
          <w:sz w:val="32"/>
          <w:szCs w:val="32"/>
        </w:rPr>
        <w:sym w:font="Symbol" w:char="F0AC"/>
      </w:r>
      <w:r w:rsidRPr="00345AD6">
        <w:rPr>
          <w:rFonts w:cs="Traditional Arabic"/>
          <w:sz w:val="32"/>
          <w:szCs w:val="32"/>
          <w:rtl/>
        </w:rPr>
        <w:t xml:space="preserve"> 000).</w:t>
      </w:r>
    </w:p>
    <w:p w:rsidR="00345AD6" w:rsidRPr="00345AD6" w:rsidRDefault="00345AD6" w:rsidP="00345AD6">
      <w:pPr>
        <w:jc w:val="center"/>
        <w:rPr>
          <w:rFonts w:cs="Traditional Arabic"/>
          <w:sz w:val="32"/>
          <w:szCs w:val="32"/>
          <w:rtl/>
        </w:rPr>
      </w:pPr>
      <w:r w:rsidRPr="00345AD6">
        <w:rPr>
          <w:rFonts w:cs="Traditional Arabic"/>
          <w:sz w:val="32"/>
          <w:szCs w:val="32"/>
          <w:rtl/>
        </w:rPr>
        <w:t>*</w:t>
      </w:r>
      <w:r w:rsidRPr="00345AD6">
        <w:rPr>
          <w:rFonts w:cs="Traditional Arabic"/>
          <w:sz w:val="32"/>
          <w:szCs w:val="32"/>
          <w:rtl/>
        </w:rPr>
        <w:tab/>
        <w:t>*</w:t>
      </w:r>
      <w:r w:rsidRPr="00345AD6">
        <w:rPr>
          <w:rFonts w:cs="Traditional Arabic"/>
          <w:sz w:val="32"/>
          <w:szCs w:val="32"/>
          <w:rtl/>
        </w:rPr>
        <w:tab/>
        <w:t>*</w:t>
      </w:r>
    </w:p>
    <w:p w:rsidR="00345AD6" w:rsidRPr="00345AD6" w:rsidRDefault="00345AD6" w:rsidP="00345AD6">
      <w:pPr>
        <w:jc w:val="lowKashida"/>
        <w:rPr>
          <w:rFonts w:cs="Traditional Arabic"/>
          <w:sz w:val="32"/>
          <w:szCs w:val="32"/>
          <w:rtl/>
        </w:rPr>
      </w:pPr>
      <w:r w:rsidRPr="00345AD6">
        <w:rPr>
          <w:rFonts w:cs="Traditional Arabic"/>
          <w:sz w:val="32"/>
          <w:szCs w:val="32"/>
          <w:rtl/>
        </w:rPr>
        <w:t xml:space="preserve">وفي القرآن الكريم  ثلاثة أصناف من الناس، هم الذين وصفوا بأنهم يشترون الدنيا بالآخرة، وهم: أولا: المنافقون. في قوله تعالى: </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{أولئك الذين اشتروا الضلالة بالهدى فما ربحت تجارتهم وما كانوا مهتدين}.</w:t>
      </w:r>
    </w:p>
    <w:p w:rsidR="00345AD6" w:rsidRPr="00345AD6" w:rsidRDefault="00345AD6" w:rsidP="00345AD6">
      <w:pPr>
        <w:jc w:val="lowKashida"/>
        <w:rPr>
          <w:rFonts w:cs="Traditional Arabic"/>
          <w:sz w:val="32"/>
          <w:szCs w:val="32"/>
          <w:rtl/>
        </w:rPr>
      </w:pPr>
      <w:r w:rsidRPr="00345AD6">
        <w:rPr>
          <w:rFonts w:cs="Traditional Arabic"/>
          <w:sz w:val="32"/>
          <w:szCs w:val="32"/>
          <w:rtl/>
        </w:rPr>
        <w:t>ثانيا: اليهود. في قوله تعالى:</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{أولئك الذين اشتروا الحياة الدنيا بالآخرة فلا يخفف عنهم العذاب ولا هم ينصرون}.</w:t>
      </w:r>
    </w:p>
    <w:p w:rsidR="00345AD6" w:rsidRPr="00345AD6" w:rsidRDefault="00345AD6" w:rsidP="00345AD6">
      <w:pPr>
        <w:jc w:val="lowKashida"/>
        <w:rPr>
          <w:rFonts w:cs="Traditional Arabic"/>
          <w:sz w:val="32"/>
          <w:szCs w:val="32"/>
          <w:rtl/>
        </w:rPr>
      </w:pPr>
      <w:r w:rsidRPr="00345AD6">
        <w:rPr>
          <w:rFonts w:cs="Traditional Arabic"/>
          <w:sz w:val="32"/>
          <w:szCs w:val="32"/>
          <w:rtl/>
        </w:rPr>
        <w:t>ثالثا: الذين يكتمون ما أنزل الله من الكتاب، ويشترون به ثمنا قليلا. في قوله تعالى:</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{أولئك الذين اشتروا الضلالة بالهدى والعذاب بالمغفرة فما أصبرهم على النار}.</w:t>
      </w:r>
    </w:p>
    <w:p w:rsidR="00345AD6" w:rsidRPr="00345AD6" w:rsidRDefault="00345AD6" w:rsidP="00345AD6">
      <w:pPr>
        <w:jc w:val="lowKashida"/>
        <w:rPr>
          <w:rFonts w:cs="Traditional Arabic"/>
          <w:sz w:val="32"/>
          <w:szCs w:val="32"/>
          <w:rtl/>
        </w:rPr>
      </w:pPr>
      <w:r w:rsidRPr="00345AD6">
        <w:rPr>
          <w:rFonts w:cs="Traditional Arabic"/>
          <w:sz w:val="32"/>
          <w:szCs w:val="32"/>
          <w:rtl/>
        </w:rPr>
        <w:t xml:space="preserve">فهي: حياة دنيا، وضلالة، وعذاب. اشتروها بالآخرة، وبالهدى، وبالمغفرة. </w:t>
      </w:r>
    </w:p>
    <w:p w:rsidR="00345AD6" w:rsidRPr="00345AD6" w:rsidRDefault="00345AD6" w:rsidP="00345AD6">
      <w:pPr>
        <w:jc w:val="lowKashida"/>
        <w:rPr>
          <w:rFonts w:cs="Traditional Arabic"/>
          <w:sz w:val="32"/>
          <w:szCs w:val="32"/>
          <w:rtl/>
        </w:rPr>
      </w:pPr>
      <w:r w:rsidRPr="00345AD6">
        <w:rPr>
          <w:rFonts w:cs="Traditional Arabic"/>
          <w:sz w:val="32"/>
          <w:szCs w:val="32"/>
          <w:rtl/>
        </w:rPr>
        <w:t>فلا تجارة ربحت.. ولا هداية تحصلت، ولا عذاب تخفف، ولا نصر تحصل، ولا نار عليه صبروا.</w:t>
      </w:r>
    </w:p>
    <w:p w:rsidR="00345AD6" w:rsidRPr="00345AD6" w:rsidRDefault="00345AD6" w:rsidP="00345AD6">
      <w:pPr>
        <w:rPr>
          <w:rFonts w:cs="Traditional Arabic"/>
          <w:sz w:val="32"/>
          <w:szCs w:val="32"/>
          <w:rtl/>
        </w:rPr>
      </w:pPr>
      <w:r w:rsidRPr="00345AD6">
        <w:rPr>
          <w:rFonts w:cs="Traditional Arabic"/>
          <w:sz w:val="32"/>
          <w:szCs w:val="32"/>
          <w:rtl/>
        </w:rPr>
        <w:t>وصنف رابع هم: الكافرون. في قوله تعالى:</w:t>
      </w:r>
    </w:p>
    <w:p w:rsidR="00345AD6" w:rsidRPr="00345AD6" w:rsidRDefault="00345AD6" w:rsidP="00345AD6">
      <w:pPr>
        <w:numPr>
          <w:ilvl w:val="0"/>
          <w:numId w:val="18"/>
        </w:numPr>
        <w:spacing w:after="0" w:line="240" w:lineRule="auto"/>
        <w:rPr>
          <w:rFonts w:cs="Traditional Arabic"/>
          <w:sz w:val="32"/>
          <w:szCs w:val="32"/>
          <w:rtl/>
        </w:rPr>
      </w:pPr>
      <w:r w:rsidRPr="00345AD6">
        <w:rPr>
          <w:rFonts w:cs="Traditional Arabic"/>
          <w:sz w:val="32"/>
          <w:szCs w:val="32"/>
          <w:rtl/>
        </w:rPr>
        <w:t>{وويل للكافرين من عذاب شديد * الذين يستحبون الحياة الدنيا على الآخرة}.</w:t>
      </w:r>
    </w:p>
    <w:p w:rsidR="00345AD6" w:rsidRPr="00345AD6" w:rsidRDefault="00345AD6" w:rsidP="00345AD6">
      <w:pPr>
        <w:pStyle w:val="a7"/>
        <w:rPr>
          <w:sz w:val="32"/>
          <w:rtl/>
        </w:rPr>
      </w:pPr>
      <w:r w:rsidRPr="00345AD6">
        <w:rPr>
          <w:sz w:val="32"/>
          <w:rtl/>
        </w:rPr>
        <w:t>وصنف خامس هم: الذين انشرحت صدورهم بالكفر بعد الإيمان؛ أي بالردة عن دينهم. في قوله:</w:t>
      </w:r>
    </w:p>
    <w:p w:rsidR="00345AD6" w:rsidRPr="00345AD6" w:rsidRDefault="00345AD6" w:rsidP="00345AD6">
      <w:pPr>
        <w:pStyle w:val="3"/>
        <w:numPr>
          <w:ilvl w:val="0"/>
          <w:numId w:val="18"/>
        </w:numPr>
        <w:rPr>
          <w:sz w:val="32"/>
          <w:szCs w:val="32"/>
          <w:rtl/>
        </w:rPr>
      </w:pPr>
      <w:r w:rsidRPr="00345AD6">
        <w:rPr>
          <w:sz w:val="32"/>
          <w:szCs w:val="32"/>
          <w:rtl/>
        </w:rPr>
        <w:t>{من كفر بالله من بعد إيمانه إلا من أكره وقلبه مطمئن بالإيمان ولكن من شرح بالكفر صدرا فعليهم غضب من الله ولهم عذاب عظيم * ذلك بأنهم استحبوا الحياة الدنيا على الآخرة وأن الله لا يهدي القوم الكافرين * أولئك الذين طبع الله على قلوبهم وسمعهم وأبصارهم وأولئك هم الغافلون * لا جرم أنهم في الآخرة هم الأخسرون}.</w:t>
      </w:r>
    </w:p>
    <w:p w:rsidR="00345AD6" w:rsidRPr="00345AD6" w:rsidRDefault="00345AD6" w:rsidP="00345AD6">
      <w:pPr>
        <w:jc w:val="lowKashida"/>
        <w:rPr>
          <w:rFonts w:cs="Traditional Arabic"/>
          <w:sz w:val="32"/>
          <w:szCs w:val="32"/>
          <w:rtl/>
        </w:rPr>
      </w:pPr>
      <w:r w:rsidRPr="00345AD6">
        <w:rPr>
          <w:rFonts w:cs="Traditional Arabic"/>
          <w:sz w:val="32"/>
          <w:szCs w:val="32"/>
          <w:rtl/>
        </w:rPr>
        <w:t xml:space="preserve">هذه الأصناف الخمسة خارجة عن الإسلام، وكلها اتفقت على هذا المبدأ: شراء الدنيا بالآخرة.. استحباب الحياة الدنيا على الآخرة؛ بمعنى تقديمها، وإيثارها. </w:t>
      </w:r>
    </w:p>
    <w:p w:rsidR="00345AD6" w:rsidRPr="00345AD6" w:rsidRDefault="00345AD6" w:rsidP="00345AD6">
      <w:pPr>
        <w:jc w:val="lowKashida"/>
        <w:rPr>
          <w:rFonts w:cs="Traditional Arabic"/>
          <w:sz w:val="32"/>
          <w:szCs w:val="32"/>
          <w:rtl/>
        </w:rPr>
      </w:pPr>
      <w:r w:rsidRPr="00345AD6">
        <w:rPr>
          <w:rFonts w:cs="Traditional Arabic"/>
          <w:sz w:val="32"/>
          <w:szCs w:val="32"/>
          <w:rtl/>
        </w:rPr>
        <w:t>فصار من خلقها وصفتها، وعوقبوا لأجله بـ:</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حرمان الهداية، وضياع النصر، والطبع على: القلب، والسمع والبصر. والغفلة.. هذه في الدنيا.</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وتشديد العذاب، وقلة الصبر على النار، وخسارة التجارة خسارة كبرى.. وهذه في الآخرة.</w:t>
      </w:r>
    </w:p>
    <w:p w:rsidR="00345AD6" w:rsidRPr="00345AD6" w:rsidRDefault="00345AD6" w:rsidP="00345AD6">
      <w:pPr>
        <w:jc w:val="lowKashida"/>
        <w:rPr>
          <w:rFonts w:cs="Traditional Arabic"/>
          <w:sz w:val="32"/>
          <w:szCs w:val="32"/>
          <w:rtl/>
        </w:rPr>
      </w:pPr>
      <w:r w:rsidRPr="00345AD6">
        <w:rPr>
          <w:rFonts w:cs="Traditional Arabic"/>
          <w:sz w:val="32"/>
          <w:szCs w:val="32"/>
          <w:rtl/>
        </w:rPr>
        <w:t xml:space="preserve">فلا يليق بالمسلم أن يتشبه بهم فيما اختصوا به، ونالهم عليهم العذاب، وقد حذر من ذلك، وليس كل تشبه يخرج من الملة، بل منه، ومنه. </w:t>
      </w:r>
    </w:p>
    <w:p w:rsidR="00345AD6" w:rsidRPr="00345AD6" w:rsidRDefault="00345AD6" w:rsidP="00345AD6">
      <w:pPr>
        <w:jc w:val="lowKashida"/>
        <w:rPr>
          <w:rFonts w:cs="Traditional Arabic"/>
          <w:sz w:val="32"/>
          <w:szCs w:val="32"/>
          <w:rtl/>
        </w:rPr>
      </w:pPr>
      <w:r w:rsidRPr="00345AD6">
        <w:rPr>
          <w:rFonts w:cs="Traditional Arabic"/>
          <w:sz w:val="32"/>
          <w:szCs w:val="32"/>
          <w:rtl/>
        </w:rPr>
        <w:t>فقد يتشبه المسلم بهؤلاء في شيء من الاستحباب للدنيا على الآخرة، ويكون بذلك في خطر أن يصير مثلهم، سواء بسواء، باعتبار أن المعاصي تتمادى، وتتآلف، حتى تتكاثر فتكبر، فينتقل:</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 xml:space="preserve">من التشبه في شيء إلى التشبه في كل شيء.. </w:t>
      </w:r>
    </w:p>
    <w:p w:rsidR="00345AD6" w:rsidRPr="00345AD6" w:rsidRDefault="00345AD6" w:rsidP="00345AD6">
      <w:pPr>
        <w:numPr>
          <w:ilvl w:val="0"/>
          <w:numId w:val="18"/>
        </w:numPr>
        <w:spacing w:after="0" w:line="240" w:lineRule="auto"/>
        <w:jc w:val="lowKashida"/>
        <w:rPr>
          <w:rFonts w:cs="Traditional Arabic"/>
          <w:sz w:val="32"/>
          <w:szCs w:val="32"/>
          <w:rtl/>
        </w:rPr>
      </w:pPr>
      <w:r w:rsidRPr="00345AD6">
        <w:rPr>
          <w:rFonts w:cs="Traditional Arabic"/>
          <w:sz w:val="32"/>
          <w:szCs w:val="32"/>
          <w:rtl/>
        </w:rPr>
        <w:t>ومن التشبه في جزء إلى التشبه في الكل..!!.</w:t>
      </w:r>
    </w:p>
    <w:p w:rsidR="00345AD6" w:rsidRPr="00345AD6" w:rsidRDefault="00345AD6" w:rsidP="00345AD6">
      <w:pPr>
        <w:jc w:val="lowKashida"/>
        <w:rPr>
          <w:rFonts w:cs="Traditional Arabic"/>
          <w:sz w:val="32"/>
          <w:szCs w:val="32"/>
          <w:rtl/>
        </w:rPr>
      </w:pPr>
      <w:r w:rsidRPr="00345AD6">
        <w:rPr>
          <w:rFonts w:cs="Traditional Arabic"/>
          <w:sz w:val="32"/>
          <w:szCs w:val="32"/>
          <w:rtl/>
        </w:rPr>
        <w:t>وبذلك يكون منهم، حقا وحقيقة، وصفا وحكما..</w:t>
      </w:r>
    </w:p>
    <w:p w:rsidR="00345AD6" w:rsidRPr="00345AD6" w:rsidRDefault="00345AD6" w:rsidP="00345AD6">
      <w:pPr>
        <w:jc w:val="lowKashida"/>
        <w:rPr>
          <w:rFonts w:cs="Traditional Arabic"/>
          <w:sz w:val="32"/>
          <w:szCs w:val="32"/>
          <w:rtl/>
        </w:rPr>
      </w:pPr>
      <w:r w:rsidRPr="00345AD6">
        <w:rPr>
          <w:rFonts w:cs="Traditional Arabic"/>
          <w:sz w:val="32"/>
          <w:szCs w:val="32"/>
          <w:rtl/>
        </w:rPr>
        <w:t xml:space="preserve">لكن لا تجد مسلما - ظاهرا، وباطنا </w:t>
      </w:r>
      <w:r w:rsidRPr="00345AD6">
        <w:rPr>
          <w:rFonts w:cs="Traditional Arabic"/>
          <w:sz w:val="32"/>
          <w:szCs w:val="32"/>
        </w:rPr>
        <w:t>–</w:t>
      </w:r>
      <w:r w:rsidRPr="00345AD6">
        <w:rPr>
          <w:rFonts w:cs="Traditional Arabic"/>
          <w:sz w:val="32"/>
          <w:szCs w:val="32"/>
          <w:rtl/>
        </w:rPr>
        <w:t xml:space="preserve">  متشبها بهم في هذا الخلق تشبها مطلقا.. </w:t>
      </w:r>
    </w:p>
    <w:p w:rsidR="00345AD6" w:rsidRPr="00345AD6" w:rsidRDefault="00345AD6" w:rsidP="00345AD6">
      <w:pPr>
        <w:jc w:val="lowKashida"/>
        <w:rPr>
          <w:rFonts w:cs="Traditional Arabic"/>
          <w:sz w:val="32"/>
          <w:szCs w:val="32"/>
          <w:rtl/>
        </w:rPr>
      </w:pPr>
      <w:r w:rsidRPr="00345AD6">
        <w:rPr>
          <w:rFonts w:cs="Traditional Arabic"/>
          <w:sz w:val="32"/>
          <w:szCs w:val="32"/>
          <w:rtl/>
        </w:rPr>
        <w:t>وإلا لم يعد مسلما !!.</w:t>
      </w:r>
    </w:p>
    <w:p w:rsidR="00345AD6" w:rsidRPr="00345AD6" w:rsidRDefault="00345AD6" w:rsidP="00345AD6">
      <w:pPr>
        <w:jc w:val="center"/>
        <w:rPr>
          <w:rFonts w:cs="Traditional Arabic"/>
          <w:sz w:val="32"/>
          <w:szCs w:val="32"/>
          <w:rtl/>
        </w:rPr>
      </w:pPr>
      <w:r w:rsidRPr="00345AD6">
        <w:rPr>
          <w:rFonts w:cs="Traditional Arabic"/>
          <w:sz w:val="32"/>
          <w:szCs w:val="32"/>
          <w:rtl/>
        </w:rPr>
        <w:t>*</w:t>
      </w:r>
      <w:r w:rsidRPr="00345AD6">
        <w:rPr>
          <w:rFonts w:cs="Traditional Arabic"/>
          <w:sz w:val="32"/>
          <w:szCs w:val="32"/>
          <w:rtl/>
        </w:rPr>
        <w:tab/>
        <w:t>*</w:t>
      </w:r>
      <w:r w:rsidRPr="00345AD6">
        <w:rPr>
          <w:rFonts w:cs="Traditional Arabic"/>
          <w:sz w:val="32"/>
          <w:szCs w:val="32"/>
          <w:rtl/>
        </w:rPr>
        <w:tab/>
        <w:t>*</w:t>
      </w:r>
    </w:p>
    <w:p w:rsidR="00D51FBF" w:rsidRDefault="00D51FBF" w:rsidP="00D51FBF">
      <w:pPr>
        <w:jc w:val="both"/>
        <w:rPr>
          <w:rFonts w:cs="Traditional Arabic"/>
          <w:sz w:val="32"/>
          <w:szCs w:val="32"/>
          <w:rtl/>
        </w:rPr>
      </w:pPr>
    </w:p>
    <w:p w:rsidR="001A4E24" w:rsidRDefault="001A4E24" w:rsidP="00D51FBF">
      <w:pPr>
        <w:jc w:val="both"/>
        <w:rPr>
          <w:rFonts w:cs="Traditional Arabic"/>
          <w:sz w:val="32"/>
          <w:szCs w:val="32"/>
          <w:rtl/>
        </w:rPr>
      </w:pPr>
    </w:p>
    <w:p w:rsidR="001A4E24" w:rsidRPr="00D22CF6" w:rsidRDefault="001A4E24" w:rsidP="00D51FBF">
      <w:pPr>
        <w:jc w:val="both"/>
        <w:rPr>
          <w:rFonts w:cs="Traditional Arabic"/>
          <w:sz w:val="32"/>
          <w:szCs w:val="32"/>
        </w:rPr>
      </w:pPr>
    </w:p>
    <w:sectPr w:rsidR="001A4E24" w:rsidRPr="00D22CF6" w:rsidSect="00FE700E">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4A70" w:rsidRDefault="00004A70" w:rsidP="00004C85">
      <w:pPr>
        <w:spacing w:after="0" w:line="240" w:lineRule="auto"/>
      </w:pPr>
      <w:r>
        <w:separator/>
      </w:r>
    </w:p>
  </w:endnote>
  <w:endnote w:type="continuationSeparator" w:id="1">
    <w:p w:rsidR="00004A70" w:rsidRDefault="00004A70" w:rsidP="00004C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aditional Arabic">
    <w:altName w:val="Times New Roman"/>
    <w:panose1 w:val="02010000000000000000"/>
    <w:charset w:val="B2"/>
    <w:family w:val="auto"/>
    <w:pitch w:val="variable"/>
    <w:sig w:usb0="00002000"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DecoType Naskh Variant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297641"/>
      <w:docPartObj>
        <w:docPartGallery w:val="Page Numbers (Bottom of Page)"/>
        <w:docPartUnique/>
      </w:docPartObj>
    </w:sdtPr>
    <w:sdtContent>
      <w:sdt>
        <w:sdtPr>
          <w:rPr>
            <w:rtl/>
          </w:rPr>
          <w:id w:val="167579544"/>
          <w:docPartObj>
            <w:docPartGallery w:val="Page Numbers (Top of Page)"/>
            <w:docPartUnique/>
          </w:docPartObj>
        </w:sdtPr>
        <w:sdtContent>
          <w:p w:rsidR="001A4E24" w:rsidRDefault="001A4E24">
            <w:pPr>
              <w:pStyle w:val="a5"/>
              <w:jc w:val="center"/>
            </w:pPr>
            <w:r>
              <w:rPr>
                <w:rtl/>
                <w:lang w:val="ar-SA"/>
              </w:rPr>
              <w:t xml:space="preserve">صفحة </w:t>
            </w:r>
            <w:r w:rsidR="00C63D0D">
              <w:rPr>
                <w:b/>
                <w:sz w:val="24"/>
                <w:szCs w:val="24"/>
              </w:rPr>
              <w:fldChar w:fldCharType="begin"/>
            </w:r>
            <w:r>
              <w:rPr>
                <w:b/>
              </w:rPr>
              <w:instrText>PAGE</w:instrText>
            </w:r>
            <w:r w:rsidR="00C63D0D">
              <w:rPr>
                <w:b/>
                <w:sz w:val="24"/>
                <w:szCs w:val="24"/>
              </w:rPr>
              <w:fldChar w:fldCharType="separate"/>
            </w:r>
            <w:r w:rsidR="00A44251">
              <w:rPr>
                <w:b/>
                <w:noProof/>
                <w:sz w:val="24"/>
                <w:szCs w:val="24"/>
                <w:rtl/>
              </w:rPr>
              <w:t>1</w:t>
            </w:r>
            <w:r w:rsidR="00C63D0D">
              <w:rPr>
                <w:b/>
                <w:sz w:val="24"/>
                <w:szCs w:val="24"/>
              </w:rPr>
              <w:fldChar w:fldCharType="end"/>
            </w:r>
            <w:r>
              <w:rPr>
                <w:rtl/>
                <w:lang w:val="ar-SA"/>
              </w:rPr>
              <w:t xml:space="preserve"> من </w:t>
            </w:r>
            <w:r w:rsidR="00C63D0D">
              <w:rPr>
                <w:b/>
                <w:sz w:val="24"/>
                <w:szCs w:val="24"/>
              </w:rPr>
              <w:fldChar w:fldCharType="begin"/>
            </w:r>
            <w:r>
              <w:rPr>
                <w:b/>
              </w:rPr>
              <w:instrText>NUMPAGES</w:instrText>
            </w:r>
            <w:r w:rsidR="00C63D0D">
              <w:rPr>
                <w:b/>
                <w:sz w:val="24"/>
                <w:szCs w:val="24"/>
              </w:rPr>
              <w:fldChar w:fldCharType="separate"/>
            </w:r>
            <w:r w:rsidR="00A44251">
              <w:rPr>
                <w:b/>
                <w:noProof/>
                <w:sz w:val="24"/>
                <w:szCs w:val="24"/>
                <w:rtl/>
              </w:rPr>
              <w:t>6</w:t>
            </w:r>
            <w:r w:rsidR="00C63D0D">
              <w:rPr>
                <w:b/>
                <w:sz w:val="24"/>
                <w:szCs w:val="24"/>
              </w:rPr>
              <w:fldChar w:fldCharType="end"/>
            </w:r>
          </w:p>
        </w:sdtContent>
      </w:sdt>
    </w:sdtContent>
  </w:sdt>
  <w:p w:rsidR="001A4E24" w:rsidRDefault="001A4E2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4A70" w:rsidRDefault="00004A70" w:rsidP="00004C85">
      <w:pPr>
        <w:spacing w:after="0" w:line="240" w:lineRule="auto"/>
      </w:pPr>
      <w:r>
        <w:separator/>
      </w:r>
    </w:p>
  </w:footnote>
  <w:footnote w:type="continuationSeparator" w:id="1">
    <w:p w:rsidR="00004A70" w:rsidRDefault="00004A70" w:rsidP="00004C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1B17"/>
    <w:multiLevelType w:val="hybridMultilevel"/>
    <w:tmpl w:val="59B847A4"/>
    <w:lvl w:ilvl="0" w:tplc="0BB80648">
      <w:start w:val="2"/>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FA5896"/>
    <w:multiLevelType w:val="hybridMultilevel"/>
    <w:tmpl w:val="12C8EF94"/>
    <w:lvl w:ilvl="0" w:tplc="0024C826">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A47BD5"/>
    <w:multiLevelType w:val="hybridMultilevel"/>
    <w:tmpl w:val="2E46A3BC"/>
    <w:lvl w:ilvl="0" w:tplc="8D9067C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6A0313B"/>
    <w:multiLevelType w:val="hybridMultilevel"/>
    <w:tmpl w:val="9522CC06"/>
    <w:lvl w:ilvl="0" w:tplc="D4DC8756">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7B1040"/>
    <w:multiLevelType w:val="hybridMultilevel"/>
    <w:tmpl w:val="B658D274"/>
    <w:lvl w:ilvl="0" w:tplc="9AE49B84">
      <w:start w:val="3"/>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E2422A"/>
    <w:multiLevelType w:val="hybridMultilevel"/>
    <w:tmpl w:val="06C4FC9C"/>
    <w:lvl w:ilvl="0" w:tplc="68AC19CC">
      <w:start w:val="2"/>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8F06E7"/>
    <w:multiLevelType w:val="hybridMultilevel"/>
    <w:tmpl w:val="FD58CF96"/>
    <w:lvl w:ilvl="0" w:tplc="2904F266">
      <w:start w:val="3"/>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2C4BDF"/>
    <w:multiLevelType w:val="hybridMultilevel"/>
    <w:tmpl w:val="3F3A1FF6"/>
    <w:lvl w:ilvl="0" w:tplc="9DCE8CD4">
      <w:start w:val="2"/>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154922"/>
    <w:multiLevelType w:val="hybridMultilevel"/>
    <w:tmpl w:val="E4B0ED68"/>
    <w:lvl w:ilvl="0" w:tplc="BB74D6B2">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F668B8"/>
    <w:multiLevelType w:val="hybridMultilevel"/>
    <w:tmpl w:val="15B4FFF0"/>
    <w:lvl w:ilvl="0" w:tplc="2982D7D8">
      <w:numFmt w:val="bullet"/>
      <w:lvlText w:val="-"/>
      <w:lvlJc w:val="left"/>
      <w:pPr>
        <w:ind w:left="720" w:hanging="360"/>
      </w:pPr>
      <w:rPr>
        <w:rFonts w:asciiTheme="minorHAnsi" w:eastAsiaTheme="minorHAnsi" w:hAnsiTheme="minorHAnsi"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9161E7"/>
    <w:multiLevelType w:val="hybridMultilevel"/>
    <w:tmpl w:val="1CE4A36C"/>
    <w:lvl w:ilvl="0" w:tplc="F34A120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37573A6"/>
    <w:multiLevelType w:val="hybridMultilevel"/>
    <w:tmpl w:val="E340A078"/>
    <w:lvl w:ilvl="0" w:tplc="511652FC">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604832"/>
    <w:multiLevelType w:val="hybridMultilevel"/>
    <w:tmpl w:val="F7A876FA"/>
    <w:lvl w:ilvl="0" w:tplc="DD909740">
      <w:start w:val="3"/>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760C22"/>
    <w:multiLevelType w:val="hybridMultilevel"/>
    <w:tmpl w:val="782C903C"/>
    <w:lvl w:ilvl="0" w:tplc="B0567CC8">
      <w:start w:val="3"/>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FA147A"/>
    <w:multiLevelType w:val="hybridMultilevel"/>
    <w:tmpl w:val="5BC612EE"/>
    <w:lvl w:ilvl="0" w:tplc="8B744116">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52717E"/>
    <w:multiLevelType w:val="singleLevel"/>
    <w:tmpl w:val="60A0461A"/>
    <w:lvl w:ilvl="0">
      <w:numFmt w:val="bullet"/>
      <w:lvlText w:val="-"/>
      <w:lvlJc w:val="left"/>
      <w:pPr>
        <w:tabs>
          <w:tab w:val="num" w:pos="360"/>
        </w:tabs>
        <w:ind w:left="360" w:hanging="360"/>
      </w:pPr>
      <w:rPr>
        <w:rFonts w:cs="Times New Roman" w:hint="default"/>
        <w:sz w:val="32"/>
      </w:rPr>
    </w:lvl>
  </w:abstractNum>
  <w:abstractNum w:abstractNumId="16">
    <w:nsid w:val="77542F9F"/>
    <w:multiLevelType w:val="hybridMultilevel"/>
    <w:tmpl w:val="4A32E406"/>
    <w:lvl w:ilvl="0" w:tplc="67243CA8">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86003A"/>
    <w:multiLevelType w:val="hybridMultilevel"/>
    <w:tmpl w:val="E73A1B8C"/>
    <w:lvl w:ilvl="0" w:tplc="37D41EC6">
      <w:numFmt w:val="bullet"/>
      <w:lvlText w:val="-"/>
      <w:lvlJc w:val="left"/>
      <w:pPr>
        <w:ind w:left="720" w:hanging="360"/>
      </w:pPr>
      <w:rPr>
        <w:rFonts w:asciiTheme="minorHAnsi" w:eastAsiaTheme="minorHAnsi" w:hAnsiTheme="minorHAnsi" w:cs="Traditional Arabic"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4"/>
  </w:num>
  <w:num w:numId="4">
    <w:abstractNumId w:val="7"/>
  </w:num>
  <w:num w:numId="5">
    <w:abstractNumId w:val="5"/>
  </w:num>
  <w:num w:numId="6">
    <w:abstractNumId w:val="0"/>
  </w:num>
  <w:num w:numId="7">
    <w:abstractNumId w:val="4"/>
  </w:num>
  <w:num w:numId="8">
    <w:abstractNumId w:val="6"/>
  </w:num>
  <w:num w:numId="9">
    <w:abstractNumId w:val="12"/>
  </w:num>
  <w:num w:numId="10">
    <w:abstractNumId w:val="13"/>
  </w:num>
  <w:num w:numId="11">
    <w:abstractNumId w:val="3"/>
  </w:num>
  <w:num w:numId="12">
    <w:abstractNumId w:val="16"/>
  </w:num>
  <w:num w:numId="13">
    <w:abstractNumId w:val="1"/>
  </w:num>
  <w:num w:numId="14">
    <w:abstractNumId w:val="11"/>
  </w:num>
  <w:num w:numId="15">
    <w:abstractNumId w:val="17"/>
  </w:num>
  <w:num w:numId="16">
    <w:abstractNumId w:val="10"/>
  </w:num>
  <w:num w:numId="17">
    <w:abstractNumId w:val="2"/>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F28C1"/>
    <w:rsid w:val="00004A70"/>
    <w:rsid w:val="00004C85"/>
    <w:rsid w:val="00007F45"/>
    <w:rsid w:val="000C32DC"/>
    <w:rsid w:val="000C7862"/>
    <w:rsid w:val="0015301B"/>
    <w:rsid w:val="00163185"/>
    <w:rsid w:val="00185432"/>
    <w:rsid w:val="00197D3F"/>
    <w:rsid w:val="001A4E24"/>
    <w:rsid w:val="001F0D9B"/>
    <w:rsid w:val="002005DC"/>
    <w:rsid w:val="00201615"/>
    <w:rsid w:val="00227F54"/>
    <w:rsid w:val="00244056"/>
    <w:rsid w:val="002A146E"/>
    <w:rsid w:val="003163CB"/>
    <w:rsid w:val="00326513"/>
    <w:rsid w:val="00345AD6"/>
    <w:rsid w:val="0036229F"/>
    <w:rsid w:val="003664F2"/>
    <w:rsid w:val="0036726F"/>
    <w:rsid w:val="003B635F"/>
    <w:rsid w:val="00424CBD"/>
    <w:rsid w:val="00440A3E"/>
    <w:rsid w:val="00443E80"/>
    <w:rsid w:val="0047283C"/>
    <w:rsid w:val="004A2240"/>
    <w:rsid w:val="005165BC"/>
    <w:rsid w:val="0051726C"/>
    <w:rsid w:val="00576712"/>
    <w:rsid w:val="005910F5"/>
    <w:rsid w:val="006571F4"/>
    <w:rsid w:val="00667687"/>
    <w:rsid w:val="00671628"/>
    <w:rsid w:val="006B0FD0"/>
    <w:rsid w:val="006C1E2F"/>
    <w:rsid w:val="006C73B4"/>
    <w:rsid w:val="006F6DCC"/>
    <w:rsid w:val="00735FD7"/>
    <w:rsid w:val="0074319E"/>
    <w:rsid w:val="00754FAC"/>
    <w:rsid w:val="00755001"/>
    <w:rsid w:val="0076695B"/>
    <w:rsid w:val="007903D5"/>
    <w:rsid w:val="007B1D29"/>
    <w:rsid w:val="007F3A09"/>
    <w:rsid w:val="008269E7"/>
    <w:rsid w:val="00851B3D"/>
    <w:rsid w:val="008B10C4"/>
    <w:rsid w:val="008E1EF7"/>
    <w:rsid w:val="00903D76"/>
    <w:rsid w:val="009051F6"/>
    <w:rsid w:val="00911538"/>
    <w:rsid w:val="00912191"/>
    <w:rsid w:val="00921353"/>
    <w:rsid w:val="00953019"/>
    <w:rsid w:val="00963946"/>
    <w:rsid w:val="00963CC5"/>
    <w:rsid w:val="00993B5F"/>
    <w:rsid w:val="009B6ED0"/>
    <w:rsid w:val="009C3BCC"/>
    <w:rsid w:val="009E3207"/>
    <w:rsid w:val="00A02E71"/>
    <w:rsid w:val="00A358CB"/>
    <w:rsid w:val="00A44251"/>
    <w:rsid w:val="00A52D04"/>
    <w:rsid w:val="00A77540"/>
    <w:rsid w:val="00AB311E"/>
    <w:rsid w:val="00AB6FF0"/>
    <w:rsid w:val="00AE1977"/>
    <w:rsid w:val="00AE3EB9"/>
    <w:rsid w:val="00AF77C6"/>
    <w:rsid w:val="00B53000"/>
    <w:rsid w:val="00B7061C"/>
    <w:rsid w:val="00BC4829"/>
    <w:rsid w:val="00C2758F"/>
    <w:rsid w:val="00C34130"/>
    <w:rsid w:val="00C63D0D"/>
    <w:rsid w:val="00C92737"/>
    <w:rsid w:val="00CF33E7"/>
    <w:rsid w:val="00D22CF6"/>
    <w:rsid w:val="00D449F0"/>
    <w:rsid w:val="00D51FBF"/>
    <w:rsid w:val="00D613A4"/>
    <w:rsid w:val="00D71B1D"/>
    <w:rsid w:val="00D7516D"/>
    <w:rsid w:val="00D837B1"/>
    <w:rsid w:val="00DE1856"/>
    <w:rsid w:val="00DF6AAE"/>
    <w:rsid w:val="00E13C0A"/>
    <w:rsid w:val="00E530FE"/>
    <w:rsid w:val="00E80FBD"/>
    <w:rsid w:val="00EA3158"/>
    <w:rsid w:val="00EB109A"/>
    <w:rsid w:val="00EB5EE1"/>
    <w:rsid w:val="00EF28C1"/>
    <w:rsid w:val="00F4619B"/>
    <w:rsid w:val="00FA47D8"/>
    <w:rsid w:val="00FC46A0"/>
    <w:rsid w:val="00FD16C7"/>
    <w:rsid w:val="00FE4134"/>
    <w:rsid w:val="00FE700E"/>
    <w:rsid w:val="00FF4E5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E2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28C1"/>
    <w:pPr>
      <w:ind w:left="720"/>
      <w:contextualSpacing/>
    </w:pPr>
  </w:style>
  <w:style w:type="paragraph" w:styleId="a4">
    <w:name w:val="header"/>
    <w:basedOn w:val="a"/>
    <w:link w:val="Char"/>
    <w:uiPriority w:val="99"/>
    <w:semiHidden/>
    <w:unhideWhenUsed/>
    <w:rsid w:val="00004C85"/>
    <w:pPr>
      <w:tabs>
        <w:tab w:val="center" w:pos="4153"/>
        <w:tab w:val="right" w:pos="8306"/>
      </w:tabs>
      <w:spacing w:after="0" w:line="240" w:lineRule="auto"/>
    </w:pPr>
  </w:style>
  <w:style w:type="character" w:customStyle="1" w:styleId="Char">
    <w:name w:val="رأس صفحة Char"/>
    <w:basedOn w:val="a0"/>
    <w:link w:val="a4"/>
    <w:uiPriority w:val="99"/>
    <w:semiHidden/>
    <w:rsid w:val="00004C85"/>
  </w:style>
  <w:style w:type="paragraph" w:styleId="a5">
    <w:name w:val="footer"/>
    <w:basedOn w:val="a"/>
    <w:link w:val="Char0"/>
    <w:uiPriority w:val="99"/>
    <w:unhideWhenUsed/>
    <w:rsid w:val="00004C85"/>
    <w:pPr>
      <w:tabs>
        <w:tab w:val="center" w:pos="4153"/>
        <w:tab w:val="right" w:pos="8306"/>
      </w:tabs>
      <w:spacing w:after="0" w:line="240" w:lineRule="auto"/>
    </w:pPr>
  </w:style>
  <w:style w:type="character" w:customStyle="1" w:styleId="Char0">
    <w:name w:val="تذييل صفحة Char"/>
    <w:basedOn w:val="a0"/>
    <w:link w:val="a5"/>
    <w:uiPriority w:val="99"/>
    <w:rsid w:val="00004C85"/>
  </w:style>
  <w:style w:type="paragraph" w:styleId="a6">
    <w:name w:val="Balloon Text"/>
    <w:basedOn w:val="a"/>
    <w:link w:val="Char1"/>
    <w:uiPriority w:val="99"/>
    <w:semiHidden/>
    <w:unhideWhenUsed/>
    <w:rsid w:val="00163185"/>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163185"/>
    <w:rPr>
      <w:rFonts w:ascii="Tahoma" w:hAnsi="Tahoma" w:cs="Tahoma"/>
      <w:sz w:val="16"/>
      <w:szCs w:val="16"/>
    </w:rPr>
  </w:style>
  <w:style w:type="paragraph" w:styleId="a7">
    <w:name w:val="Body Text"/>
    <w:basedOn w:val="a"/>
    <w:link w:val="Char2"/>
    <w:semiHidden/>
    <w:rsid w:val="00345AD6"/>
    <w:pPr>
      <w:spacing w:after="0" w:line="240" w:lineRule="auto"/>
      <w:jc w:val="lowKashida"/>
    </w:pPr>
    <w:rPr>
      <w:rFonts w:ascii="Times New Roman" w:eastAsia="Times New Roman" w:hAnsi="Times New Roman" w:cs="Traditional Arabic"/>
      <w:sz w:val="20"/>
      <w:szCs w:val="32"/>
    </w:rPr>
  </w:style>
  <w:style w:type="character" w:customStyle="1" w:styleId="Char2">
    <w:name w:val="نص أساسي Char"/>
    <w:basedOn w:val="a0"/>
    <w:link w:val="a7"/>
    <w:semiHidden/>
    <w:rsid w:val="00345AD6"/>
    <w:rPr>
      <w:rFonts w:ascii="Times New Roman" w:eastAsia="Times New Roman" w:hAnsi="Times New Roman" w:cs="Traditional Arabic"/>
      <w:sz w:val="20"/>
      <w:szCs w:val="32"/>
    </w:rPr>
  </w:style>
  <w:style w:type="paragraph" w:styleId="2">
    <w:name w:val="Body Text 2"/>
    <w:basedOn w:val="a"/>
    <w:link w:val="2Char"/>
    <w:semiHidden/>
    <w:rsid w:val="00345AD6"/>
    <w:pPr>
      <w:spacing w:after="0" w:line="240" w:lineRule="auto"/>
    </w:pPr>
    <w:rPr>
      <w:rFonts w:ascii="Times New Roman" w:eastAsia="Times New Roman" w:hAnsi="Times New Roman" w:cs="Traditional Arabic"/>
      <w:sz w:val="20"/>
      <w:szCs w:val="32"/>
    </w:rPr>
  </w:style>
  <w:style w:type="character" w:customStyle="1" w:styleId="2Char">
    <w:name w:val="نص أساسي 2 Char"/>
    <w:basedOn w:val="a0"/>
    <w:link w:val="2"/>
    <w:semiHidden/>
    <w:rsid w:val="00345AD6"/>
    <w:rPr>
      <w:rFonts w:ascii="Times New Roman" w:eastAsia="Times New Roman" w:hAnsi="Times New Roman" w:cs="Traditional Arabic"/>
      <w:sz w:val="20"/>
      <w:szCs w:val="32"/>
    </w:rPr>
  </w:style>
  <w:style w:type="paragraph" w:styleId="3">
    <w:name w:val="Body Text 3"/>
    <w:basedOn w:val="a"/>
    <w:link w:val="3Char"/>
    <w:semiHidden/>
    <w:rsid w:val="00345AD6"/>
    <w:pPr>
      <w:spacing w:after="0" w:line="240" w:lineRule="auto"/>
      <w:jc w:val="lowKashida"/>
    </w:pPr>
    <w:rPr>
      <w:rFonts w:ascii="Times New Roman" w:eastAsia="Times New Roman" w:hAnsi="Times New Roman" w:cs="Traditional Arabic"/>
      <w:sz w:val="20"/>
      <w:szCs w:val="30"/>
    </w:rPr>
  </w:style>
  <w:style w:type="character" w:customStyle="1" w:styleId="3Char">
    <w:name w:val="نص أساسي 3 Char"/>
    <w:basedOn w:val="a0"/>
    <w:link w:val="3"/>
    <w:semiHidden/>
    <w:rsid w:val="00345AD6"/>
    <w:rPr>
      <w:rFonts w:ascii="Times New Roman" w:eastAsia="Times New Roman" w:hAnsi="Times New Roman" w:cs="Traditional Arabic"/>
      <w:sz w:val="20"/>
      <w:szCs w:val="30"/>
    </w:rPr>
  </w:style>
</w:styles>
</file>

<file path=word/webSettings.xml><?xml version="1.0" encoding="utf-8"?>
<w:webSettings xmlns:r="http://schemas.openxmlformats.org/officeDocument/2006/relationships" xmlns:w="http://schemas.openxmlformats.org/wordprocessingml/2006/main">
  <w:divs>
    <w:div w:id="1580481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22494-F912-4CDF-832B-869BD4081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1</Pages>
  <Words>5058</Words>
  <Characters>28835</Characters>
  <Application>Microsoft Office Word</Application>
  <DocSecurity>0</DocSecurity>
  <Lines>240</Lines>
  <Paragraphs>67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33826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uqu</dc:creator>
  <cp:keywords/>
  <dc:description/>
  <cp:lastModifiedBy>***</cp:lastModifiedBy>
  <cp:revision>76</cp:revision>
  <cp:lastPrinted>2008-11-17T13:48:00Z</cp:lastPrinted>
  <dcterms:created xsi:type="dcterms:W3CDTF">2008-11-15T14:09:00Z</dcterms:created>
  <dcterms:modified xsi:type="dcterms:W3CDTF">2008-11-23T14:38:00Z</dcterms:modified>
</cp:coreProperties>
</file>